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2F0F1" w14:textId="77777777" w:rsidR="003C5AB7" w:rsidRDefault="00E5334C">
      <w:pPr>
        <w:pStyle w:val="Heading1"/>
        <w:spacing w:before="80"/>
        <w:ind w:left="1027" w:right="1226"/>
        <w:jc w:val="center"/>
      </w:pPr>
      <w:r>
        <w:rPr>
          <w:spacing w:val="-8"/>
        </w:rPr>
        <w:t>Colección de</w:t>
      </w:r>
      <w:r>
        <w:rPr>
          <w:spacing w:val="-4"/>
        </w:rPr>
        <w:t xml:space="preserve"> </w:t>
      </w:r>
      <w:r>
        <w:rPr>
          <w:spacing w:val="-8"/>
        </w:rPr>
        <w:t>Documentos</w:t>
      </w:r>
      <w:r>
        <w:rPr>
          <w:spacing w:val="-16"/>
        </w:rPr>
        <w:t xml:space="preserve"> </w:t>
      </w:r>
      <w:r>
        <w:rPr>
          <w:spacing w:val="-8"/>
        </w:rPr>
        <w:t>Latinoamericanos</w:t>
      </w:r>
    </w:p>
    <w:p w14:paraId="69A2F0F2" w14:textId="77777777" w:rsidR="003C5AB7" w:rsidRDefault="00E5334C">
      <w:pPr>
        <w:spacing w:before="82"/>
        <w:ind w:left="1027" w:right="1228"/>
        <w:jc w:val="center"/>
        <w:rPr>
          <w:b/>
          <w:sz w:val="18"/>
        </w:rPr>
      </w:pPr>
      <w:r>
        <w:rPr>
          <w:b/>
          <w:sz w:val="18"/>
        </w:rPr>
        <w:t>Guía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creada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por</w:t>
      </w:r>
      <w:r>
        <w:rPr>
          <w:b/>
          <w:spacing w:val="-9"/>
          <w:sz w:val="18"/>
        </w:rPr>
        <w:t xml:space="preserve"> </w:t>
      </w:r>
      <w:r>
        <w:rPr>
          <w:b/>
          <w:sz w:val="18"/>
        </w:rPr>
        <w:t>Martha</w:t>
      </w:r>
      <w:r>
        <w:rPr>
          <w:b/>
          <w:spacing w:val="-4"/>
          <w:sz w:val="18"/>
        </w:rPr>
        <w:t xml:space="preserve"> </w:t>
      </w:r>
      <w:r>
        <w:rPr>
          <w:b/>
          <w:spacing w:val="-2"/>
          <w:sz w:val="18"/>
        </w:rPr>
        <w:t>Kapelewski</w:t>
      </w:r>
    </w:p>
    <w:p w14:paraId="69A2F0F3" w14:textId="77777777" w:rsidR="003C5AB7" w:rsidRDefault="00E5334C">
      <w:pPr>
        <w:spacing w:before="102"/>
        <w:ind w:left="1027" w:right="1237"/>
        <w:jc w:val="center"/>
        <w:rPr>
          <w:b/>
          <w:sz w:val="18"/>
        </w:rPr>
      </w:pPr>
      <w:r>
        <w:rPr>
          <w:b/>
          <w:spacing w:val="-2"/>
          <w:sz w:val="18"/>
        </w:rPr>
        <w:t>Biblioteca</w:t>
      </w:r>
      <w:r>
        <w:rPr>
          <w:b/>
          <w:spacing w:val="-6"/>
          <w:sz w:val="18"/>
        </w:rPr>
        <w:t xml:space="preserve"> </w:t>
      </w:r>
      <w:r>
        <w:rPr>
          <w:b/>
          <w:spacing w:val="-2"/>
          <w:sz w:val="18"/>
        </w:rPr>
        <w:t>Smathers,</w:t>
      </w:r>
      <w:r>
        <w:rPr>
          <w:b/>
          <w:spacing w:val="1"/>
          <w:sz w:val="18"/>
        </w:rPr>
        <w:t xml:space="preserve"> </w:t>
      </w:r>
      <w:r>
        <w:rPr>
          <w:b/>
          <w:spacing w:val="-2"/>
          <w:sz w:val="18"/>
        </w:rPr>
        <w:t>Universidad</w:t>
      </w:r>
      <w:r>
        <w:rPr>
          <w:b/>
          <w:sz w:val="18"/>
        </w:rPr>
        <w:t xml:space="preserve"> </w:t>
      </w:r>
      <w:r>
        <w:rPr>
          <w:b/>
          <w:spacing w:val="-2"/>
          <w:sz w:val="18"/>
        </w:rPr>
        <w:t>de</w:t>
      </w:r>
      <w:r>
        <w:rPr>
          <w:b/>
          <w:sz w:val="18"/>
        </w:rPr>
        <w:t xml:space="preserve"> </w:t>
      </w:r>
      <w:r>
        <w:rPr>
          <w:b/>
          <w:spacing w:val="-2"/>
          <w:sz w:val="18"/>
        </w:rPr>
        <w:t>Florida</w:t>
      </w:r>
      <w:r>
        <w:rPr>
          <w:b/>
          <w:spacing w:val="3"/>
          <w:sz w:val="18"/>
        </w:rPr>
        <w:t xml:space="preserve"> </w:t>
      </w:r>
      <w:r>
        <w:rPr>
          <w:b/>
          <w:spacing w:val="-2"/>
          <w:sz w:val="18"/>
        </w:rPr>
        <w:t>-</w:t>
      </w:r>
      <w:r>
        <w:rPr>
          <w:b/>
          <w:spacing w:val="-5"/>
          <w:sz w:val="18"/>
        </w:rPr>
        <w:t xml:space="preserve"> </w:t>
      </w:r>
      <w:hyperlink r:id="rId7">
        <w:r>
          <w:rPr>
            <w:b/>
            <w:color w:val="0460C1"/>
            <w:spacing w:val="-2"/>
            <w:sz w:val="18"/>
            <w:u w:val="single" w:color="0460C1"/>
          </w:rPr>
          <w:t>Colecciones</w:t>
        </w:r>
        <w:r>
          <w:rPr>
            <w:b/>
            <w:color w:val="0460C1"/>
            <w:spacing w:val="3"/>
            <w:sz w:val="18"/>
            <w:u w:val="single" w:color="0460C1"/>
          </w:rPr>
          <w:t xml:space="preserve"> </w:t>
        </w:r>
        <w:r>
          <w:rPr>
            <w:b/>
            <w:color w:val="0460C1"/>
            <w:spacing w:val="-2"/>
            <w:sz w:val="18"/>
            <w:u w:val="single" w:color="0460C1"/>
          </w:rPr>
          <w:t>Especiales</w:t>
        </w:r>
        <w:r>
          <w:rPr>
            <w:b/>
            <w:color w:val="0460C1"/>
            <w:spacing w:val="-1"/>
            <w:sz w:val="18"/>
            <w:u w:val="single" w:color="0460C1"/>
          </w:rPr>
          <w:t xml:space="preserve"> </w:t>
        </w:r>
        <w:r>
          <w:rPr>
            <w:b/>
            <w:color w:val="0460C1"/>
            <w:spacing w:val="-2"/>
            <w:sz w:val="18"/>
            <w:u w:val="single" w:color="0460C1"/>
          </w:rPr>
          <w:t>y</w:t>
        </w:r>
        <w:r>
          <w:rPr>
            <w:b/>
            <w:color w:val="0460C1"/>
            <w:spacing w:val="-3"/>
            <w:sz w:val="18"/>
            <w:u w:val="single" w:color="0460C1"/>
          </w:rPr>
          <w:t xml:space="preserve"> </w:t>
        </w:r>
        <w:r>
          <w:rPr>
            <w:b/>
            <w:color w:val="0460C1"/>
            <w:spacing w:val="-2"/>
            <w:sz w:val="18"/>
            <w:u w:val="single" w:color="0460C1"/>
          </w:rPr>
          <w:t>Estudios</w:t>
        </w:r>
        <w:r>
          <w:rPr>
            <w:b/>
            <w:color w:val="0460C1"/>
            <w:sz w:val="18"/>
            <w:u w:val="single" w:color="0460C1"/>
          </w:rPr>
          <w:t xml:space="preserve"> </w:t>
        </w:r>
        <w:r>
          <w:rPr>
            <w:b/>
            <w:color w:val="0460C1"/>
            <w:spacing w:val="-2"/>
            <w:sz w:val="18"/>
            <w:u w:val="single" w:color="0460C1"/>
          </w:rPr>
          <w:t>de</w:t>
        </w:r>
        <w:r>
          <w:rPr>
            <w:b/>
            <w:color w:val="0460C1"/>
            <w:spacing w:val="-6"/>
            <w:sz w:val="18"/>
            <w:u w:val="single" w:color="0460C1"/>
          </w:rPr>
          <w:t xml:space="preserve"> </w:t>
        </w:r>
        <w:r>
          <w:rPr>
            <w:b/>
            <w:color w:val="0460C1"/>
            <w:spacing w:val="-4"/>
            <w:sz w:val="18"/>
            <w:u w:val="single" w:color="0460C1"/>
          </w:rPr>
          <w:t>Área</w:t>
        </w:r>
      </w:hyperlink>
    </w:p>
    <w:p w14:paraId="69A2F0F4" w14:textId="6714FC05" w:rsidR="003C5AB7" w:rsidRDefault="00C85D54">
      <w:pPr>
        <w:pStyle w:val="Heading2"/>
        <w:ind w:left="1237" w:right="210"/>
        <w:jc w:val="center"/>
      </w:pPr>
      <w:r>
        <w:t>July</w:t>
      </w:r>
      <w:r w:rsidR="00E5334C">
        <w:rPr>
          <w:spacing w:val="-11"/>
        </w:rPr>
        <w:t xml:space="preserve"> </w:t>
      </w:r>
      <w:r w:rsidR="00E5334C">
        <w:rPr>
          <w:spacing w:val="-4"/>
        </w:rPr>
        <w:t>202</w:t>
      </w:r>
      <w:r w:rsidR="002619FA">
        <w:rPr>
          <w:spacing w:val="-4"/>
        </w:rPr>
        <w:t>6</w:t>
      </w:r>
    </w:p>
    <w:p w14:paraId="69A2F0F5" w14:textId="77777777" w:rsidR="003C5AB7" w:rsidRDefault="00E5334C">
      <w:pPr>
        <w:pStyle w:val="BodyText"/>
        <w:spacing w:before="143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9A2F1E1" wp14:editId="69A2F1E2">
                <wp:simplePos x="0" y="0"/>
                <wp:positionH relativeFrom="page">
                  <wp:posOffset>457200</wp:posOffset>
                </wp:positionH>
                <wp:positionV relativeFrom="paragraph">
                  <wp:posOffset>252084</wp:posOffset>
                </wp:positionV>
                <wp:extent cx="5943600" cy="19685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9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19685">
                              <a:moveTo>
                                <a:pt x="5943600" y="0"/>
                              </a:moveTo>
                              <a:lnTo>
                                <a:pt x="0" y="0"/>
                              </a:lnTo>
                              <a:lnTo>
                                <a:pt x="0" y="19683"/>
                              </a:lnTo>
                              <a:lnTo>
                                <a:pt x="5943600" y="19683"/>
                              </a:lnTo>
                              <a:lnTo>
                                <a:pt x="5943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0D1183" id="Graphic 1" o:spid="_x0000_s1026" style="position:absolute;margin-left:36pt;margin-top:19.85pt;width:468pt;height:1.5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9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" path="m5943600,l,,,19683r5943600,l59436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9A2F0F6" w14:textId="77777777" w:rsidR="003C5AB7" w:rsidRDefault="00E5334C">
      <w:pPr>
        <w:spacing w:before="112"/>
        <w:ind w:left="518"/>
        <w:rPr>
          <w:b/>
          <w:sz w:val="18"/>
        </w:rPr>
      </w:pPr>
      <w:r>
        <w:rPr>
          <w:b/>
          <w:spacing w:val="-2"/>
          <w:sz w:val="18"/>
        </w:rPr>
        <w:t>Resumen</w:t>
      </w:r>
      <w:r>
        <w:rPr>
          <w:b/>
          <w:spacing w:val="-5"/>
          <w:sz w:val="18"/>
        </w:rPr>
        <w:t xml:space="preserve"> </w:t>
      </w:r>
      <w:r>
        <w:rPr>
          <w:b/>
          <w:spacing w:val="-2"/>
          <w:sz w:val="18"/>
        </w:rPr>
        <w:t>Descriptivo</w:t>
      </w:r>
    </w:p>
    <w:p w14:paraId="69A2F0F7" w14:textId="77777777" w:rsidR="003C5AB7" w:rsidRDefault="003C5AB7">
      <w:pPr>
        <w:pStyle w:val="BodyText"/>
        <w:rPr>
          <w:b/>
        </w:rPr>
      </w:pPr>
    </w:p>
    <w:p w14:paraId="69A2F0F8" w14:textId="77777777" w:rsidR="003C5AB7" w:rsidRDefault="003C5AB7">
      <w:pPr>
        <w:pStyle w:val="BodyText"/>
        <w:spacing w:before="113"/>
        <w:rPr>
          <w:b/>
        </w:rPr>
      </w:pPr>
    </w:p>
    <w:p w14:paraId="69A2F0F9" w14:textId="77777777" w:rsidR="003C5AB7" w:rsidRDefault="00E5334C">
      <w:pPr>
        <w:pStyle w:val="BodyText"/>
        <w:tabs>
          <w:tab w:val="left" w:pos="2520"/>
        </w:tabs>
        <w:spacing w:before="1"/>
        <w:ind w:left="518"/>
      </w:pPr>
      <w:r>
        <w:rPr>
          <w:b/>
          <w:spacing w:val="-2"/>
        </w:rPr>
        <w:t>Repositorio:</w:t>
      </w:r>
      <w:r>
        <w:rPr>
          <w:b/>
        </w:rPr>
        <w:tab/>
      </w:r>
      <w:r>
        <w:rPr>
          <w:spacing w:val="-2"/>
        </w:rPr>
        <w:t>Colecciones Especiales</w:t>
      </w:r>
      <w:r>
        <w:rPr>
          <w:spacing w:val="-3"/>
        </w:rPr>
        <w:t xml:space="preserve"> </w:t>
      </w:r>
      <w:r>
        <w:rPr>
          <w:spacing w:val="-2"/>
        </w:rPr>
        <w:t>y</w:t>
      </w:r>
      <w:r>
        <w:rPr>
          <w:spacing w:val="-4"/>
        </w:rPr>
        <w:t xml:space="preserve"> </w:t>
      </w:r>
      <w:r>
        <w:rPr>
          <w:spacing w:val="-2"/>
        </w:rPr>
        <w:t>Estudios</w:t>
      </w:r>
      <w:r>
        <w:rPr>
          <w:spacing w:val="-1"/>
        </w:rPr>
        <w:t xml:space="preserve"> </w:t>
      </w:r>
      <w:r>
        <w:rPr>
          <w:spacing w:val="-2"/>
        </w:rPr>
        <w:t>de</w:t>
      </w:r>
      <w:r>
        <w:rPr>
          <w:spacing w:val="-5"/>
        </w:rPr>
        <w:t xml:space="preserve"> </w:t>
      </w:r>
      <w:r>
        <w:rPr>
          <w:spacing w:val="-2"/>
        </w:rPr>
        <w:t>Área,</w:t>
      </w:r>
      <w:r>
        <w:rPr>
          <w:spacing w:val="-4"/>
        </w:rPr>
        <w:t xml:space="preserve"> </w:t>
      </w:r>
      <w:r>
        <w:rPr>
          <w:spacing w:val="-2"/>
        </w:rPr>
        <w:t>Biblioteca</w:t>
      </w:r>
      <w:r>
        <w:rPr>
          <w:spacing w:val="-1"/>
        </w:rPr>
        <w:t xml:space="preserve"> </w:t>
      </w:r>
      <w:r>
        <w:rPr>
          <w:spacing w:val="-2"/>
        </w:rPr>
        <w:t>Smathers,</w:t>
      </w:r>
      <w:r>
        <w:t xml:space="preserve"> </w:t>
      </w:r>
      <w:r>
        <w:rPr>
          <w:spacing w:val="-2"/>
        </w:rPr>
        <w:t>Universidad</w:t>
      </w:r>
      <w:r>
        <w:rPr>
          <w:spacing w:val="-3"/>
        </w:rPr>
        <w:t xml:space="preserve"> </w:t>
      </w:r>
      <w:r>
        <w:rPr>
          <w:spacing w:val="-2"/>
        </w:rPr>
        <w:t>de</w:t>
      </w:r>
      <w:r>
        <w:rPr>
          <w:spacing w:val="-1"/>
        </w:rPr>
        <w:t xml:space="preserve"> </w:t>
      </w:r>
      <w:r>
        <w:rPr>
          <w:spacing w:val="-2"/>
        </w:rPr>
        <w:t>Florida.</w:t>
      </w:r>
    </w:p>
    <w:p w14:paraId="69A2F0FA" w14:textId="77777777" w:rsidR="003C5AB7" w:rsidRDefault="00E5334C">
      <w:pPr>
        <w:tabs>
          <w:tab w:val="left" w:pos="2520"/>
        </w:tabs>
        <w:spacing w:before="160"/>
        <w:ind w:left="518"/>
        <w:rPr>
          <w:b/>
          <w:sz w:val="18"/>
        </w:rPr>
      </w:pPr>
      <w:r>
        <w:rPr>
          <w:b/>
          <w:spacing w:val="-2"/>
          <w:sz w:val="18"/>
        </w:rPr>
        <w:t>Título:</w:t>
      </w:r>
      <w:r>
        <w:rPr>
          <w:b/>
          <w:sz w:val="18"/>
        </w:rPr>
        <w:tab/>
      </w:r>
      <w:r>
        <w:rPr>
          <w:b/>
          <w:spacing w:val="-2"/>
          <w:sz w:val="18"/>
        </w:rPr>
        <w:t>Colección</w:t>
      </w:r>
      <w:r>
        <w:rPr>
          <w:b/>
          <w:spacing w:val="-4"/>
          <w:sz w:val="18"/>
        </w:rPr>
        <w:t xml:space="preserve"> </w:t>
      </w:r>
      <w:r>
        <w:rPr>
          <w:b/>
          <w:spacing w:val="-2"/>
          <w:sz w:val="18"/>
        </w:rPr>
        <w:t>de</w:t>
      </w:r>
      <w:r>
        <w:rPr>
          <w:b/>
          <w:spacing w:val="-4"/>
          <w:sz w:val="18"/>
        </w:rPr>
        <w:t xml:space="preserve"> </w:t>
      </w:r>
      <w:r>
        <w:rPr>
          <w:b/>
          <w:spacing w:val="-2"/>
          <w:sz w:val="18"/>
        </w:rPr>
        <w:t>Documentos</w:t>
      </w:r>
      <w:r>
        <w:rPr>
          <w:b/>
          <w:spacing w:val="-4"/>
          <w:sz w:val="18"/>
        </w:rPr>
        <w:t xml:space="preserve"> </w:t>
      </w:r>
      <w:r>
        <w:rPr>
          <w:b/>
          <w:spacing w:val="-2"/>
          <w:sz w:val="18"/>
        </w:rPr>
        <w:t>Latinoamericanos</w:t>
      </w:r>
    </w:p>
    <w:p w14:paraId="69A2F0FB" w14:textId="77777777" w:rsidR="003C5AB7" w:rsidRDefault="00E5334C">
      <w:pPr>
        <w:tabs>
          <w:tab w:val="left" w:pos="2520"/>
        </w:tabs>
        <w:spacing w:before="158"/>
        <w:ind w:left="518"/>
        <w:rPr>
          <w:b/>
          <w:sz w:val="18"/>
        </w:rPr>
      </w:pPr>
      <w:r>
        <w:rPr>
          <w:b/>
          <w:spacing w:val="-2"/>
          <w:sz w:val="18"/>
        </w:rPr>
        <w:t>Identificación:</w:t>
      </w:r>
      <w:r>
        <w:rPr>
          <w:b/>
          <w:sz w:val="18"/>
        </w:rPr>
        <w:tab/>
        <w:t>MSS</w:t>
      </w:r>
      <w:r>
        <w:rPr>
          <w:b/>
          <w:spacing w:val="1"/>
          <w:sz w:val="18"/>
        </w:rPr>
        <w:t xml:space="preserve"> </w:t>
      </w:r>
      <w:r>
        <w:rPr>
          <w:b/>
          <w:spacing w:val="-4"/>
          <w:sz w:val="18"/>
        </w:rPr>
        <w:t>0551</w:t>
      </w:r>
    </w:p>
    <w:p w14:paraId="69A2F0FC" w14:textId="77777777" w:rsidR="003C5AB7" w:rsidRDefault="00E5334C">
      <w:pPr>
        <w:tabs>
          <w:tab w:val="right" w:pos="3399"/>
        </w:tabs>
        <w:spacing w:before="213"/>
        <w:ind w:left="518"/>
        <w:rPr>
          <w:b/>
          <w:sz w:val="18"/>
        </w:rPr>
      </w:pPr>
      <w:r>
        <w:rPr>
          <w:b/>
          <w:spacing w:val="-2"/>
          <w:sz w:val="18"/>
        </w:rPr>
        <w:t>Fechas:</w:t>
      </w:r>
      <w:r>
        <w:rPr>
          <w:b/>
          <w:sz w:val="18"/>
        </w:rPr>
        <w:tab/>
      </w:r>
      <w:r>
        <w:rPr>
          <w:b/>
          <w:spacing w:val="-4"/>
          <w:sz w:val="18"/>
        </w:rPr>
        <w:t>1676-</w:t>
      </w:r>
      <w:r>
        <w:rPr>
          <w:b/>
          <w:spacing w:val="-2"/>
          <w:sz w:val="18"/>
        </w:rPr>
        <w:t>2010</w:t>
      </w:r>
    </w:p>
    <w:p w14:paraId="69A2F0FD" w14:textId="495427CE" w:rsidR="003C5AB7" w:rsidRDefault="00E5334C">
      <w:pPr>
        <w:tabs>
          <w:tab w:val="left" w:pos="2570"/>
        </w:tabs>
        <w:spacing w:before="160"/>
        <w:ind w:left="518"/>
        <w:rPr>
          <w:sz w:val="18"/>
        </w:rPr>
      </w:pPr>
      <w:r>
        <w:rPr>
          <w:b/>
          <w:spacing w:val="-2"/>
          <w:sz w:val="18"/>
        </w:rPr>
        <w:t>Descripción</w:t>
      </w:r>
      <w:r>
        <w:rPr>
          <w:b/>
          <w:spacing w:val="-6"/>
          <w:sz w:val="18"/>
        </w:rPr>
        <w:t xml:space="preserve"> </w:t>
      </w:r>
      <w:r>
        <w:rPr>
          <w:b/>
          <w:spacing w:val="-2"/>
          <w:sz w:val="18"/>
        </w:rPr>
        <w:t>Física:</w:t>
      </w:r>
      <w:r>
        <w:rPr>
          <w:b/>
          <w:sz w:val="18"/>
        </w:rPr>
        <w:tab/>
      </w:r>
      <w:r w:rsidR="002619FA">
        <w:rPr>
          <w:bCs/>
          <w:sz w:val="18"/>
        </w:rPr>
        <w:t>2</w:t>
      </w:r>
      <w:r w:rsidRPr="008574E5">
        <w:rPr>
          <w:bCs/>
          <w:sz w:val="18"/>
        </w:rPr>
        <w:t>.</w:t>
      </w:r>
      <w:r w:rsidR="002619FA">
        <w:rPr>
          <w:sz w:val="18"/>
        </w:rPr>
        <w:t>41</w:t>
      </w:r>
      <w:r>
        <w:rPr>
          <w:spacing w:val="-3"/>
          <w:sz w:val="18"/>
        </w:rPr>
        <w:t xml:space="preserve"> </w:t>
      </w:r>
      <w:r>
        <w:rPr>
          <w:sz w:val="18"/>
        </w:rPr>
        <w:t>pies</w:t>
      </w:r>
      <w:r>
        <w:rPr>
          <w:spacing w:val="-4"/>
          <w:sz w:val="18"/>
        </w:rPr>
        <w:t xml:space="preserve"> </w:t>
      </w:r>
      <w:r>
        <w:rPr>
          <w:sz w:val="18"/>
        </w:rPr>
        <w:t>lineares;</w:t>
      </w:r>
      <w:r>
        <w:rPr>
          <w:spacing w:val="-3"/>
          <w:sz w:val="18"/>
        </w:rPr>
        <w:t xml:space="preserve"> </w:t>
      </w:r>
      <w:r w:rsidR="002619FA">
        <w:rPr>
          <w:spacing w:val="-3"/>
          <w:sz w:val="18"/>
        </w:rPr>
        <w:t>5</w:t>
      </w:r>
      <w:r>
        <w:rPr>
          <w:spacing w:val="-2"/>
          <w:sz w:val="18"/>
        </w:rPr>
        <w:t xml:space="preserve"> </w:t>
      </w:r>
      <w:r>
        <w:rPr>
          <w:sz w:val="18"/>
        </w:rPr>
        <w:t>cajas</w:t>
      </w:r>
      <w:r>
        <w:rPr>
          <w:spacing w:val="-1"/>
          <w:sz w:val="18"/>
        </w:rPr>
        <w:t xml:space="preserve"> </w:t>
      </w:r>
      <w:r>
        <w:rPr>
          <w:sz w:val="18"/>
        </w:rPr>
        <w:t>y</w:t>
      </w:r>
      <w:r>
        <w:rPr>
          <w:spacing w:val="-2"/>
          <w:sz w:val="18"/>
        </w:rPr>
        <w:t xml:space="preserve"> </w:t>
      </w:r>
      <w:r>
        <w:rPr>
          <w:sz w:val="18"/>
        </w:rPr>
        <w:t>6</w:t>
      </w:r>
      <w:r>
        <w:rPr>
          <w:spacing w:val="-4"/>
          <w:sz w:val="18"/>
        </w:rPr>
        <w:t xml:space="preserve"> </w:t>
      </w:r>
      <w:r>
        <w:rPr>
          <w:sz w:val="18"/>
        </w:rPr>
        <w:t>carpetas</w:t>
      </w:r>
      <w:r>
        <w:rPr>
          <w:spacing w:val="-2"/>
          <w:sz w:val="18"/>
        </w:rPr>
        <w:t xml:space="preserve"> grandes</w:t>
      </w:r>
    </w:p>
    <w:p w14:paraId="69A2F0FE" w14:textId="77777777" w:rsidR="003C5AB7" w:rsidRDefault="00E5334C">
      <w:pPr>
        <w:pStyle w:val="BodyText"/>
        <w:tabs>
          <w:tab w:val="left" w:pos="2469"/>
        </w:tabs>
        <w:spacing w:before="206"/>
        <w:ind w:left="2419" w:right="2033" w:hanging="1902"/>
      </w:pPr>
      <w:r>
        <w:rPr>
          <w:b/>
        </w:rPr>
        <w:t>Localización</w:t>
      </w:r>
      <w:r>
        <w:rPr>
          <w:b/>
          <w:spacing w:val="-1"/>
        </w:rPr>
        <w:t xml:space="preserve"> </w:t>
      </w:r>
      <w:r>
        <w:rPr>
          <w:b/>
        </w:rPr>
        <w:t>Física:</w:t>
      </w:r>
      <w:r>
        <w:rPr>
          <w:b/>
        </w:rPr>
        <w:tab/>
      </w:r>
      <w:r>
        <w:rPr>
          <w:b/>
        </w:rPr>
        <w:tab/>
      </w:r>
      <w:r>
        <w:t>Departamento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Colecciones</w:t>
      </w:r>
      <w:r>
        <w:rPr>
          <w:spacing w:val="-3"/>
        </w:rPr>
        <w:t xml:space="preserve"> </w:t>
      </w:r>
      <w:r>
        <w:t>Especiales</w:t>
      </w:r>
      <w:r>
        <w:rPr>
          <w:spacing w:val="-5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Estudios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Área,</w:t>
      </w:r>
      <w:r>
        <w:rPr>
          <w:spacing w:val="-5"/>
        </w:rPr>
        <w:t xml:space="preserve"> </w:t>
      </w:r>
      <w:r>
        <w:t>Biblioteca</w:t>
      </w:r>
      <w:r>
        <w:rPr>
          <w:spacing w:val="-5"/>
        </w:rPr>
        <w:t xml:space="preserve"> </w:t>
      </w:r>
      <w:r>
        <w:t>Smathers, Universidad de Florida.</w:t>
      </w:r>
    </w:p>
    <w:p w14:paraId="69A2F0FF" w14:textId="77777777" w:rsidR="003C5AB7" w:rsidRDefault="00E5334C">
      <w:pPr>
        <w:pStyle w:val="BodyText"/>
        <w:tabs>
          <w:tab w:val="left" w:pos="2520"/>
        </w:tabs>
        <w:spacing w:before="162"/>
        <w:ind w:left="518"/>
      </w:pPr>
      <w:r>
        <w:rPr>
          <w:b/>
          <w:spacing w:val="-2"/>
        </w:rPr>
        <w:t>Idiomas:</w:t>
      </w:r>
      <w:r>
        <w:rPr>
          <w:b/>
        </w:rPr>
        <w:tab/>
      </w:r>
      <w:r>
        <w:t>Esta</w:t>
      </w:r>
      <w:r>
        <w:rPr>
          <w:spacing w:val="-11"/>
        </w:rPr>
        <w:t xml:space="preserve"> </w:t>
      </w:r>
      <w:r>
        <w:t>guía</w:t>
      </w:r>
      <w:r>
        <w:rPr>
          <w:spacing w:val="-8"/>
        </w:rPr>
        <w:t xml:space="preserve"> </w:t>
      </w:r>
      <w:r>
        <w:t>incluye</w:t>
      </w:r>
      <w:r>
        <w:rPr>
          <w:spacing w:val="-11"/>
        </w:rPr>
        <w:t xml:space="preserve"> </w:t>
      </w:r>
      <w:r>
        <w:t>materiales</w:t>
      </w:r>
      <w:r>
        <w:rPr>
          <w:spacing w:val="-5"/>
        </w:rPr>
        <w:t xml:space="preserve"> </w:t>
      </w:r>
      <w:r>
        <w:t>descritos</w:t>
      </w:r>
      <w:r>
        <w:rPr>
          <w:spacing w:val="-2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español</w:t>
      </w:r>
      <w:r>
        <w:rPr>
          <w:spacing w:val="-10"/>
        </w:rPr>
        <w:t xml:space="preserve"> </w:t>
      </w:r>
      <w:r>
        <w:t>e</w:t>
      </w:r>
      <w:r>
        <w:rPr>
          <w:spacing w:val="-6"/>
        </w:rPr>
        <w:t xml:space="preserve"> </w:t>
      </w:r>
      <w:r>
        <w:rPr>
          <w:spacing w:val="-2"/>
        </w:rPr>
        <w:t>inglés.</w:t>
      </w:r>
    </w:p>
    <w:p w14:paraId="69A2F100" w14:textId="77777777" w:rsidR="003C5AB7" w:rsidRDefault="00E5334C">
      <w:pPr>
        <w:pStyle w:val="BodyText"/>
        <w:tabs>
          <w:tab w:val="left" w:pos="2520"/>
        </w:tabs>
        <w:spacing w:before="160"/>
        <w:ind w:left="2515" w:right="841" w:hanging="1998"/>
      </w:pPr>
      <w:r>
        <w:rPr>
          <w:b/>
          <w:spacing w:val="-2"/>
        </w:rPr>
        <w:t>Abstracto:</w:t>
      </w:r>
      <w:r>
        <w:rPr>
          <w:b/>
        </w:rPr>
        <w:tab/>
      </w:r>
      <w:r>
        <w:rPr>
          <w:b/>
        </w:rPr>
        <w:tab/>
      </w:r>
      <w:r>
        <w:t>La colección contiene documentos relacionados con países latinoamericanos incluyendo a México, Centro y Sur América (documentos de Cuba, Haití, y las islas del Caribe se encuentran en</w:t>
      </w:r>
      <w:r>
        <w:rPr>
          <w:spacing w:val="-2"/>
        </w:rPr>
        <w:t xml:space="preserve"> </w:t>
      </w:r>
      <w:r>
        <w:t>otras</w:t>
      </w:r>
      <w:r>
        <w:rPr>
          <w:spacing w:val="-3"/>
        </w:rPr>
        <w:t xml:space="preserve"> </w:t>
      </w:r>
      <w:r>
        <w:t>colecciones.</w:t>
      </w:r>
      <w:r>
        <w:rPr>
          <w:spacing w:val="-4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materiales</w:t>
      </w:r>
      <w:r>
        <w:rPr>
          <w:spacing w:val="-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colección</w:t>
      </w:r>
      <w:r>
        <w:rPr>
          <w:spacing w:val="-4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enfocan</w:t>
      </w:r>
      <w:r>
        <w:rPr>
          <w:spacing w:val="-4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historia,</w:t>
      </w:r>
      <w:r>
        <w:rPr>
          <w:spacing w:val="-4"/>
        </w:rPr>
        <w:t xml:space="preserve"> </w:t>
      </w:r>
      <w:r>
        <w:t>cultura,</w:t>
      </w:r>
      <w:r>
        <w:rPr>
          <w:spacing w:val="-4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estudio de America Latina. Estos materiales han sido adquiridos durante muchos años y han sido agrupados porque cada adquisición es pequeña, por ejemplo, una carta, un manuscrito, o un álbum de fotografías.</w:t>
      </w:r>
    </w:p>
    <w:p w14:paraId="69A2F101" w14:textId="77777777" w:rsidR="003C5AB7" w:rsidRDefault="00E5334C">
      <w:pPr>
        <w:pStyle w:val="BodyText"/>
        <w:spacing w:before="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9A2F1E3" wp14:editId="69A2F1E4">
                <wp:simplePos x="0" y="0"/>
                <wp:positionH relativeFrom="page">
                  <wp:posOffset>875030</wp:posOffset>
                </wp:positionH>
                <wp:positionV relativeFrom="paragraph">
                  <wp:posOffset>168972</wp:posOffset>
                </wp:positionV>
                <wp:extent cx="5895975" cy="733425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95975" cy="73342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9A2F1F5" w14:textId="77777777" w:rsidR="003C5AB7" w:rsidRDefault="00E5334C">
                            <w:pPr>
                              <w:spacing w:before="69"/>
                              <w:ind w:left="143"/>
                              <w:rPr>
                                <w:b/>
                                <w:sz w:val="27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7"/>
                              </w:rPr>
                              <w:t>Referencia</w:t>
                            </w:r>
                            <w:r>
                              <w:rPr>
                                <w:b/>
                                <w:spacing w:val="-5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7"/>
                              </w:rPr>
                              <w:t>Bibliográfica</w:t>
                            </w:r>
                          </w:p>
                          <w:p w14:paraId="69A2F1F6" w14:textId="1BEDAC21" w:rsidR="003C5AB7" w:rsidRDefault="00E5334C">
                            <w:pPr>
                              <w:pStyle w:val="BodyText"/>
                              <w:spacing w:before="208" w:line="259" w:lineRule="auto"/>
                              <w:ind w:left="143"/>
                            </w:pPr>
                            <w:r>
                              <w:t>[Identificación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del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objeto],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 w:rsidR="00F05923">
                              <w:rPr>
                                <w:spacing w:val="-6"/>
                              </w:rPr>
                              <w:t>Colección de Documentos Latinoamericanos</w:t>
                            </w:r>
                            <w:r>
                              <w:t>,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Colecciones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Especiales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y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Estudios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Área,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Biblioteca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Smathers,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Universidad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de Florida, Gainesville, Florida.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9A2F1E3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68.9pt;margin-top:13.3pt;width:464.25pt;height:57.7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" filled="f">
                <v:path arrowok="t"/>
                <v:textbox inset="0,0,0,0">
                  <w:txbxContent>
                    <w:p w14:paraId="69A2F1F5" w14:textId="77777777" w:rsidR="003C5AB7" w:rsidRDefault="00E5334C">
                      <w:pPr>
                        <w:spacing w:before="69"/>
                        <w:ind w:left="143"/>
                        <w:rPr>
                          <w:b/>
                          <w:sz w:val="27"/>
                        </w:rPr>
                      </w:pPr>
                      <w:r>
                        <w:rPr>
                          <w:b/>
                          <w:spacing w:val="-2"/>
                          <w:sz w:val="27"/>
                        </w:rPr>
                        <w:t>Referencia</w:t>
                      </w:r>
                      <w:r>
                        <w:rPr>
                          <w:b/>
                          <w:spacing w:val="-5"/>
                          <w:sz w:val="27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7"/>
                        </w:rPr>
                        <w:t>Bibliográfica</w:t>
                      </w:r>
                    </w:p>
                    <w:p w14:paraId="69A2F1F6" w14:textId="1BEDAC21" w:rsidR="003C5AB7" w:rsidRDefault="00E5334C">
                      <w:pPr>
                        <w:pStyle w:val="BodyText"/>
                        <w:spacing w:before="208" w:line="259" w:lineRule="auto"/>
                        <w:ind w:left="143"/>
                      </w:pPr>
                      <w:r>
                        <w:t>[Identificación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del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objeto],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 w:rsidR="00F05923">
                        <w:rPr>
                          <w:spacing w:val="-6"/>
                        </w:rPr>
                        <w:t>Colección de Documentos Latinoamericanos</w:t>
                      </w:r>
                      <w:r>
                        <w:t>,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Colecciones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Especiales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y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Estudios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Área,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Biblioteca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Smathers,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Universidad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de Florida, Gainesville, Florida.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9A2F102" w14:textId="77777777" w:rsidR="003C5AB7" w:rsidRDefault="003C5AB7">
      <w:pPr>
        <w:pStyle w:val="BodyText"/>
      </w:pPr>
    </w:p>
    <w:p w14:paraId="69A2F103" w14:textId="77777777" w:rsidR="003C5AB7" w:rsidRDefault="003C5AB7">
      <w:pPr>
        <w:pStyle w:val="BodyText"/>
        <w:spacing w:before="51"/>
      </w:pPr>
    </w:p>
    <w:p w14:paraId="3FEA2DBB" w14:textId="32B6E3DA" w:rsidR="0031156A" w:rsidRPr="002619FA" w:rsidRDefault="00E5334C" w:rsidP="0031156A">
      <w:pPr>
        <w:pStyle w:val="BodyText"/>
        <w:ind w:left="518"/>
        <w:rPr>
          <w:rStyle w:val="Hyperlink"/>
          <w:b/>
          <w:bCs/>
          <w:spacing w:val="-11"/>
          <w:lang w:val="es-PR"/>
        </w:rPr>
      </w:pPr>
      <w:r>
        <w:rPr>
          <w:b/>
          <w:spacing w:val="-2"/>
        </w:rPr>
        <w:t>Atención:</w:t>
      </w:r>
      <w:r>
        <w:rPr>
          <w:b/>
          <w:spacing w:val="-6"/>
        </w:rPr>
        <w:t xml:space="preserve"> </w:t>
      </w:r>
      <w:r>
        <w:rPr>
          <w:spacing w:val="-2"/>
        </w:rPr>
        <w:t>Esta</w:t>
      </w:r>
      <w:r>
        <w:rPr>
          <w:spacing w:val="-8"/>
        </w:rPr>
        <w:t xml:space="preserve"> </w:t>
      </w:r>
      <w:r>
        <w:rPr>
          <w:spacing w:val="-2"/>
        </w:rPr>
        <w:t>guía</w:t>
      </w:r>
      <w:r>
        <w:rPr>
          <w:spacing w:val="-7"/>
        </w:rPr>
        <w:t xml:space="preserve"> </w:t>
      </w:r>
      <w:r>
        <w:rPr>
          <w:spacing w:val="-2"/>
        </w:rPr>
        <w:t>está</w:t>
      </w:r>
      <w:r>
        <w:rPr>
          <w:spacing w:val="-7"/>
        </w:rPr>
        <w:t xml:space="preserve"> </w:t>
      </w:r>
      <w:r>
        <w:rPr>
          <w:spacing w:val="-2"/>
        </w:rPr>
        <w:t>disponible en</w:t>
      </w:r>
      <w:r>
        <w:rPr>
          <w:spacing w:val="-4"/>
        </w:rPr>
        <w:t xml:space="preserve"> </w:t>
      </w:r>
      <w:r>
        <w:rPr>
          <w:spacing w:val="-2"/>
        </w:rPr>
        <w:t>inglés en</w:t>
      </w:r>
      <w:r>
        <w:rPr>
          <w:spacing w:val="-11"/>
        </w:rPr>
        <w:t xml:space="preserve"> </w:t>
      </w:r>
      <w:r w:rsidR="0031156A">
        <w:rPr>
          <w:b/>
          <w:bCs/>
          <w:spacing w:val="-11"/>
          <w:lang w:val="en-US"/>
        </w:rPr>
        <w:fldChar w:fldCharType="begin"/>
      </w:r>
      <w:r w:rsidR="0031156A" w:rsidRPr="002619FA">
        <w:rPr>
          <w:b/>
          <w:bCs/>
          <w:spacing w:val="-11"/>
          <w:lang w:val="es-PR"/>
        </w:rPr>
        <w:instrText>HYPERLINK "https://findingaids.uflib.ufl.edu/repositories/2/resources/1799"</w:instrText>
      </w:r>
      <w:r w:rsidR="0031156A">
        <w:rPr>
          <w:b/>
          <w:bCs/>
          <w:spacing w:val="-11"/>
          <w:lang w:val="en-US"/>
        </w:rPr>
      </w:r>
      <w:r w:rsidR="0031156A">
        <w:rPr>
          <w:b/>
          <w:bCs/>
          <w:spacing w:val="-11"/>
          <w:lang w:val="en-US"/>
        </w:rPr>
        <w:fldChar w:fldCharType="separate"/>
      </w:r>
      <w:r w:rsidR="0031156A" w:rsidRPr="002619FA">
        <w:rPr>
          <w:rStyle w:val="Hyperlink"/>
          <w:b/>
          <w:bCs/>
          <w:spacing w:val="-11"/>
          <w:lang w:val="es-PR"/>
        </w:rPr>
        <w:t>Latin American Documents Collection</w:t>
      </w:r>
    </w:p>
    <w:p w14:paraId="69A2F104" w14:textId="4C537B93" w:rsidR="003C5AB7" w:rsidRDefault="0031156A">
      <w:pPr>
        <w:pStyle w:val="BodyText"/>
        <w:ind w:left="518"/>
      </w:pPr>
      <w:r>
        <w:rPr>
          <w:b/>
          <w:bCs/>
          <w:spacing w:val="-11"/>
          <w:lang w:val="en-US"/>
        </w:rPr>
        <w:fldChar w:fldCharType="end"/>
      </w:r>
    </w:p>
    <w:p w14:paraId="69A2F105" w14:textId="77777777" w:rsidR="003C5AB7" w:rsidRDefault="00E5334C">
      <w:pPr>
        <w:pStyle w:val="BodyText"/>
        <w:spacing w:before="7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69A2F1E5" wp14:editId="69A2F1E6">
                <wp:simplePos x="0" y="0"/>
                <wp:positionH relativeFrom="page">
                  <wp:posOffset>812800</wp:posOffset>
                </wp:positionH>
                <wp:positionV relativeFrom="paragraph">
                  <wp:posOffset>208186</wp:posOffset>
                </wp:positionV>
                <wp:extent cx="5943600" cy="1968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9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19685">
                              <a:moveTo>
                                <a:pt x="5943600" y="0"/>
                              </a:moveTo>
                              <a:lnTo>
                                <a:pt x="0" y="0"/>
                              </a:lnTo>
                              <a:lnTo>
                                <a:pt x="0" y="19685"/>
                              </a:lnTo>
                              <a:lnTo>
                                <a:pt x="5943600" y="19685"/>
                              </a:lnTo>
                              <a:lnTo>
                                <a:pt x="5943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865164" id="Graphic 3" o:spid="_x0000_s1026" style="position:absolute;margin-left:64pt;margin-top:16.4pt;width:468pt;height:1.5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9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" path="m5943600,l,,,19685r5943600,l59436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9A2F106" w14:textId="77777777" w:rsidR="003C5AB7" w:rsidRDefault="003C5AB7">
      <w:pPr>
        <w:pStyle w:val="BodyText"/>
      </w:pPr>
    </w:p>
    <w:p w14:paraId="69A2F107" w14:textId="77777777" w:rsidR="003C5AB7" w:rsidRDefault="003C5AB7">
      <w:pPr>
        <w:pStyle w:val="BodyText"/>
        <w:spacing w:before="206"/>
      </w:pPr>
    </w:p>
    <w:p w14:paraId="69A2F108" w14:textId="77777777" w:rsidR="003C5AB7" w:rsidRDefault="00E5334C">
      <w:pPr>
        <w:ind w:left="518"/>
        <w:rPr>
          <w:b/>
          <w:sz w:val="18"/>
        </w:rPr>
      </w:pPr>
      <w:r>
        <w:rPr>
          <w:b/>
          <w:sz w:val="18"/>
        </w:rPr>
        <w:t>Alcance</w:t>
      </w:r>
      <w:r>
        <w:rPr>
          <w:b/>
          <w:spacing w:val="-8"/>
          <w:sz w:val="18"/>
        </w:rPr>
        <w:t xml:space="preserve"> </w:t>
      </w:r>
      <w:r>
        <w:rPr>
          <w:b/>
          <w:sz w:val="18"/>
        </w:rPr>
        <w:t>y</w:t>
      </w:r>
      <w:r>
        <w:rPr>
          <w:b/>
          <w:spacing w:val="-5"/>
          <w:sz w:val="18"/>
        </w:rPr>
        <w:t xml:space="preserve"> </w:t>
      </w:r>
      <w:r>
        <w:rPr>
          <w:b/>
          <w:spacing w:val="-2"/>
          <w:sz w:val="18"/>
        </w:rPr>
        <w:t>contenido</w:t>
      </w:r>
    </w:p>
    <w:p w14:paraId="69A2F109" w14:textId="43ACA5E5" w:rsidR="003C5AB7" w:rsidRDefault="00E5334C">
      <w:pPr>
        <w:pStyle w:val="BodyText"/>
        <w:spacing w:before="206"/>
        <w:ind w:left="979"/>
      </w:pPr>
      <w:r>
        <w:rPr>
          <w:spacing w:val="-2"/>
        </w:rPr>
        <w:t>Materiales</w:t>
      </w:r>
      <w:r>
        <w:rPr>
          <w:spacing w:val="-7"/>
        </w:rPr>
        <w:t xml:space="preserve"> </w:t>
      </w:r>
      <w:r>
        <w:rPr>
          <w:spacing w:val="-2"/>
        </w:rPr>
        <w:t>que</w:t>
      </w:r>
      <w:r>
        <w:rPr>
          <w:spacing w:val="-7"/>
        </w:rPr>
        <w:t xml:space="preserve"> </w:t>
      </w:r>
      <w:r>
        <w:rPr>
          <w:spacing w:val="-2"/>
        </w:rPr>
        <w:t>resaltan</w:t>
      </w:r>
      <w:r>
        <w:rPr>
          <w:spacing w:val="-7"/>
        </w:rPr>
        <w:t xml:space="preserve"> </w:t>
      </w:r>
      <w:r>
        <w:rPr>
          <w:spacing w:val="-2"/>
        </w:rPr>
        <w:t>la</w:t>
      </w:r>
      <w:r>
        <w:rPr>
          <w:spacing w:val="-6"/>
        </w:rPr>
        <w:t xml:space="preserve"> </w:t>
      </w:r>
      <w:r>
        <w:rPr>
          <w:spacing w:val="-2"/>
        </w:rPr>
        <w:t>historia,</w:t>
      </w:r>
      <w:r>
        <w:rPr>
          <w:spacing w:val="-7"/>
        </w:rPr>
        <w:t xml:space="preserve"> </w:t>
      </w:r>
      <w:r>
        <w:rPr>
          <w:spacing w:val="-2"/>
        </w:rPr>
        <w:t>cultura,</w:t>
      </w:r>
      <w:r>
        <w:rPr>
          <w:spacing w:val="-6"/>
        </w:rPr>
        <w:t xml:space="preserve"> </w:t>
      </w:r>
      <w:r>
        <w:rPr>
          <w:spacing w:val="-2"/>
        </w:rPr>
        <w:t>y</w:t>
      </w:r>
      <w:r>
        <w:rPr>
          <w:spacing w:val="-6"/>
        </w:rPr>
        <w:t xml:space="preserve"> </w:t>
      </w:r>
      <w:r>
        <w:rPr>
          <w:spacing w:val="-2"/>
        </w:rPr>
        <w:t>el</w:t>
      </w:r>
      <w:r>
        <w:rPr>
          <w:spacing w:val="-9"/>
        </w:rPr>
        <w:t xml:space="preserve"> </w:t>
      </w:r>
      <w:r>
        <w:rPr>
          <w:spacing w:val="-2"/>
        </w:rPr>
        <w:t>estudio</w:t>
      </w:r>
      <w:r>
        <w:rPr>
          <w:spacing w:val="-9"/>
        </w:rPr>
        <w:t xml:space="preserve"> </w:t>
      </w:r>
      <w:r>
        <w:rPr>
          <w:spacing w:val="-2"/>
        </w:rPr>
        <w:t>sobre</w:t>
      </w:r>
      <w:r>
        <w:rPr>
          <w:spacing w:val="-6"/>
        </w:rPr>
        <w:t xml:space="preserve"> </w:t>
      </w:r>
      <w:r>
        <w:rPr>
          <w:spacing w:val="-2"/>
        </w:rPr>
        <w:t>Latinoamérica.</w:t>
      </w:r>
      <w:r w:rsidR="008574E5">
        <w:rPr>
          <w:spacing w:val="-2"/>
        </w:rPr>
        <w:t xml:space="preserve"> La colección esta organizada en dos series: Serie 1- Documentos Generales; Serie 2 – Feminismo.</w:t>
      </w:r>
    </w:p>
    <w:p w14:paraId="69A2F10A" w14:textId="77777777" w:rsidR="003C5AB7" w:rsidRDefault="003C5AB7">
      <w:pPr>
        <w:pStyle w:val="BodyText"/>
        <w:rPr>
          <w:sz w:val="20"/>
        </w:rPr>
      </w:pPr>
    </w:p>
    <w:p w14:paraId="69A2F10B" w14:textId="77777777" w:rsidR="003C5AB7" w:rsidRDefault="00E5334C">
      <w:pPr>
        <w:pStyle w:val="BodyText"/>
        <w:spacing w:before="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9A2F1E7" wp14:editId="69A2F1E8">
                <wp:simplePos x="0" y="0"/>
                <wp:positionH relativeFrom="page">
                  <wp:posOffset>393700</wp:posOffset>
                </wp:positionH>
                <wp:positionV relativeFrom="paragraph">
                  <wp:posOffset>161983</wp:posOffset>
                </wp:positionV>
                <wp:extent cx="5943600" cy="19685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9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19685">
                              <a:moveTo>
                                <a:pt x="5943600" y="0"/>
                              </a:moveTo>
                              <a:lnTo>
                                <a:pt x="0" y="0"/>
                              </a:lnTo>
                              <a:lnTo>
                                <a:pt x="0" y="19683"/>
                              </a:lnTo>
                              <a:lnTo>
                                <a:pt x="5943600" y="19683"/>
                              </a:lnTo>
                              <a:lnTo>
                                <a:pt x="5943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DCA840" id="Graphic 4" o:spid="_x0000_s1026" style="position:absolute;margin-left:31pt;margin-top:12.75pt;width:468pt;height:1.5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9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" path="m5943600,l,,,19683r5943600,l59436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9A2F10C" w14:textId="77777777" w:rsidR="003C5AB7" w:rsidRPr="002619FA" w:rsidRDefault="00E5334C">
      <w:pPr>
        <w:spacing w:before="81"/>
        <w:ind w:left="360"/>
        <w:rPr>
          <w:b/>
          <w:sz w:val="18"/>
          <w:lang w:val="en-US"/>
        </w:rPr>
      </w:pPr>
      <w:r w:rsidRPr="002619FA">
        <w:rPr>
          <w:b/>
          <w:spacing w:val="-2"/>
          <w:sz w:val="18"/>
          <w:lang w:val="en-US"/>
        </w:rPr>
        <w:t>Material</w:t>
      </w:r>
      <w:r w:rsidRPr="002619FA">
        <w:rPr>
          <w:b/>
          <w:spacing w:val="-10"/>
          <w:sz w:val="18"/>
          <w:lang w:val="en-US"/>
        </w:rPr>
        <w:t xml:space="preserve"> </w:t>
      </w:r>
      <w:r w:rsidRPr="002619FA">
        <w:rPr>
          <w:b/>
          <w:spacing w:val="-2"/>
          <w:sz w:val="18"/>
          <w:lang w:val="en-US"/>
        </w:rPr>
        <w:t>Relacionado</w:t>
      </w:r>
    </w:p>
    <w:p w14:paraId="69A2F10D" w14:textId="77777777" w:rsidR="003C5AB7" w:rsidRPr="002619FA" w:rsidRDefault="003C5AB7">
      <w:pPr>
        <w:pStyle w:val="BodyText"/>
        <w:spacing w:before="160"/>
        <w:rPr>
          <w:b/>
          <w:lang w:val="en-US"/>
        </w:rPr>
      </w:pPr>
    </w:p>
    <w:p w14:paraId="69A2F10E" w14:textId="77777777" w:rsidR="003C5AB7" w:rsidRPr="002619FA" w:rsidRDefault="00E5334C">
      <w:pPr>
        <w:pStyle w:val="BodyText"/>
        <w:spacing w:line="333" w:lineRule="auto"/>
        <w:ind w:left="979" w:right="5639"/>
        <w:rPr>
          <w:lang w:val="en-US"/>
        </w:rPr>
      </w:pPr>
      <w:hyperlink r:id="rId8">
        <w:r w:rsidRPr="002619FA">
          <w:rPr>
            <w:color w:val="0000FF"/>
            <w:spacing w:val="-2"/>
            <w:u w:val="single" w:color="0000FF"/>
            <w:lang w:val="en-US"/>
          </w:rPr>
          <w:t>Nineteenth-Century</w:t>
        </w:r>
        <w:r w:rsidRPr="002619FA">
          <w:rPr>
            <w:color w:val="0000FF"/>
            <w:spacing w:val="-11"/>
            <w:u w:val="single" w:color="0000FF"/>
            <w:lang w:val="en-US"/>
          </w:rPr>
          <w:t xml:space="preserve"> </w:t>
        </w:r>
        <w:r w:rsidRPr="002619FA">
          <w:rPr>
            <w:color w:val="0000FF"/>
            <w:spacing w:val="-2"/>
            <w:u w:val="single" w:color="0000FF"/>
            <w:lang w:val="en-US"/>
          </w:rPr>
          <w:t>Colonial</w:t>
        </w:r>
        <w:r w:rsidRPr="002619FA">
          <w:rPr>
            <w:color w:val="0000FF"/>
            <w:spacing w:val="-10"/>
            <w:u w:val="single" w:color="0000FF"/>
            <w:lang w:val="en-US"/>
          </w:rPr>
          <w:t xml:space="preserve"> </w:t>
        </w:r>
        <w:r w:rsidRPr="002619FA">
          <w:rPr>
            <w:color w:val="0000FF"/>
            <w:spacing w:val="-2"/>
            <w:u w:val="single" w:color="0000FF"/>
            <w:lang w:val="en-US"/>
          </w:rPr>
          <w:t>Cuban</w:t>
        </w:r>
        <w:r w:rsidRPr="002619FA">
          <w:rPr>
            <w:color w:val="0000FF"/>
            <w:spacing w:val="-11"/>
            <w:u w:val="single" w:color="0000FF"/>
            <w:lang w:val="en-US"/>
          </w:rPr>
          <w:t xml:space="preserve"> </w:t>
        </w:r>
        <w:r w:rsidRPr="002619FA">
          <w:rPr>
            <w:color w:val="0000FF"/>
            <w:spacing w:val="-2"/>
            <w:u w:val="single" w:color="0000FF"/>
            <w:lang w:val="en-US"/>
          </w:rPr>
          <w:t>Documents</w:t>
        </w:r>
        <w:r w:rsidRPr="002619FA">
          <w:rPr>
            <w:color w:val="0000FF"/>
            <w:spacing w:val="-10"/>
            <w:u w:val="single" w:color="0000FF"/>
            <w:lang w:val="en-US"/>
          </w:rPr>
          <w:t xml:space="preserve"> </w:t>
        </w:r>
        <w:r w:rsidRPr="002619FA">
          <w:rPr>
            <w:color w:val="0000FF"/>
            <w:spacing w:val="-2"/>
            <w:u w:val="single" w:color="0000FF"/>
            <w:lang w:val="en-US"/>
          </w:rPr>
          <w:t>Collection</w:t>
        </w:r>
      </w:hyperlink>
      <w:r w:rsidRPr="002619FA">
        <w:rPr>
          <w:color w:val="0000FF"/>
          <w:spacing w:val="-2"/>
          <w:lang w:val="en-US"/>
        </w:rPr>
        <w:t xml:space="preserve"> </w:t>
      </w:r>
      <w:hyperlink r:id="rId9">
        <w:r w:rsidRPr="002619FA">
          <w:rPr>
            <w:color w:val="0000FF"/>
            <w:u w:val="single" w:color="0000FF"/>
            <w:lang w:val="en-US"/>
          </w:rPr>
          <w:t>Twentieth-Century Cuban Documents Collection</w:t>
        </w:r>
      </w:hyperlink>
      <w:r w:rsidRPr="002619FA">
        <w:rPr>
          <w:color w:val="0000FF"/>
          <w:lang w:val="en-US"/>
        </w:rPr>
        <w:t xml:space="preserve"> </w:t>
      </w:r>
      <w:hyperlink r:id="rId10">
        <w:r w:rsidRPr="002619FA">
          <w:rPr>
            <w:color w:val="0000FF"/>
            <w:u w:val="single" w:color="0000FF"/>
            <w:lang w:val="en-US"/>
          </w:rPr>
          <w:t>Caribbean Documents Collection</w:t>
        </w:r>
      </w:hyperlink>
    </w:p>
    <w:p w14:paraId="69A2F10F" w14:textId="77777777" w:rsidR="003C5AB7" w:rsidRDefault="00E5334C">
      <w:pPr>
        <w:pStyle w:val="BodyText"/>
        <w:spacing w:line="205" w:lineRule="exact"/>
        <w:ind w:left="979"/>
      </w:pPr>
      <w:hyperlink r:id="rId11">
        <w:r>
          <w:rPr>
            <w:color w:val="0000FF"/>
            <w:spacing w:val="-2"/>
            <w:u w:val="single" w:color="0000FF"/>
          </w:rPr>
          <w:t>Haitiana</w:t>
        </w:r>
        <w:r>
          <w:rPr>
            <w:color w:val="0000FF"/>
            <w:spacing w:val="-5"/>
            <w:u w:val="single" w:color="0000FF"/>
          </w:rPr>
          <w:t xml:space="preserve"> </w:t>
        </w:r>
        <w:r>
          <w:rPr>
            <w:color w:val="0000FF"/>
            <w:spacing w:val="-2"/>
            <w:u w:val="single" w:color="0000FF"/>
          </w:rPr>
          <w:t>Collection</w:t>
        </w:r>
      </w:hyperlink>
    </w:p>
    <w:p w14:paraId="69A2F110" w14:textId="77777777" w:rsidR="003C5AB7" w:rsidRDefault="003C5AB7">
      <w:pPr>
        <w:pStyle w:val="BodyText"/>
        <w:spacing w:line="205" w:lineRule="exact"/>
        <w:sectPr w:rsidR="003C5AB7">
          <w:type w:val="continuous"/>
          <w:pgSz w:w="12240" w:h="15840"/>
          <w:pgMar w:top="1080" w:right="720" w:bottom="280" w:left="360" w:header="720" w:footer="720" w:gutter="0"/>
          <w:cols w:space="720"/>
        </w:sectPr>
      </w:pPr>
    </w:p>
    <w:p w14:paraId="69A2F111" w14:textId="77777777" w:rsidR="003C5AB7" w:rsidRDefault="003C5AB7">
      <w:pPr>
        <w:pStyle w:val="BodyText"/>
        <w:spacing w:before="88"/>
      </w:pPr>
    </w:p>
    <w:p w14:paraId="69A2F112" w14:textId="77777777" w:rsidR="003C5AB7" w:rsidRDefault="00E5334C">
      <w:pPr>
        <w:ind w:left="360" w:right="7504"/>
        <w:rPr>
          <w:b/>
          <w:sz w:val="18"/>
        </w:rPr>
      </w:pPr>
      <w:r>
        <w:rPr>
          <w:b/>
          <w:spacing w:val="-2"/>
          <w:sz w:val="18"/>
        </w:rPr>
        <w:t>Información</w:t>
      </w:r>
      <w:r>
        <w:rPr>
          <w:b/>
          <w:spacing w:val="-11"/>
          <w:sz w:val="18"/>
        </w:rPr>
        <w:t xml:space="preserve"> </w:t>
      </w:r>
      <w:r>
        <w:rPr>
          <w:b/>
          <w:spacing w:val="-2"/>
          <w:sz w:val="18"/>
        </w:rPr>
        <w:t>Administrativa/ Declaración</w:t>
      </w:r>
      <w:r>
        <w:rPr>
          <w:b/>
          <w:spacing w:val="-14"/>
          <w:sz w:val="18"/>
        </w:rPr>
        <w:t xml:space="preserve"> </w:t>
      </w:r>
      <w:r>
        <w:rPr>
          <w:b/>
          <w:spacing w:val="-2"/>
          <w:sz w:val="18"/>
        </w:rPr>
        <w:t>de</w:t>
      </w:r>
      <w:r>
        <w:rPr>
          <w:b/>
          <w:spacing w:val="-14"/>
          <w:sz w:val="18"/>
        </w:rPr>
        <w:t xml:space="preserve"> </w:t>
      </w:r>
      <w:r>
        <w:rPr>
          <w:b/>
          <w:spacing w:val="-2"/>
          <w:sz w:val="18"/>
        </w:rPr>
        <w:t>Publicación:</w:t>
      </w:r>
    </w:p>
    <w:p w14:paraId="69A2F113" w14:textId="77777777" w:rsidR="003C5AB7" w:rsidRDefault="00E5334C">
      <w:pPr>
        <w:pStyle w:val="BodyText"/>
        <w:spacing w:before="108" w:line="410" w:lineRule="atLeast"/>
        <w:ind w:left="360" w:right="2233"/>
      </w:pPr>
      <w:r>
        <w:t>Colecciones</w:t>
      </w:r>
      <w:r>
        <w:rPr>
          <w:spacing w:val="-10"/>
        </w:rPr>
        <w:t xml:space="preserve"> </w:t>
      </w:r>
      <w:r>
        <w:t>Especiales</w:t>
      </w:r>
      <w:r>
        <w:rPr>
          <w:spacing w:val="-11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Estudios</w:t>
      </w:r>
      <w:r>
        <w:rPr>
          <w:spacing w:val="-10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Área,</w:t>
      </w:r>
      <w:r>
        <w:rPr>
          <w:spacing w:val="-10"/>
        </w:rPr>
        <w:t xml:space="preserve"> </w:t>
      </w:r>
      <w:r>
        <w:t>Biblioteca</w:t>
      </w:r>
      <w:r>
        <w:rPr>
          <w:spacing w:val="-9"/>
        </w:rPr>
        <w:t xml:space="preserve"> </w:t>
      </w:r>
      <w:r>
        <w:t>Smathers,</w:t>
      </w:r>
      <w:r>
        <w:rPr>
          <w:spacing w:val="-9"/>
        </w:rPr>
        <w:t xml:space="preserve"> </w:t>
      </w:r>
      <w:r>
        <w:t>Universidad</w:t>
      </w:r>
      <w:r>
        <w:rPr>
          <w:spacing w:val="-11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Florida</w:t>
      </w:r>
      <w:r>
        <w:rPr>
          <w:spacing w:val="-7"/>
        </w:rPr>
        <w:t xml:space="preserve"> </w:t>
      </w:r>
      <w:r>
        <w:t>George</w:t>
      </w:r>
      <w:r>
        <w:rPr>
          <w:spacing w:val="-8"/>
        </w:rPr>
        <w:t xml:space="preserve"> </w:t>
      </w:r>
      <w:r>
        <w:t>A. Smathers Libraries</w:t>
      </w:r>
    </w:p>
    <w:p w14:paraId="69A2F114" w14:textId="77777777" w:rsidR="003C5AB7" w:rsidRDefault="00E5334C">
      <w:pPr>
        <w:pStyle w:val="BodyText"/>
        <w:ind w:left="360"/>
      </w:pPr>
      <w:r>
        <w:t>PO</w:t>
      </w:r>
      <w:r>
        <w:rPr>
          <w:spacing w:val="-11"/>
        </w:rPr>
        <w:t xml:space="preserve"> </w:t>
      </w:r>
      <w:r>
        <w:t>Caja</w:t>
      </w:r>
      <w:r>
        <w:rPr>
          <w:spacing w:val="-1"/>
        </w:rPr>
        <w:t xml:space="preserve"> </w:t>
      </w:r>
      <w:r>
        <w:rPr>
          <w:spacing w:val="-2"/>
        </w:rPr>
        <w:t>117005</w:t>
      </w:r>
    </w:p>
    <w:p w14:paraId="69A2F115" w14:textId="77777777" w:rsidR="003C5AB7" w:rsidRDefault="00E5334C">
      <w:pPr>
        <w:pStyle w:val="BodyText"/>
        <w:spacing w:before="2"/>
        <w:ind w:left="360"/>
      </w:pPr>
      <w:r>
        <w:rPr>
          <w:spacing w:val="-2"/>
        </w:rPr>
        <w:t>Gainesville,</w:t>
      </w:r>
      <w:r>
        <w:rPr>
          <w:spacing w:val="3"/>
        </w:rPr>
        <w:t xml:space="preserve"> </w:t>
      </w:r>
      <w:r>
        <w:rPr>
          <w:spacing w:val="-2"/>
        </w:rPr>
        <w:t>Florida</w:t>
      </w:r>
      <w:r>
        <w:rPr>
          <w:spacing w:val="5"/>
        </w:rPr>
        <w:t xml:space="preserve"> </w:t>
      </w:r>
      <w:r>
        <w:rPr>
          <w:spacing w:val="-2"/>
        </w:rPr>
        <w:t>32611-</w:t>
      </w:r>
      <w:r>
        <w:rPr>
          <w:spacing w:val="-4"/>
        </w:rPr>
        <w:t>7005</w:t>
      </w:r>
    </w:p>
    <w:p w14:paraId="69A2F116" w14:textId="77777777" w:rsidR="003C5AB7" w:rsidRDefault="00E5334C">
      <w:pPr>
        <w:pStyle w:val="BodyText"/>
        <w:spacing w:before="6" w:line="237" w:lineRule="auto"/>
        <w:ind w:left="360" w:right="6185"/>
        <w:rPr>
          <w:b/>
        </w:rPr>
      </w:pPr>
      <w:r>
        <w:rPr>
          <w:spacing w:val="-2"/>
        </w:rPr>
        <w:t>Business</w:t>
      </w:r>
      <w:r>
        <w:rPr>
          <w:spacing w:val="-13"/>
        </w:rPr>
        <w:t xml:space="preserve"> </w:t>
      </w:r>
      <w:r>
        <w:rPr>
          <w:spacing w:val="-2"/>
        </w:rPr>
        <w:t>Number:</w:t>
      </w:r>
      <w:r>
        <w:rPr>
          <w:spacing w:val="-12"/>
        </w:rPr>
        <w:t xml:space="preserve"> </w:t>
      </w:r>
      <w:r>
        <w:rPr>
          <w:spacing w:val="-2"/>
        </w:rPr>
        <w:t>352-273-2755</w:t>
      </w:r>
      <w:r>
        <w:rPr>
          <w:spacing w:val="-10"/>
        </w:rPr>
        <w:t xml:space="preserve"> </w:t>
      </w:r>
      <w:hyperlink r:id="rId12">
        <w:r>
          <w:rPr>
            <w:color w:val="0460C1"/>
            <w:spacing w:val="-2"/>
            <w:u w:val="single" w:color="0460C1"/>
          </w:rPr>
          <w:t>special@uflib.ufl.edu</w:t>
        </w:r>
      </w:hyperlink>
      <w:r>
        <w:rPr>
          <w:color w:val="0460C1"/>
          <w:spacing w:val="-2"/>
        </w:rPr>
        <w:t xml:space="preserve"> </w:t>
      </w:r>
      <w:r>
        <w:t xml:space="preserve">URL: </w:t>
      </w:r>
      <w:hyperlink r:id="rId13">
        <w:r>
          <w:rPr>
            <w:color w:val="0460C1"/>
            <w:u w:val="single" w:color="0460C1"/>
          </w:rPr>
          <w:t>https://sasc.uflib.ufl.edu</w:t>
        </w:r>
        <w:r>
          <w:rPr>
            <w:b/>
            <w:color w:val="0460C1"/>
            <w:u w:val="single" w:color="0460C1"/>
          </w:rPr>
          <w:t>/</w:t>
        </w:r>
      </w:hyperlink>
    </w:p>
    <w:p w14:paraId="69A2F117" w14:textId="77777777" w:rsidR="003C5AB7" w:rsidRDefault="00E5334C">
      <w:pPr>
        <w:pStyle w:val="BodyText"/>
        <w:spacing w:before="2"/>
        <w:rPr>
          <w:b/>
          <w:sz w:val="16"/>
        </w:rPr>
      </w:pPr>
      <w:r>
        <w:rPr>
          <w:b/>
          <w:noProof/>
          <w:sz w:val="16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69A2F1E9" wp14:editId="69A2F1EA">
                <wp:simplePos x="0" y="0"/>
                <wp:positionH relativeFrom="page">
                  <wp:posOffset>504825</wp:posOffset>
                </wp:positionH>
                <wp:positionV relativeFrom="paragraph">
                  <wp:posOffset>133389</wp:posOffset>
                </wp:positionV>
                <wp:extent cx="5943600" cy="19685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9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19685">
                              <a:moveTo>
                                <a:pt x="5943600" y="0"/>
                              </a:moveTo>
                              <a:lnTo>
                                <a:pt x="0" y="0"/>
                              </a:lnTo>
                              <a:lnTo>
                                <a:pt x="0" y="19684"/>
                              </a:lnTo>
                              <a:lnTo>
                                <a:pt x="5943600" y="19684"/>
                              </a:lnTo>
                              <a:lnTo>
                                <a:pt x="5943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6E0B9F" id="Graphic 6" o:spid="_x0000_s1026" style="position:absolute;margin-left:39.75pt;margin-top:10.5pt;width:468pt;height:1.5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9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" path="m5943600,l,,,19684r5943600,l59436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9A2F118" w14:textId="77777777" w:rsidR="003C5AB7" w:rsidRDefault="00E5334C">
      <w:pPr>
        <w:spacing w:before="206"/>
        <w:ind w:left="360"/>
        <w:rPr>
          <w:b/>
          <w:sz w:val="18"/>
        </w:rPr>
      </w:pPr>
      <w:r>
        <w:rPr>
          <w:b/>
          <w:spacing w:val="-2"/>
          <w:sz w:val="18"/>
        </w:rPr>
        <w:t>Restricciones</w:t>
      </w:r>
      <w:r>
        <w:rPr>
          <w:b/>
          <w:spacing w:val="-4"/>
          <w:sz w:val="18"/>
        </w:rPr>
        <w:t xml:space="preserve"> </w:t>
      </w:r>
      <w:r>
        <w:rPr>
          <w:b/>
          <w:spacing w:val="-2"/>
          <w:sz w:val="18"/>
        </w:rPr>
        <w:t>de</w:t>
      </w:r>
      <w:r>
        <w:rPr>
          <w:b/>
          <w:spacing w:val="-7"/>
          <w:sz w:val="18"/>
        </w:rPr>
        <w:t xml:space="preserve"> </w:t>
      </w:r>
      <w:r>
        <w:rPr>
          <w:b/>
          <w:spacing w:val="-2"/>
          <w:sz w:val="18"/>
        </w:rPr>
        <w:t>Acceso</w:t>
      </w:r>
      <w:r>
        <w:rPr>
          <w:b/>
          <w:spacing w:val="-1"/>
          <w:sz w:val="18"/>
        </w:rPr>
        <w:t xml:space="preserve"> </w:t>
      </w:r>
      <w:r>
        <w:rPr>
          <w:b/>
          <w:spacing w:val="-2"/>
          <w:sz w:val="18"/>
        </w:rPr>
        <w:t>o</w:t>
      </w:r>
      <w:r>
        <w:rPr>
          <w:b/>
          <w:spacing w:val="-9"/>
          <w:sz w:val="18"/>
        </w:rPr>
        <w:t xml:space="preserve"> </w:t>
      </w:r>
      <w:r>
        <w:rPr>
          <w:b/>
          <w:spacing w:val="-5"/>
          <w:sz w:val="18"/>
        </w:rPr>
        <w:t>Uso</w:t>
      </w:r>
    </w:p>
    <w:p w14:paraId="69A2F119" w14:textId="77777777" w:rsidR="003C5AB7" w:rsidRDefault="003C5AB7">
      <w:pPr>
        <w:pStyle w:val="BodyText"/>
        <w:spacing w:before="4"/>
        <w:rPr>
          <w:b/>
        </w:rPr>
      </w:pPr>
    </w:p>
    <w:p w14:paraId="69A2F11A" w14:textId="77777777" w:rsidR="003C5AB7" w:rsidRDefault="00E5334C">
      <w:pPr>
        <w:pStyle w:val="BodyText"/>
        <w:ind w:left="360"/>
      </w:pPr>
      <w:r>
        <w:t>La</w:t>
      </w:r>
      <w:r>
        <w:rPr>
          <w:spacing w:val="-14"/>
        </w:rPr>
        <w:t xml:space="preserve"> </w:t>
      </w:r>
      <w:r>
        <w:t>colección</w:t>
      </w:r>
      <w:r>
        <w:rPr>
          <w:spacing w:val="-5"/>
        </w:rPr>
        <w:t xml:space="preserve"> </w:t>
      </w:r>
      <w:r>
        <w:t>está</w:t>
      </w:r>
      <w:r>
        <w:rPr>
          <w:spacing w:val="-9"/>
        </w:rPr>
        <w:t xml:space="preserve"> </w:t>
      </w:r>
      <w:r>
        <w:t>abierta</w:t>
      </w:r>
      <w:r>
        <w:rPr>
          <w:spacing w:val="-8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rPr>
          <w:spacing w:val="-2"/>
        </w:rPr>
        <w:t>público.</w:t>
      </w:r>
    </w:p>
    <w:p w14:paraId="69A2F11B" w14:textId="77777777" w:rsidR="003C5AB7" w:rsidRDefault="00E5334C">
      <w:pPr>
        <w:pStyle w:val="BodyText"/>
        <w:spacing w:before="6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69A2F1EB" wp14:editId="69A2F1EC">
                <wp:simplePos x="0" y="0"/>
                <wp:positionH relativeFrom="page">
                  <wp:posOffset>476250</wp:posOffset>
                </wp:positionH>
                <wp:positionV relativeFrom="paragraph">
                  <wp:posOffset>201201</wp:posOffset>
                </wp:positionV>
                <wp:extent cx="5943600" cy="19685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9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19685">
                              <a:moveTo>
                                <a:pt x="5943600" y="0"/>
                              </a:moveTo>
                              <a:lnTo>
                                <a:pt x="0" y="0"/>
                              </a:lnTo>
                              <a:lnTo>
                                <a:pt x="0" y="19684"/>
                              </a:lnTo>
                              <a:lnTo>
                                <a:pt x="5943600" y="19684"/>
                              </a:lnTo>
                              <a:lnTo>
                                <a:pt x="5943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E42EFB" id="Graphic 7" o:spid="_x0000_s1026" style="position:absolute;margin-left:37.5pt;margin-top:15.85pt;width:468pt;height:1.5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9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" path="m5943600,l,,,19684r5943600,l59436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9A2F11C" w14:textId="77777777" w:rsidR="003C5AB7" w:rsidRDefault="00E5334C">
      <w:pPr>
        <w:spacing w:before="207"/>
        <w:ind w:left="360"/>
        <w:rPr>
          <w:b/>
          <w:sz w:val="18"/>
        </w:rPr>
      </w:pPr>
      <w:r>
        <w:rPr>
          <w:b/>
          <w:sz w:val="18"/>
        </w:rPr>
        <w:t>Información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sobre</w:t>
      </w:r>
      <w:r>
        <w:rPr>
          <w:b/>
          <w:spacing w:val="-12"/>
          <w:sz w:val="18"/>
        </w:rPr>
        <w:t xml:space="preserve"> </w:t>
      </w:r>
      <w:r>
        <w:rPr>
          <w:b/>
          <w:sz w:val="18"/>
        </w:rPr>
        <w:t>la</w:t>
      </w:r>
      <w:r>
        <w:rPr>
          <w:b/>
          <w:spacing w:val="-9"/>
          <w:sz w:val="18"/>
        </w:rPr>
        <w:t xml:space="preserve"> </w:t>
      </w:r>
      <w:r>
        <w:rPr>
          <w:b/>
          <w:spacing w:val="-2"/>
          <w:sz w:val="18"/>
        </w:rPr>
        <w:t>Adquisición</w:t>
      </w:r>
    </w:p>
    <w:p w14:paraId="69A2F11D" w14:textId="77777777" w:rsidR="003C5AB7" w:rsidRDefault="003C5AB7">
      <w:pPr>
        <w:pStyle w:val="BodyText"/>
        <w:rPr>
          <w:b/>
        </w:rPr>
      </w:pPr>
    </w:p>
    <w:p w14:paraId="69A2F11E" w14:textId="77777777" w:rsidR="003C5AB7" w:rsidRDefault="003C5AB7">
      <w:pPr>
        <w:pStyle w:val="BodyText"/>
        <w:rPr>
          <w:b/>
        </w:rPr>
      </w:pPr>
    </w:p>
    <w:p w14:paraId="69A2F11F" w14:textId="77777777" w:rsidR="003C5AB7" w:rsidRDefault="00E5334C">
      <w:pPr>
        <w:pStyle w:val="BodyText"/>
        <w:ind w:left="360"/>
      </w:pPr>
      <w:r>
        <w:rPr>
          <w:spacing w:val="-2"/>
        </w:rPr>
        <w:t>Compras</w:t>
      </w:r>
      <w:r>
        <w:rPr>
          <w:spacing w:val="-6"/>
        </w:rPr>
        <w:t xml:space="preserve"> </w:t>
      </w:r>
      <w:r>
        <w:rPr>
          <w:spacing w:val="-2"/>
        </w:rPr>
        <w:t>y/o</w:t>
      </w:r>
      <w:r>
        <w:rPr>
          <w:spacing w:val="-5"/>
        </w:rPr>
        <w:t xml:space="preserve"> </w:t>
      </w:r>
      <w:r>
        <w:rPr>
          <w:spacing w:val="-2"/>
        </w:rPr>
        <w:t>donaciones</w:t>
      </w:r>
      <w:r>
        <w:rPr>
          <w:spacing w:val="-5"/>
        </w:rPr>
        <w:t xml:space="preserve"> </w:t>
      </w:r>
      <w:r>
        <w:rPr>
          <w:spacing w:val="-2"/>
        </w:rPr>
        <w:t>acumulativas</w:t>
      </w:r>
    </w:p>
    <w:p w14:paraId="69A2F120" w14:textId="77777777" w:rsidR="003C5AB7" w:rsidRDefault="00E5334C">
      <w:pPr>
        <w:pStyle w:val="BodyText"/>
        <w:spacing w:before="2"/>
        <w:rPr>
          <w:sz w:val="16"/>
        </w:rPr>
      </w:pP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69A2F1ED" wp14:editId="69A2F1EE">
                <wp:simplePos x="0" y="0"/>
                <wp:positionH relativeFrom="page">
                  <wp:posOffset>393700</wp:posOffset>
                </wp:positionH>
                <wp:positionV relativeFrom="paragraph">
                  <wp:posOffset>133394</wp:posOffset>
                </wp:positionV>
                <wp:extent cx="5943600" cy="19685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9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19685">
                              <a:moveTo>
                                <a:pt x="5943600" y="0"/>
                              </a:moveTo>
                              <a:lnTo>
                                <a:pt x="0" y="0"/>
                              </a:lnTo>
                              <a:lnTo>
                                <a:pt x="0" y="19685"/>
                              </a:lnTo>
                              <a:lnTo>
                                <a:pt x="5943600" y="19685"/>
                              </a:lnTo>
                              <a:lnTo>
                                <a:pt x="5943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F3DFC8" id="Graphic 8" o:spid="_x0000_s1026" style="position:absolute;margin-left:31pt;margin-top:10.5pt;width:468pt;height:1.5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9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" path="m5943600,l,,,19685r5943600,l59436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9A2F121" w14:textId="77777777" w:rsidR="003C5AB7" w:rsidRDefault="003C5AB7">
      <w:pPr>
        <w:pStyle w:val="BodyText"/>
        <w:spacing w:before="1"/>
      </w:pPr>
    </w:p>
    <w:p w14:paraId="69A2F122" w14:textId="77777777" w:rsidR="003C5AB7" w:rsidRDefault="00E5334C">
      <w:pPr>
        <w:pStyle w:val="Heading2"/>
      </w:pPr>
      <w:r>
        <w:t>Otros</w:t>
      </w:r>
      <w:r>
        <w:rPr>
          <w:spacing w:val="-10"/>
        </w:rPr>
        <w:t xml:space="preserve"> </w:t>
      </w:r>
      <w:r>
        <w:t>Formatos</w:t>
      </w:r>
      <w:r>
        <w:rPr>
          <w:spacing w:val="-7"/>
        </w:rPr>
        <w:t xml:space="preserve"> </w:t>
      </w:r>
      <w:r>
        <w:rPr>
          <w:spacing w:val="-2"/>
        </w:rPr>
        <w:t>accessibles</w:t>
      </w:r>
    </w:p>
    <w:p w14:paraId="69A2F123" w14:textId="77777777" w:rsidR="003C5AB7" w:rsidRDefault="00E5334C">
      <w:pPr>
        <w:spacing w:before="228"/>
        <w:ind w:left="360"/>
        <w:rPr>
          <w:sz w:val="20"/>
        </w:rPr>
      </w:pPr>
      <w:r>
        <w:rPr>
          <w:sz w:val="20"/>
        </w:rPr>
        <w:t>Algunos</w:t>
      </w:r>
      <w:r>
        <w:rPr>
          <w:spacing w:val="-8"/>
          <w:sz w:val="20"/>
        </w:rPr>
        <w:t xml:space="preserve"> </w:t>
      </w:r>
      <w:r>
        <w:rPr>
          <w:sz w:val="20"/>
        </w:rPr>
        <w:t>materiales</w:t>
      </w:r>
      <w:r>
        <w:rPr>
          <w:spacing w:val="-8"/>
          <w:sz w:val="20"/>
        </w:rPr>
        <w:t xml:space="preserve"> </w:t>
      </w:r>
      <w:r>
        <w:rPr>
          <w:sz w:val="20"/>
        </w:rPr>
        <w:t>dentro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Colección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Documentos</w:t>
      </w:r>
      <w:r>
        <w:rPr>
          <w:spacing w:val="-7"/>
          <w:sz w:val="20"/>
        </w:rPr>
        <w:t xml:space="preserve"> </w:t>
      </w:r>
      <w:r>
        <w:rPr>
          <w:sz w:val="20"/>
        </w:rPr>
        <w:t>Latinoamericano</w:t>
      </w:r>
      <w:r>
        <w:rPr>
          <w:spacing w:val="-10"/>
          <w:sz w:val="20"/>
        </w:rPr>
        <w:t xml:space="preserve"> </w:t>
      </w:r>
      <w:r>
        <w:rPr>
          <w:sz w:val="20"/>
        </w:rPr>
        <w:t>se</w:t>
      </w:r>
      <w:r>
        <w:rPr>
          <w:spacing w:val="-7"/>
          <w:sz w:val="20"/>
        </w:rPr>
        <w:t xml:space="preserve"> </w:t>
      </w:r>
      <w:r>
        <w:rPr>
          <w:sz w:val="20"/>
        </w:rPr>
        <w:t>han</w:t>
      </w:r>
      <w:r>
        <w:rPr>
          <w:spacing w:val="-5"/>
          <w:sz w:val="20"/>
        </w:rPr>
        <w:t xml:space="preserve"> </w:t>
      </w:r>
      <w:r>
        <w:rPr>
          <w:sz w:val="20"/>
        </w:rPr>
        <w:t>digitalizado</w:t>
      </w:r>
      <w:r>
        <w:rPr>
          <w:spacing w:val="-4"/>
          <w:sz w:val="20"/>
        </w:rPr>
        <w:t xml:space="preserve"> </w:t>
      </w:r>
      <w:r>
        <w:rPr>
          <w:sz w:val="20"/>
        </w:rPr>
        <w:t>y</w:t>
      </w:r>
      <w:r>
        <w:rPr>
          <w:spacing w:val="-8"/>
          <w:sz w:val="20"/>
        </w:rPr>
        <w:t xml:space="preserve"> </w:t>
      </w:r>
      <w:r>
        <w:rPr>
          <w:sz w:val="20"/>
        </w:rPr>
        <w:t>se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pueden</w:t>
      </w:r>
    </w:p>
    <w:p w14:paraId="69A2F124" w14:textId="77777777" w:rsidR="003C5AB7" w:rsidRDefault="00E5334C">
      <w:pPr>
        <w:spacing w:before="1"/>
        <w:ind w:left="360" w:right="841"/>
        <w:rPr>
          <w:sz w:val="20"/>
        </w:rPr>
      </w:pPr>
      <w:r>
        <w:rPr>
          <w:sz w:val="20"/>
        </w:rPr>
        <w:t>ver</w:t>
      </w:r>
      <w:r>
        <w:rPr>
          <w:spacing w:val="-4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línea</w:t>
      </w:r>
      <w:r>
        <w:rPr>
          <w:spacing w:val="-1"/>
          <w:sz w:val="20"/>
        </w:rPr>
        <w:t xml:space="preserve"> </w:t>
      </w: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hyperlink r:id="rId14">
        <w:r>
          <w:rPr>
            <w:color w:val="0000FF"/>
            <w:sz w:val="20"/>
            <w:u w:val="single" w:color="0000FF"/>
          </w:rPr>
          <w:t>University</w:t>
        </w:r>
        <w:r>
          <w:rPr>
            <w:color w:val="0000FF"/>
            <w:spacing w:val="-3"/>
            <w:sz w:val="20"/>
            <w:u w:val="single" w:color="0000FF"/>
          </w:rPr>
          <w:t xml:space="preserve"> </w:t>
        </w:r>
        <w:r>
          <w:rPr>
            <w:color w:val="0000FF"/>
            <w:sz w:val="20"/>
            <w:u w:val="single" w:color="0000FF"/>
          </w:rPr>
          <w:t>of</w:t>
        </w:r>
        <w:r>
          <w:rPr>
            <w:color w:val="0000FF"/>
            <w:spacing w:val="-4"/>
            <w:sz w:val="20"/>
            <w:u w:val="single" w:color="0000FF"/>
          </w:rPr>
          <w:t xml:space="preserve"> </w:t>
        </w:r>
        <w:r>
          <w:rPr>
            <w:color w:val="0000FF"/>
            <w:sz w:val="20"/>
            <w:u w:val="single" w:color="0000FF"/>
          </w:rPr>
          <w:t>Florida</w:t>
        </w:r>
        <w:r>
          <w:rPr>
            <w:color w:val="0000FF"/>
            <w:spacing w:val="-4"/>
            <w:sz w:val="20"/>
            <w:u w:val="single" w:color="0000FF"/>
          </w:rPr>
          <w:t xml:space="preserve"> </w:t>
        </w:r>
        <w:r>
          <w:rPr>
            <w:color w:val="0000FF"/>
            <w:sz w:val="20"/>
            <w:u w:val="single" w:color="0000FF"/>
          </w:rPr>
          <w:t>Digital</w:t>
        </w:r>
        <w:r>
          <w:rPr>
            <w:color w:val="0000FF"/>
            <w:spacing w:val="-4"/>
            <w:sz w:val="20"/>
            <w:u w:val="single" w:color="0000FF"/>
          </w:rPr>
          <w:t xml:space="preserve"> </w:t>
        </w:r>
        <w:r>
          <w:rPr>
            <w:color w:val="0000FF"/>
            <w:sz w:val="20"/>
            <w:u w:val="single" w:color="0000FF"/>
          </w:rPr>
          <w:t>Collections</w:t>
        </w:r>
      </w:hyperlink>
      <w:r>
        <w:rPr>
          <w:color w:val="0000FF"/>
          <w:sz w:val="20"/>
        </w:rPr>
        <w:t xml:space="preserve"> </w:t>
      </w:r>
      <w:r>
        <w:rPr>
          <w:sz w:val="20"/>
        </w:rPr>
        <w:t>(UFDC).</w:t>
      </w:r>
      <w:r>
        <w:rPr>
          <w:spacing w:val="-4"/>
          <w:sz w:val="20"/>
        </w:rPr>
        <w:t xml:space="preserve"> </w:t>
      </w:r>
      <w:r>
        <w:rPr>
          <w:sz w:val="20"/>
        </w:rPr>
        <w:t>Favor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leer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declaración</w:t>
      </w:r>
      <w:r>
        <w:rPr>
          <w:spacing w:val="-4"/>
          <w:sz w:val="20"/>
        </w:rPr>
        <w:t xml:space="preserve"> </w:t>
      </w:r>
      <w:r>
        <w:rPr>
          <w:sz w:val="20"/>
        </w:rPr>
        <w:t>sobre los</w:t>
      </w:r>
      <w:r>
        <w:rPr>
          <w:spacing w:val="-3"/>
          <w:sz w:val="20"/>
        </w:rPr>
        <w:t xml:space="preserve"> </w:t>
      </w:r>
      <w:hyperlink r:id="rId15">
        <w:r>
          <w:rPr>
            <w:color w:val="0000FF"/>
            <w:sz w:val="20"/>
            <w:u w:val="single" w:color="0000FF"/>
          </w:rPr>
          <w:t>Permisos</w:t>
        </w:r>
        <w:r>
          <w:rPr>
            <w:color w:val="0000FF"/>
            <w:spacing w:val="-2"/>
            <w:sz w:val="20"/>
            <w:u w:val="single" w:color="0000FF"/>
          </w:rPr>
          <w:t xml:space="preserve"> </w:t>
        </w:r>
      </w:hyperlink>
      <w:r>
        <w:rPr>
          <w:color w:val="0000FF"/>
          <w:spacing w:val="-2"/>
          <w:sz w:val="20"/>
        </w:rPr>
        <w:t xml:space="preserve"> </w:t>
      </w:r>
      <w:hyperlink r:id="rId16">
        <w:r>
          <w:rPr>
            <w:color w:val="0000FF"/>
            <w:sz w:val="20"/>
            <w:u w:val="single" w:color="0000FF"/>
          </w:rPr>
          <w:t>de Uso</w:t>
        </w:r>
      </w:hyperlink>
      <w:r>
        <w:rPr>
          <w:color w:val="0000FF"/>
          <w:sz w:val="20"/>
        </w:rPr>
        <w:t xml:space="preserve"> </w:t>
      </w:r>
      <w:r>
        <w:rPr>
          <w:sz w:val="20"/>
        </w:rPr>
        <w:t>para información sobre derechos de autor, uso justo, y uso de los objetos digitales de UFDC</w:t>
      </w:r>
    </w:p>
    <w:p w14:paraId="69A2F125" w14:textId="77777777" w:rsidR="003C5AB7" w:rsidRDefault="003C5AB7">
      <w:pPr>
        <w:pStyle w:val="BodyText"/>
        <w:rPr>
          <w:sz w:val="20"/>
        </w:rPr>
      </w:pPr>
    </w:p>
    <w:p w14:paraId="69A2F126" w14:textId="77777777" w:rsidR="003C5AB7" w:rsidRDefault="00E5334C">
      <w:pPr>
        <w:pStyle w:val="BodyText"/>
        <w:spacing w:before="13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69A2F1EF" wp14:editId="69A2F1F0">
                <wp:simplePos x="0" y="0"/>
                <wp:positionH relativeFrom="page">
                  <wp:posOffset>438150</wp:posOffset>
                </wp:positionH>
                <wp:positionV relativeFrom="paragraph">
                  <wp:posOffset>245058</wp:posOffset>
                </wp:positionV>
                <wp:extent cx="5943600" cy="19685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9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19685">
                              <a:moveTo>
                                <a:pt x="5943600" y="0"/>
                              </a:moveTo>
                              <a:lnTo>
                                <a:pt x="0" y="0"/>
                              </a:lnTo>
                              <a:lnTo>
                                <a:pt x="0" y="19682"/>
                              </a:lnTo>
                              <a:lnTo>
                                <a:pt x="5943600" y="19682"/>
                              </a:lnTo>
                              <a:lnTo>
                                <a:pt x="5943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8ABA7E" id="Graphic 9" o:spid="_x0000_s1026" style="position:absolute;margin-left:34.5pt;margin-top:19.3pt;width:468pt;height:1.55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9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" path="m5943600,l,,,19682r5943600,l59436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9A2F127" w14:textId="77777777" w:rsidR="003C5AB7" w:rsidRDefault="003C5AB7">
      <w:pPr>
        <w:pStyle w:val="BodyText"/>
        <w:spacing w:before="102"/>
      </w:pPr>
    </w:p>
    <w:p w14:paraId="69A2F128" w14:textId="77777777" w:rsidR="003C5AB7" w:rsidRDefault="00E5334C">
      <w:pPr>
        <w:ind w:left="360"/>
        <w:rPr>
          <w:b/>
          <w:sz w:val="18"/>
        </w:rPr>
      </w:pPr>
      <w:r>
        <w:rPr>
          <w:b/>
          <w:spacing w:val="-2"/>
          <w:sz w:val="18"/>
        </w:rPr>
        <w:t>Temas</w:t>
      </w:r>
      <w:r>
        <w:rPr>
          <w:b/>
          <w:spacing w:val="-4"/>
          <w:sz w:val="18"/>
        </w:rPr>
        <w:t xml:space="preserve"> </w:t>
      </w:r>
      <w:r>
        <w:rPr>
          <w:b/>
          <w:spacing w:val="-2"/>
          <w:sz w:val="18"/>
        </w:rPr>
        <w:t>Seleccionados</w:t>
      </w:r>
      <w:r>
        <w:rPr>
          <w:b/>
          <w:spacing w:val="1"/>
          <w:sz w:val="18"/>
        </w:rPr>
        <w:t xml:space="preserve"> </w:t>
      </w:r>
      <w:r>
        <w:rPr>
          <w:b/>
          <w:spacing w:val="-2"/>
          <w:sz w:val="18"/>
        </w:rPr>
        <w:t>y</w:t>
      </w:r>
      <w:r>
        <w:rPr>
          <w:b/>
          <w:spacing w:val="-4"/>
          <w:sz w:val="18"/>
        </w:rPr>
        <w:t xml:space="preserve"> </w:t>
      </w:r>
      <w:r>
        <w:rPr>
          <w:b/>
          <w:spacing w:val="-2"/>
          <w:sz w:val="18"/>
        </w:rPr>
        <w:t>Términos</w:t>
      </w:r>
      <w:r>
        <w:rPr>
          <w:b/>
          <w:spacing w:val="5"/>
          <w:sz w:val="18"/>
        </w:rPr>
        <w:t xml:space="preserve"> </w:t>
      </w:r>
      <w:r>
        <w:rPr>
          <w:b/>
          <w:spacing w:val="-2"/>
          <w:sz w:val="18"/>
        </w:rPr>
        <w:t>Clave</w:t>
      </w:r>
    </w:p>
    <w:p w14:paraId="69A2F129" w14:textId="77777777" w:rsidR="003C5AB7" w:rsidRDefault="003C5AB7">
      <w:pPr>
        <w:pStyle w:val="BodyText"/>
        <w:rPr>
          <w:b/>
        </w:rPr>
      </w:pPr>
    </w:p>
    <w:p w14:paraId="69A2F12A" w14:textId="77777777" w:rsidR="003C5AB7" w:rsidRDefault="003C5AB7">
      <w:pPr>
        <w:pStyle w:val="BodyText"/>
        <w:spacing w:before="20"/>
        <w:rPr>
          <w:b/>
        </w:rPr>
      </w:pPr>
    </w:p>
    <w:p w14:paraId="69A2F12B" w14:textId="77777777" w:rsidR="003C5AB7" w:rsidRDefault="00E5334C">
      <w:pPr>
        <w:pStyle w:val="ListParagraph"/>
        <w:numPr>
          <w:ilvl w:val="0"/>
          <w:numId w:val="1"/>
        </w:numPr>
        <w:tabs>
          <w:tab w:val="left" w:pos="383"/>
        </w:tabs>
        <w:ind w:left="383" w:hanging="124"/>
        <w:rPr>
          <w:sz w:val="20"/>
        </w:rPr>
      </w:pPr>
      <w:r>
        <w:rPr>
          <w:sz w:val="20"/>
        </w:rPr>
        <w:t>French</w:t>
      </w:r>
      <w:r>
        <w:rPr>
          <w:spacing w:val="-7"/>
          <w:sz w:val="20"/>
        </w:rPr>
        <w:t xml:space="preserve"> </w:t>
      </w:r>
      <w:r>
        <w:rPr>
          <w:sz w:val="20"/>
        </w:rPr>
        <w:t>Guiana</w:t>
      </w:r>
      <w:r>
        <w:rPr>
          <w:spacing w:val="-5"/>
          <w:sz w:val="20"/>
        </w:rPr>
        <w:t xml:space="preserve"> </w:t>
      </w:r>
      <w:r>
        <w:rPr>
          <w:sz w:val="20"/>
        </w:rPr>
        <w:t>--</w:t>
      </w:r>
      <w:r>
        <w:rPr>
          <w:spacing w:val="-6"/>
          <w:sz w:val="20"/>
        </w:rPr>
        <w:t xml:space="preserve"> </w:t>
      </w:r>
      <w:r>
        <w:rPr>
          <w:sz w:val="20"/>
        </w:rPr>
        <w:t>Devil's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Island</w:t>
      </w:r>
    </w:p>
    <w:p w14:paraId="69A2F12C" w14:textId="77777777" w:rsidR="003C5AB7" w:rsidRDefault="00E5334C">
      <w:pPr>
        <w:pStyle w:val="ListParagraph"/>
        <w:numPr>
          <w:ilvl w:val="0"/>
          <w:numId w:val="1"/>
        </w:numPr>
        <w:tabs>
          <w:tab w:val="left" w:pos="383"/>
        </w:tabs>
        <w:spacing w:before="1"/>
        <w:ind w:left="383" w:hanging="124"/>
        <w:rPr>
          <w:sz w:val="20"/>
        </w:rPr>
      </w:pPr>
      <w:r>
        <w:rPr>
          <w:spacing w:val="-2"/>
          <w:sz w:val="20"/>
        </w:rPr>
        <w:t>Mexico.</w:t>
      </w:r>
    </w:p>
    <w:p w14:paraId="69A2F12D" w14:textId="77777777" w:rsidR="003C5AB7" w:rsidRDefault="00E5334C">
      <w:pPr>
        <w:pStyle w:val="ListParagraph"/>
        <w:numPr>
          <w:ilvl w:val="0"/>
          <w:numId w:val="1"/>
        </w:numPr>
        <w:tabs>
          <w:tab w:val="left" w:pos="383"/>
        </w:tabs>
        <w:spacing w:line="229" w:lineRule="exact"/>
        <w:ind w:left="383" w:hanging="124"/>
        <w:rPr>
          <w:sz w:val="20"/>
        </w:rPr>
      </w:pPr>
      <w:r>
        <w:rPr>
          <w:spacing w:val="-2"/>
          <w:sz w:val="20"/>
        </w:rPr>
        <w:t>Panama.</w:t>
      </w:r>
    </w:p>
    <w:p w14:paraId="69A2F12E" w14:textId="77777777" w:rsidR="003C5AB7" w:rsidRDefault="00E5334C">
      <w:pPr>
        <w:pStyle w:val="ListParagraph"/>
        <w:numPr>
          <w:ilvl w:val="0"/>
          <w:numId w:val="1"/>
        </w:numPr>
        <w:tabs>
          <w:tab w:val="left" w:pos="383"/>
        </w:tabs>
        <w:spacing w:line="229" w:lineRule="exact"/>
        <w:ind w:left="383" w:hanging="124"/>
        <w:rPr>
          <w:sz w:val="20"/>
        </w:rPr>
      </w:pPr>
      <w:r>
        <w:rPr>
          <w:spacing w:val="-2"/>
          <w:sz w:val="20"/>
        </w:rPr>
        <w:t>Peru.</w:t>
      </w:r>
    </w:p>
    <w:p w14:paraId="69A2F12F" w14:textId="77777777" w:rsidR="003C5AB7" w:rsidRDefault="00E5334C">
      <w:pPr>
        <w:pStyle w:val="ListParagraph"/>
        <w:numPr>
          <w:ilvl w:val="0"/>
          <w:numId w:val="1"/>
        </w:numPr>
        <w:tabs>
          <w:tab w:val="left" w:pos="383"/>
        </w:tabs>
        <w:ind w:left="383" w:hanging="124"/>
        <w:rPr>
          <w:sz w:val="20"/>
        </w:rPr>
      </w:pPr>
      <w:r>
        <w:rPr>
          <w:spacing w:val="-2"/>
          <w:sz w:val="20"/>
        </w:rPr>
        <w:t>Slavery.</w:t>
      </w:r>
    </w:p>
    <w:p w14:paraId="69A2F130" w14:textId="77777777" w:rsidR="003C5AB7" w:rsidRDefault="00E5334C">
      <w:pPr>
        <w:pStyle w:val="ListParagraph"/>
        <w:numPr>
          <w:ilvl w:val="0"/>
          <w:numId w:val="1"/>
        </w:numPr>
        <w:tabs>
          <w:tab w:val="left" w:pos="383"/>
        </w:tabs>
        <w:spacing w:before="1"/>
        <w:ind w:left="383" w:hanging="124"/>
        <w:rPr>
          <w:sz w:val="20"/>
        </w:rPr>
      </w:pPr>
      <w:r>
        <w:rPr>
          <w:sz w:val="20"/>
        </w:rPr>
        <w:t>War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8"/>
          <w:sz w:val="20"/>
        </w:rPr>
        <w:t xml:space="preserve"> </w:t>
      </w:r>
      <w:r>
        <w:rPr>
          <w:sz w:val="20"/>
        </w:rPr>
        <w:t>Independence</w:t>
      </w:r>
      <w:r>
        <w:rPr>
          <w:spacing w:val="-8"/>
          <w:sz w:val="20"/>
        </w:rPr>
        <w:t xml:space="preserve"> </w:t>
      </w:r>
      <w:r>
        <w:rPr>
          <w:sz w:val="20"/>
        </w:rPr>
        <w:t>(Colombia</w:t>
      </w:r>
      <w:r>
        <w:rPr>
          <w:spacing w:val="-8"/>
          <w:sz w:val="20"/>
        </w:rPr>
        <w:t xml:space="preserve"> </w:t>
      </w:r>
      <w:r>
        <w:rPr>
          <w:sz w:val="20"/>
        </w:rPr>
        <w:t>:</w:t>
      </w:r>
      <w:r>
        <w:rPr>
          <w:spacing w:val="-8"/>
          <w:sz w:val="20"/>
        </w:rPr>
        <w:t xml:space="preserve"> </w:t>
      </w:r>
      <w:r>
        <w:rPr>
          <w:sz w:val="20"/>
        </w:rPr>
        <w:t>1810-</w:t>
      </w:r>
      <w:r>
        <w:rPr>
          <w:spacing w:val="-2"/>
          <w:sz w:val="20"/>
        </w:rPr>
        <w:t>1822).</w:t>
      </w:r>
    </w:p>
    <w:p w14:paraId="69A2F131" w14:textId="77777777" w:rsidR="003C5AB7" w:rsidRDefault="00E5334C">
      <w:pPr>
        <w:pStyle w:val="ListParagraph"/>
        <w:numPr>
          <w:ilvl w:val="0"/>
          <w:numId w:val="1"/>
        </w:numPr>
        <w:tabs>
          <w:tab w:val="left" w:pos="383"/>
        </w:tabs>
        <w:ind w:left="383" w:hanging="124"/>
        <w:rPr>
          <w:sz w:val="20"/>
        </w:rPr>
      </w:pPr>
      <w:r>
        <w:rPr>
          <w:sz w:val="20"/>
        </w:rPr>
        <w:t>Colombia</w:t>
      </w:r>
      <w:r>
        <w:rPr>
          <w:spacing w:val="-6"/>
          <w:sz w:val="20"/>
        </w:rPr>
        <w:t xml:space="preserve"> </w:t>
      </w:r>
      <w:r>
        <w:rPr>
          <w:sz w:val="20"/>
        </w:rPr>
        <w:t>--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Cartagena.</w:t>
      </w:r>
    </w:p>
    <w:p w14:paraId="69A2F132" w14:textId="77777777" w:rsidR="003C5AB7" w:rsidRDefault="00E5334C">
      <w:pPr>
        <w:pStyle w:val="ListParagraph"/>
        <w:numPr>
          <w:ilvl w:val="0"/>
          <w:numId w:val="1"/>
        </w:numPr>
        <w:tabs>
          <w:tab w:val="left" w:pos="383"/>
        </w:tabs>
        <w:spacing w:before="1" w:line="229" w:lineRule="exact"/>
        <w:ind w:left="383" w:hanging="124"/>
        <w:rPr>
          <w:sz w:val="20"/>
        </w:rPr>
      </w:pPr>
      <w:r>
        <w:rPr>
          <w:sz w:val="20"/>
        </w:rPr>
        <w:t>Gold</w:t>
      </w:r>
      <w:r>
        <w:rPr>
          <w:spacing w:val="-6"/>
          <w:sz w:val="20"/>
        </w:rPr>
        <w:t xml:space="preserve"> </w:t>
      </w:r>
      <w:r>
        <w:rPr>
          <w:sz w:val="20"/>
        </w:rPr>
        <w:t>mines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mining.</w:t>
      </w:r>
    </w:p>
    <w:p w14:paraId="69A2F133" w14:textId="77777777" w:rsidR="003C5AB7" w:rsidRDefault="00E5334C">
      <w:pPr>
        <w:pStyle w:val="ListParagraph"/>
        <w:numPr>
          <w:ilvl w:val="0"/>
          <w:numId w:val="1"/>
        </w:numPr>
        <w:tabs>
          <w:tab w:val="left" w:pos="383"/>
        </w:tabs>
        <w:spacing w:line="229" w:lineRule="exact"/>
        <w:ind w:left="383" w:hanging="124"/>
        <w:rPr>
          <w:sz w:val="20"/>
        </w:rPr>
      </w:pPr>
      <w:r>
        <w:rPr>
          <w:spacing w:val="-2"/>
          <w:sz w:val="20"/>
        </w:rPr>
        <w:t>Venezuela.</w:t>
      </w:r>
    </w:p>
    <w:p w14:paraId="69A2F134" w14:textId="77777777" w:rsidR="003C5AB7" w:rsidRDefault="00E5334C">
      <w:pPr>
        <w:pStyle w:val="ListParagraph"/>
        <w:numPr>
          <w:ilvl w:val="0"/>
          <w:numId w:val="1"/>
        </w:numPr>
        <w:tabs>
          <w:tab w:val="left" w:pos="383"/>
        </w:tabs>
        <w:ind w:left="383" w:hanging="124"/>
        <w:rPr>
          <w:sz w:val="20"/>
        </w:rPr>
      </w:pPr>
      <w:r>
        <w:rPr>
          <w:sz w:val="20"/>
        </w:rPr>
        <w:t>electronic</w:t>
      </w:r>
      <w:r>
        <w:rPr>
          <w:spacing w:val="-9"/>
          <w:sz w:val="20"/>
        </w:rPr>
        <w:t xml:space="preserve"> </w:t>
      </w:r>
      <w:r>
        <w:rPr>
          <w:sz w:val="20"/>
        </w:rPr>
        <w:t>records</w:t>
      </w:r>
      <w:r>
        <w:rPr>
          <w:spacing w:val="-9"/>
          <w:sz w:val="20"/>
        </w:rPr>
        <w:t xml:space="preserve"> </w:t>
      </w:r>
      <w:r>
        <w:rPr>
          <w:sz w:val="20"/>
        </w:rPr>
        <w:t>(digital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records)</w:t>
      </w:r>
    </w:p>
    <w:p w14:paraId="69A2F135" w14:textId="77777777" w:rsidR="003C5AB7" w:rsidRPr="002619FA" w:rsidRDefault="00E5334C">
      <w:pPr>
        <w:pStyle w:val="ListParagraph"/>
        <w:numPr>
          <w:ilvl w:val="0"/>
          <w:numId w:val="1"/>
        </w:numPr>
        <w:tabs>
          <w:tab w:val="left" w:pos="383"/>
        </w:tabs>
        <w:spacing w:before="1"/>
        <w:ind w:left="383" w:hanging="124"/>
        <w:rPr>
          <w:sz w:val="20"/>
          <w:lang w:val="en-US"/>
        </w:rPr>
      </w:pPr>
      <w:r w:rsidRPr="002619FA">
        <w:rPr>
          <w:sz w:val="20"/>
          <w:lang w:val="en-US"/>
        </w:rPr>
        <w:t>Indians</w:t>
      </w:r>
      <w:r w:rsidRPr="002619FA">
        <w:rPr>
          <w:spacing w:val="-4"/>
          <w:sz w:val="20"/>
          <w:lang w:val="en-US"/>
        </w:rPr>
        <w:t xml:space="preserve"> </w:t>
      </w:r>
      <w:r w:rsidRPr="002619FA">
        <w:rPr>
          <w:sz w:val="20"/>
          <w:lang w:val="en-US"/>
        </w:rPr>
        <w:t>of</w:t>
      </w:r>
      <w:r w:rsidRPr="002619FA">
        <w:rPr>
          <w:spacing w:val="-7"/>
          <w:sz w:val="20"/>
          <w:lang w:val="en-US"/>
        </w:rPr>
        <w:t xml:space="preserve"> </w:t>
      </w:r>
      <w:r w:rsidRPr="002619FA">
        <w:rPr>
          <w:sz w:val="20"/>
          <w:lang w:val="en-US"/>
        </w:rPr>
        <w:t>South</w:t>
      </w:r>
      <w:r w:rsidRPr="002619FA">
        <w:rPr>
          <w:spacing w:val="-7"/>
          <w:sz w:val="20"/>
          <w:lang w:val="en-US"/>
        </w:rPr>
        <w:t xml:space="preserve"> </w:t>
      </w:r>
      <w:r w:rsidRPr="002619FA">
        <w:rPr>
          <w:sz w:val="20"/>
          <w:lang w:val="en-US"/>
        </w:rPr>
        <w:t>America --</w:t>
      </w:r>
      <w:r w:rsidRPr="002619FA">
        <w:rPr>
          <w:spacing w:val="-6"/>
          <w:sz w:val="20"/>
          <w:lang w:val="en-US"/>
        </w:rPr>
        <w:t xml:space="preserve"> </w:t>
      </w:r>
      <w:r w:rsidRPr="002619FA">
        <w:rPr>
          <w:spacing w:val="-2"/>
          <w:sz w:val="20"/>
          <w:lang w:val="en-US"/>
        </w:rPr>
        <w:t>Missions.</w:t>
      </w:r>
    </w:p>
    <w:p w14:paraId="69A2F136" w14:textId="77777777" w:rsidR="003C5AB7" w:rsidRDefault="00E5334C">
      <w:pPr>
        <w:pStyle w:val="ListParagraph"/>
        <w:numPr>
          <w:ilvl w:val="0"/>
          <w:numId w:val="1"/>
        </w:numPr>
        <w:tabs>
          <w:tab w:val="left" w:pos="383"/>
        </w:tabs>
        <w:spacing w:before="1"/>
        <w:ind w:left="383" w:hanging="124"/>
        <w:rPr>
          <w:sz w:val="20"/>
        </w:rPr>
      </w:pPr>
      <w:r>
        <w:rPr>
          <w:spacing w:val="-2"/>
          <w:sz w:val="20"/>
        </w:rPr>
        <w:t>Uruguay.</w:t>
      </w:r>
    </w:p>
    <w:p w14:paraId="69A2F137" w14:textId="77777777" w:rsidR="003C5AB7" w:rsidRDefault="00E5334C">
      <w:pPr>
        <w:pStyle w:val="ListParagraph"/>
        <w:numPr>
          <w:ilvl w:val="0"/>
          <w:numId w:val="1"/>
        </w:numPr>
        <w:tabs>
          <w:tab w:val="left" w:pos="383"/>
        </w:tabs>
        <w:ind w:left="383" w:hanging="124"/>
        <w:rPr>
          <w:sz w:val="20"/>
        </w:rPr>
      </w:pPr>
      <w:r>
        <w:rPr>
          <w:sz w:val="20"/>
        </w:rPr>
        <w:t>Health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education</w:t>
      </w:r>
    </w:p>
    <w:p w14:paraId="69A2F138" w14:textId="77777777" w:rsidR="003C5AB7" w:rsidRDefault="00E5334C">
      <w:pPr>
        <w:pStyle w:val="ListParagraph"/>
        <w:numPr>
          <w:ilvl w:val="0"/>
          <w:numId w:val="1"/>
        </w:numPr>
        <w:tabs>
          <w:tab w:val="left" w:pos="383"/>
        </w:tabs>
        <w:spacing w:line="229" w:lineRule="exact"/>
        <w:ind w:left="383" w:hanging="124"/>
        <w:rPr>
          <w:sz w:val="20"/>
        </w:rPr>
      </w:pPr>
      <w:r>
        <w:rPr>
          <w:sz w:val="20"/>
        </w:rPr>
        <w:t>Sex</w:t>
      </w:r>
      <w:r>
        <w:rPr>
          <w:spacing w:val="-5"/>
          <w:sz w:val="20"/>
        </w:rPr>
        <w:t xml:space="preserve"> </w:t>
      </w:r>
      <w:r>
        <w:rPr>
          <w:sz w:val="20"/>
        </w:rPr>
        <w:t>instruction</w:t>
      </w:r>
      <w:r>
        <w:rPr>
          <w:spacing w:val="-9"/>
          <w:sz w:val="20"/>
        </w:rPr>
        <w:t xml:space="preserve"> </w:t>
      </w:r>
      <w:r>
        <w:rPr>
          <w:sz w:val="20"/>
        </w:rPr>
        <w:t>for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youth</w:t>
      </w:r>
    </w:p>
    <w:p w14:paraId="69A2F139" w14:textId="77777777" w:rsidR="003C5AB7" w:rsidRDefault="00E5334C">
      <w:pPr>
        <w:pStyle w:val="ListParagraph"/>
        <w:numPr>
          <w:ilvl w:val="0"/>
          <w:numId w:val="1"/>
        </w:numPr>
        <w:tabs>
          <w:tab w:val="left" w:pos="383"/>
        </w:tabs>
        <w:spacing w:line="229" w:lineRule="exact"/>
        <w:ind w:left="383" w:hanging="124"/>
        <w:rPr>
          <w:sz w:val="20"/>
        </w:rPr>
      </w:pPr>
      <w:r>
        <w:rPr>
          <w:sz w:val="20"/>
        </w:rPr>
        <w:t>Sexual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health</w:t>
      </w:r>
    </w:p>
    <w:p w14:paraId="69A2F13A" w14:textId="77777777" w:rsidR="003C5AB7" w:rsidRDefault="00E5334C">
      <w:pPr>
        <w:pStyle w:val="ListParagraph"/>
        <w:numPr>
          <w:ilvl w:val="0"/>
          <w:numId w:val="1"/>
        </w:numPr>
        <w:tabs>
          <w:tab w:val="left" w:pos="383"/>
        </w:tabs>
        <w:spacing w:before="1"/>
        <w:ind w:left="383" w:hanging="124"/>
        <w:rPr>
          <w:sz w:val="20"/>
        </w:rPr>
      </w:pPr>
      <w:r>
        <w:rPr>
          <w:spacing w:val="-2"/>
          <w:sz w:val="20"/>
        </w:rPr>
        <w:t>Transgender</w:t>
      </w:r>
      <w:r>
        <w:rPr>
          <w:spacing w:val="7"/>
          <w:sz w:val="20"/>
        </w:rPr>
        <w:t xml:space="preserve"> </w:t>
      </w:r>
      <w:r>
        <w:rPr>
          <w:spacing w:val="-2"/>
          <w:sz w:val="20"/>
        </w:rPr>
        <w:t>people</w:t>
      </w:r>
    </w:p>
    <w:p w14:paraId="69A2F13B" w14:textId="77777777" w:rsidR="003C5AB7" w:rsidRDefault="003C5AB7">
      <w:pPr>
        <w:pStyle w:val="ListParagraph"/>
        <w:rPr>
          <w:sz w:val="20"/>
        </w:rPr>
        <w:sectPr w:rsidR="003C5AB7">
          <w:headerReference w:type="default" r:id="rId17"/>
          <w:pgSz w:w="12240" w:h="15840"/>
          <w:pgMar w:top="1260" w:right="720" w:bottom="280" w:left="360" w:header="1160" w:footer="0" w:gutter="0"/>
          <w:cols w:space="720"/>
        </w:sectPr>
      </w:pPr>
    </w:p>
    <w:p w14:paraId="69A2F13C" w14:textId="77777777" w:rsidR="003C5AB7" w:rsidRDefault="00E5334C">
      <w:pPr>
        <w:spacing w:before="84"/>
        <w:ind w:left="360"/>
        <w:rPr>
          <w:b/>
          <w:sz w:val="18"/>
        </w:rPr>
      </w:pPr>
      <w:r>
        <w:rPr>
          <w:b/>
          <w:spacing w:val="-2"/>
          <w:sz w:val="18"/>
        </w:rPr>
        <w:lastRenderedPageBreak/>
        <w:t>Inventario</w:t>
      </w:r>
    </w:p>
    <w:p w14:paraId="69A2F13D" w14:textId="77777777" w:rsidR="003C5AB7" w:rsidRDefault="003C5AB7">
      <w:pPr>
        <w:pStyle w:val="BodyText"/>
        <w:spacing w:before="61"/>
        <w:rPr>
          <w:b/>
          <w:sz w:val="20"/>
        </w:rPr>
      </w:pPr>
    </w:p>
    <w:tbl>
      <w:tblPr>
        <w:tblW w:w="0" w:type="auto"/>
        <w:tblInd w:w="2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7"/>
        <w:gridCol w:w="955"/>
        <w:gridCol w:w="8882"/>
      </w:tblGrid>
      <w:tr w:rsidR="008574E5" w14:paraId="041E3A87" w14:textId="77777777" w:rsidTr="008574E5">
        <w:trPr>
          <w:trHeight w:val="299"/>
        </w:trPr>
        <w:tc>
          <w:tcPr>
            <w:tcW w:w="987" w:type="dxa"/>
            <w:shd w:val="clear" w:color="auto" w:fill="00B0F0"/>
          </w:tcPr>
          <w:p w14:paraId="055FB9F9" w14:textId="4D7E5DF5" w:rsidR="008574E5" w:rsidRPr="008574E5" w:rsidRDefault="008574E5">
            <w:pPr>
              <w:pStyle w:val="TableParagraph"/>
              <w:rPr>
                <w:b/>
                <w:bCs/>
                <w:spacing w:val="-4"/>
                <w:sz w:val="18"/>
              </w:rPr>
            </w:pPr>
            <w:r w:rsidRPr="008574E5">
              <w:rPr>
                <w:b/>
                <w:bCs/>
                <w:spacing w:val="-4"/>
                <w:sz w:val="18"/>
              </w:rPr>
              <w:t>Serie 1</w:t>
            </w:r>
          </w:p>
        </w:tc>
        <w:tc>
          <w:tcPr>
            <w:tcW w:w="955" w:type="dxa"/>
            <w:shd w:val="clear" w:color="auto" w:fill="00B0F0"/>
          </w:tcPr>
          <w:p w14:paraId="446E3423" w14:textId="77777777" w:rsidR="008574E5" w:rsidRPr="008574E5" w:rsidRDefault="008574E5">
            <w:pPr>
              <w:pStyle w:val="TableParagraph"/>
              <w:rPr>
                <w:b/>
                <w:bCs/>
                <w:spacing w:val="-2"/>
                <w:sz w:val="18"/>
              </w:rPr>
            </w:pPr>
          </w:p>
        </w:tc>
        <w:tc>
          <w:tcPr>
            <w:tcW w:w="8882" w:type="dxa"/>
            <w:shd w:val="clear" w:color="auto" w:fill="00B0F0"/>
          </w:tcPr>
          <w:p w14:paraId="52D302C6" w14:textId="04C41591" w:rsidR="008574E5" w:rsidRPr="008574E5" w:rsidRDefault="008574E5">
            <w:pPr>
              <w:pStyle w:val="TableParagraph"/>
              <w:ind w:left="211"/>
              <w:rPr>
                <w:b/>
                <w:bCs/>
                <w:spacing w:val="-2"/>
                <w:sz w:val="18"/>
              </w:rPr>
            </w:pPr>
            <w:r w:rsidRPr="008574E5">
              <w:rPr>
                <w:b/>
                <w:bCs/>
                <w:spacing w:val="-2"/>
                <w:sz w:val="18"/>
              </w:rPr>
              <w:t>Documentos Generales</w:t>
            </w:r>
          </w:p>
        </w:tc>
      </w:tr>
      <w:tr w:rsidR="003C5AB7" w14:paraId="69A2F141" w14:textId="77777777" w:rsidTr="008574E5">
        <w:trPr>
          <w:trHeight w:val="299"/>
        </w:trPr>
        <w:tc>
          <w:tcPr>
            <w:tcW w:w="987" w:type="dxa"/>
            <w:shd w:val="clear" w:color="auto" w:fill="00B0F0"/>
          </w:tcPr>
          <w:p w14:paraId="69A2F13E" w14:textId="77777777" w:rsidR="003C5AB7" w:rsidRPr="008574E5" w:rsidRDefault="00E5334C">
            <w:pPr>
              <w:pStyle w:val="TableParagraph"/>
              <w:rPr>
                <w:b/>
                <w:bCs/>
                <w:sz w:val="18"/>
              </w:rPr>
            </w:pPr>
            <w:r w:rsidRPr="008574E5">
              <w:rPr>
                <w:b/>
                <w:bCs/>
                <w:spacing w:val="-4"/>
                <w:sz w:val="18"/>
              </w:rPr>
              <w:t>Caja</w:t>
            </w:r>
          </w:p>
        </w:tc>
        <w:tc>
          <w:tcPr>
            <w:tcW w:w="955" w:type="dxa"/>
            <w:shd w:val="clear" w:color="auto" w:fill="00B0F0"/>
          </w:tcPr>
          <w:p w14:paraId="69A2F13F" w14:textId="77777777" w:rsidR="003C5AB7" w:rsidRPr="008574E5" w:rsidRDefault="00E5334C">
            <w:pPr>
              <w:pStyle w:val="TableParagraph"/>
              <w:rPr>
                <w:b/>
                <w:bCs/>
                <w:sz w:val="18"/>
              </w:rPr>
            </w:pPr>
            <w:r w:rsidRPr="008574E5">
              <w:rPr>
                <w:b/>
                <w:bCs/>
                <w:spacing w:val="-2"/>
                <w:sz w:val="18"/>
              </w:rPr>
              <w:t>Carpeta</w:t>
            </w:r>
          </w:p>
        </w:tc>
        <w:tc>
          <w:tcPr>
            <w:tcW w:w="8882" w:type="dxa"/>
            <w:shd w:val="clear" w:color="auto" w:fill="00B0F0"/>
          </w:tcPr>
          <w:p w14:paraId="69A2F140" w14:textId="77777777" w:rsidR="003C5AB7" w:rsidRPr="008574E5" w:rsidRDefault="00E5334C">
            <w:pPr>
              <w:pStyle w:val="TableParagraph"/>
              <w:ind w:left="211"/>
              <w:rPr>
                <w:b/>
                <w:bCs/>
                <w:sz w:val="18"/>
              </w:rPr>
            </w:pPr>
            <w:r w:rsidRPr="008574E5">
              <w:rPr>
                <w:b/>
                <w:bCs/>
                <w:spacing w:val="-2"/>
                <w:sz w:val="18"/>
              </w:rPr>
              <w:t>Titulo</w:t>
            </w:r>
          </w:p>
        </w:tc>
      </w:tr>
      <w:tr w:rsidR="003C5AB7" w14:paraId="69A2F145" w14:textId="77777777">
        <w:trPr>
          <w:trHeight w:val="299"/>
        </w:trPr>
        <w:tc>
          <w:tcPr>
            <w:tcW w:w="987" w:type="dxa"/>
          </w:tcPr>
          <w:p w14:paraId="69A2F142" w14:textId="77777777" w:rsidR="003C5AB7" w:rsidRDefault="00E5334C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955" w:type="dxa"/>
          </w:tcPr>
          <w:p w14:paraId="69A2F143" w14:textId="77777777" w:rsidR="003C5AB7" w:rsidRDefault="00E5334C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8882" w:type="dxa"/>
          </w:tcPr>
          <w:p w14:paraId="69A2F144" w14:textId="77777777" w:rsidR="003C5AB7" w:rsidRDefault="00E5334C">
            <w:pPr>
              <w:pStyle w:val="TableParagraph"/>
              <w:ind w:left="211"/>
              <w:rPr>
                <w:sz w:val="18"/>
              </w:rPr>
            </w:pPr>
            <w:r>
              <w:rPr>
                <w:sz w:val="18"/>
              </w:rPr>
              <w:t>Fray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Francisco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Rosario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Manuscript,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1676.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Material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digital:</w:t>
            </w:r>
            <w:r>
              <w:rPr>
                <w:spacing w:val="-3"/>
                <w:sz w:val="18"/>
              </w:rPr>
              <w:t xml:space="preserve"> </w:t>
            </w:r>
            <w:hyperlink r:id="rId18">
              <w:r>
                <w:rPr>
                  <w:color w:val="0000FF"/>
                  <w:sz w:val="18"/>
                  <w:u w:val="single" w:color="0000FF"/>
                </w:rPr>
                <w:t>Report</w:t>
              </w:r>
              <w:r>
                <w:rPr>
                  <w:color w:val="0000FF"/>
                  <w:spacing w:val="-4"/>
                  <w:sz w:val="18"/>
                  <w:u w:val="single" w:color="0000FF"/>
                </w:rPr>
                <w:t xml:space="preserve"> </w:t>
              </w:r>
              <w:r>
                <w:rPr>
                  <w:color w:val="0000FF"/>
                  <w:sz w:val="18"/>
                  <w:u w:val="single" w:color="0000FF"/>
                </w:rPr>
                <w:t>by</w:t>
              </w:r>
              <w:r>
                <w:rPr>
                  <w:color w:val="0000FF"/>
                  <w:spacing w:val="-2"/>
                  <w:sz w:val="18"/>
                  <w:u w:val="single" w:color="0000FF"/>
                </w:rPr>
                <w:t xml:space="preserve"> </w:t>
              </w:r>
              <w:r>
                <w:rPr>
                  <w:color w:val="0000FF"/>
                  <w:sz w:val="18"/>
                  <w:u w:val="single" w:color="0000FF"/>
                </w:rPr>
                <w:t>a</w:t>
              </w:r>
              <w:r>
                <w:rPr>
                  <w:color w:val="0000FF"/>
                  <w:spacing w:val="-5"/>
                  <w:sz w:val="18"/>
                  <w:u w:val="single" w:color="0000FF"/>
                </w:rPr>
                <w:t xml:space="preserve"> </w:t>
              </w:r>
              <w:r>
                <w:rPr>
                  <w:color w:val="0000FF"/>
                  <w:sz w:val="18"/>
                  <w:u w:val="single" w:color="0000FF"/>
                </w:rPr>
                <w:t>Franciscan</w:t>
              </w:r>
              <w:r>
                <w:rPr>
                  <w:color w:val="0000FF"/>
                  <w:spacing w:val="-4"/>
                  <w:sz w:val="18"/>
                  <w:u w:val="single" w:color="0000FF"/>
                </w:rPr>
                <w:t xml:space="preserve"> </w:t>
              </w:r>
              <w:r>
                <w:rPr>
                  <w:color w:val="0000FF"/>
                  <w:spacing w:val="-2"/>
                  <w:sz w:val="18"/>
                  <w:u w:val="single" w:color="0000FF"/>
                </w:rPr>
                <w:t>Friar</w:t>
              </w:r>
            </w:hyperlink>
          </w:p>
        </w:tc>
      </w:tr>
      <w:tr w:rsidR="003C5AB7" w:rsidRPr="00C85D54" w14:paraId="69A2F149" w14:textId="77777777">
        <w:trPr>
          <w:trHeight w:val="302"/>
        </w:trPr>
        <w:tc>
          <w:tcPr>
            <w:tcW w:w="987" w:type="dxa"/>
          </w:tcPr>
          <w:p w14:paraId="69A2F146" w14:textId="77777777" w:rsidR="003C5AB7" w:rsidRDefault="00E5334C">
            <w:pPr>
              <w:pStyle w:val="TableParagraph"/>
              <w:spacing w:before="8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955" w:type="dxa"/>
          </w:tcPr>
          <w:p w14:paraId="69A2F147" w14:textId="77777777" w:rsidR="003C5AB7" w:rsidRDefault="00E5334C">
            <w:pPr>
              <w:pStyle w:val="TableParagraph"/>
              <w:spacing w:before="85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8882" w:type="dxa"/>
          </w:tcPr>
          <w:p w14:paraId="69A2F148" w14:textId="77777777" w:rsidR="003C5AB7" w:rsidRPr="002619FA" w:rsidRDefault="00E5334C">
            <w:pPr>
              <w:pStyle w:val="TableParagraph"/>
              <w:spacing w:before="85"/>
              <w:ind w:left="211"/>
              <w:rPr>
                <w:sz w:val="18"/>
                <w:lang w:val="en-US"/>
              </w:rPr>
            </w:pPr>
            <w:r w:rsidRPr="002619FA">
              <w:rPr>
                <w:sz w:val="18"/>
                <w:lang w:val="en-US"/>
              </w:rPr>
              <w:t>Historical</w:t>
            </w:r>
            <w:r w:rsidRPr="002619FA">
              <w:rPr>
                <w:spacing w:val="-3"/>
                <w:sz w:val="18"/>
                <w:lang w:val="en-US"/>
              </w:rPr>
              <w:t xml:space="preserve"> </w:t>
            </w:r>
            <w:r w:rsidRPr="002619FA">
              <w:rPr>
                <w:sz w:val="18"/>
                <w:lang w:val="en-US"/>
              </w:rPr>
              <w:t>accounts</w:t>
            </w:r>
            <w:r w:rsidRPr="002619FA">
              <w:rPr>
                <w:spacing w:val="-1"/>
                <w:sz w:val="18"/>
                <w:lang w:val="en-US"/>
              </w:rPr>
              <w:t xml:space="preserve"> </w:t>
            </w:r>
            <w:r w:rsidRPr="002619FA">
              <w:rPr>
                <w:sz w:val="18"/>
                <w:lang w:val="en-US"/>
              </w:rPr>
              <w:t>of</w:t>
            </w:r>
            <w:r w:rsidRPr="002619FA">
              <w:rPr>
                <w:spacing w:val="-3"/>
                <w:sz w:val="18"/>
                <w:lang w:val="en-US"/>
              </w:rPr>
              <w:t xml:space="preserve"> </w:t>
            </w:r>
            <w:r w:rsidRPr="002619FA">
              <w:rPr>
                <w:sz w:val="18"/>
                <w:lang w:val="en-US"/>
              </w:rPr>
              <w:t>the</w:t>
            </w:r>
            <w:r w:rsidRPr="002619FA">
              <w:rPr>
                <w:spacing w:val="-2"/>
                <w:sz w:val="18"/>
                <w:lang w:val="en-US"/>
              </w:rPr>
              <w:t xml:space="preserve"> </w:t>
            </w:r>
            <w:r w:rsidRPr="002619FA">
              <w:rPr>
                <w:sz w:val="18"/>
                <w:lang w:val="en-US"/>
              </w:rPr>
              <w:t>College</w:t>
            </w:r>
            <w:r w:rsidRPr="002619FA">
              <w:rPr>
                <w:spacing w:val="-3"/>
                <w:sz w:val="18"/>
                <w:lang w:val="en-US"/>
              </w:rPr>
              <w:t xml:space="preserve"> </w:t>
            </w:r>
            <w:r w:rsidRPr="002619FA">
              <w:rPr>
                <w:sz w:val="18"/>
                <w:lang w:val="en-US"/>
              </w:rPr>
              <w:t>of</w:t>
            </w:r>
            <w:r w:rsidRPr="002619FA">
              <w:rPr>
                <w:spacing w:val="-4"/>
                <w:sz w:val="18"/>
                <w:lang w:val="en-US"/>
              </w:rPr>
              <w:t xml:space="preserve"> </w:t>
            </w:r>
            <w:r w:rsidRPr="002619FA">
              <w:rPr>
                <w:sz w:val="18"/>
                <w:lang w:val="en-US"/>
              </w:rPr>
              <w:t>Our</w:t>
            </w:r>
            <w:r w:rsidRPr="002619FA">
              <w:rPr>
                <w:spacing w:val="-3"/>
                <w:sz w:val="18"/>
                <w:lang w:val="en-US"/>
              </w:rPr>
              <w:t xml:space="preserve"> </w:t>
            </w:r>
            <w:r w:rsidRPr="002619FA">
              <w:rPr>
                <w:sz w:val="18"/>
                <w:lang w:val="en-US"/>
              </w:rPr>
              <w:t>lady</w:t>
            </w:r>
            <w:r w:rsidRPr="002619FA">
              <w:rPr>
                <w:spacing w:val="-3"/>
                <w:sz w:val="18"/>
                <w:lang w:val="en-US"/>
              </w:rPr>
              <w:t xml:space="preserve"> </w:t>
            </w:r>
            <w:r w:rsidRPr="002619FA">
              <w:rPr>
                <w:sz w:val="18"/>
                <w:lang w:val="en-US"/>
              </w:rPr>
              <w:t>of</w:t>
            </w:r>
            <w:r w:rsidRPr="002619FA">
              <w:rPr>
                <w:spacing w:val="-2"/>
                <w:sz w:val="18"/>
                <w:lang w:val="en-US"/>
              </w:rPr>
              <w:t xml:space="preserve"> Charity's</w:t>
            </w:r>
          </w:p>
        </w:tc>
      </w:tr>
      <w:tr w:rsidR="003C5AB7" w:rsidRPr="00C85D54" w14:paraId="69A2F14D" w14:textId="77777777">
        <w:trPr>
          <w:trHeight w:val="299"/>
        </w:trPr>
        <w:tc>
          <w:tcPr>
            <w:tcW w:w="987" w:type="dxa"/>
          </w:tcPr>
          <w:p w14:paraId="69A2F14A" w14:textId="77777777" w:rsidR="003C5AB7" w:rsidRDefault="00E5334C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955" w:type="dxa"/>
          </w:tcPr>
          <w:p w14:paraId="69A2F14B" w14:textId="77777777" w:rsidR="003C5AB7" w:rsidRDefault="00E5334C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8882" w:type="dxa"/>
          </w:tcPr>
          <w:p w14:paraId="69A2F14C" w14:textId="77777777" w:rsidR="003C5AB7" w:rsidRPr="002619FA" w:rsidRDefault="00E5334C">
            <w:pPr>
              <w:pStyle w:val="TableParagraph"/>
              <w:ind w:left="211"/>
              <w:rPr>
                <w:sz w:val="18"/>
                <w:lang w:val="en-US"/>
              </w:rPr>
            </w:pPr>
            <w:r w:rsidRPr="002619FA">
              <w:rPr>
                <w:sz w:val="18"/>
                <w:lang w:val="en-US"/>
              </w:rPr>
              <w:t>Pastoral</w:t>
            </w:r>
            <w:r w:rsidRPr="002619FA">
              <w:rPr>
                <w:spacing w:val="-4"/>
                <w:sz w:val="18"/>
                <w:lang w:val="en-US"/>
              </w:rPr>
              <w:t xml:space="preserve"> </w:t>
            </w:r>
            <w:r w:rsidRPr="002619FA">
              <w:rPr>
                <w:sz w:val="18"/>
                <w:lang w:val="en-US"/>
              </w:rPr>
              <w:t>letter</w:t>
            </w:r>
            <w:r w:rsidRPr="002619FA">
              <w:rPr>
                <w:spacing w:val="-4"/>
                <w:sz w:val="18"/>
                <w:lang w:val="en-US"/>
              </w:rPr>
              <w:t xml:space="preserve"> </w:t>
            </w:r>
            <w:r w:rsidRPr="002619FA">
              <w:rPr>
                <w:sz w:val="18"/>
                <w:lang w:val="en-US"/>
              </w:rPr>
              <w:t>written</w:t>
            </w:r>
            <w:r w:rsidRPr="002619FA">
              <w:rPr>
                <w:spacing w:val="-4"/>
                <w:sz w:val="18"/>
                <w:lang w:val="en-US"/>
              </w:rPr>
              <w:t xml:space="preserve"> </w:t>
            </w:r>
            <w:r w:rsidRPr="002619FA">
              <w:rPr>
                <w:sz w:val="18"/>
                <w:lang w:val="en-US"/>
              </w:rPr>
              <w:t>by</w:t>
            </w:r>
            <w:r w:rsidRPr="002619FA">
              <w:rPr>
                <w:spacing w:val="-5"/>
                <w:sz w:val="18"/>
                <w:lang w:val="en-US"/>
              </w:rPr>
              <w:t xml:space="preserve"> </w:t>
            </w:r>
            <w:r w:rsidRPr="002619FA">
              <w:rPr>
                <w:sz w:val="18"/>
                <w:lang w:val="en-US"/>
              </w:rPr>
              <w:t>Francisco</w:t>
            </w:r>
            <w:r w:rsidRPr="002619FA">
              <w:rPr>
                <w:spacing w:val="-4"/>
                <w:sz w:val="18"/>
                <w:lang w:val="en-US"/>
              </w:rPr>
              <w:t xml:space="preserve"> </w:t>
            </w:r>
            <w:r w:rsidRPr="002619FA">
              <w:rPr>
                <w:sz w:val="18"/>
                <w:lang w:val="en-US"/>
              </w:rPr>
              <w:t>Antonio</w:t>
            </w:r>
            <w:r w:rsidRPr="002619FA">
              <w:rPr>
                <w:spacing w:val="-5"/>
                <w:sz w:val="18"/>
                <w:lang w:val="en-US"/>
              </w:rPr>
              <w:t xml:space="preserve"> </w:t>
            </w:r>
            <w:r w:rsidRPr="002619FA">
              <w:rPr>
                <w:sz w:val="18"/>
                <w:lang w:val="en-US"/>
              </w:rPr>
              <w:t>Lorenzana,</w:t>
            </w:r>
            <w:r w:rsidRPr="002619FA">
              <w:rPr>
                <w:spacing w:val="1"/>
                <w:sz w:val="18"/>
                <w:lang w:val="en-US"/>
              </w:rPr>
              <w:t xml:space="preserve"> </w:t>
            </w:r>
            <w:r w:rsidRPr="002619FA">
              <w:rPr>
                <w:sz w:val="18"/>
                <w:lang w:val="en-US"/>
              </w:rPr>
              <w:t>Archbishop</w:t>
            </w:r>
            <w:r w:rsidRPr="002619FA">
              <w:rPr>
                <w:spacing w:val="-3"/>
                <w:sz w:val="18"/>
                <w:lang w:val="en-US"/>
              </w:rPr>
              <w:t xml:space="preserve"> </w:t>
            </w:r>
            <w:r w:rsidRPr="002619FA">
              <w:rPr>
                <w:sz w:val="18"/>
                <w:lang w:val="en-US"/>
              </w:rPr>
              <w:t>of</w:t>
            </w:r>
            <w:r w:rsidRPr="002619FA">
              <w:rPr>
                <w:spacing w:val="-6"/>
                <w:sz w:val="18"/>
                <w:lang w:val="en-US"/>
              </w:rPr>
              <w:t xml:space="preserve"> </w:t>
            </w:r>
            <w:r w:rsidRPr="002619FA">
              <w:rPr>
                <w:sz w:val="18"/>
                <w:lang w:val="en-US"/>
              </w:rPr>
              <w:t>Mexico,</w:t>
            </w:r>
            <w:r w:rsidRPr="002619FA">
              <w:rPr>
                <w:spacing w:val="-4"/>
                <w:sz w:val="18"/>
                <w:lang w:val="en-US"/>
              </w:rPr>
              <w:t xml:space="preserve"> </w:t>
            </w:r>
            <w:r w:rsidRPr="002619FA">
              <w:rPr>
                <w:sz w:val="18"/>
                <w:lang w:val="en-US"/>
              </w:rPr>
              <w:t>1770</w:t>
            </w:r>
            <w:r w:rsidRPr="002619FA">
              <w:rPr>
                <w:spacing w:val="-5"/>
                <w:sz w:val="18"/>
                <w:lang w:val="en-US"/>
              </w:rPr>
              <w:t xml:space="preserve"> </w:t>
            </w:r>
            <w:r w:rsidRPr="002619FA">
              <w:rPr>
                <w:sz w:val="18"/>
                <w:lang w:val="en-US"/>
              </w:rPr>
              <w:t>November</w:t>
            </w:r>
            <w:r w:rsidRPr="002619FA">
              <w:rPr>
                <w:spacing w:val="-4"/>
                <w:sz w:val="18"/>
                <w:lang w:val="en-US"/>
              </w:rPr>
              <w:t xml:space="preserve"> </w:t>
            </w:r>
            <w:r w:rsidRPr="002619FA">
              <w:rPr>
                <w:spacing w:val="-5"/>
                <w:sz w:val="18"/>
                <w:lang w:val="en-US"/>
              </w:rPr>
              <w:t>28</w:t>
            </w:r>
          </w:p>
        </w:tc>
      </w:tr>
      <w:tr w:rsidR="003C5AB7" w:rsidRPr="00C85D54" w14:paraId="69A2F151" w14:textId="77777777">
        <w:trPr>
          <w:trHeight w:val="496"/>
        </w:trPr>
        <w:tc>
          <w:tcPr>
            <w:tcW w:w="987" w:type="dxa"/>
          </w:tcPr>
          <w:p w14:paraId="69A2F14E" w14:textId="77777777" w:rsidR="003C5AB7" w:rsidRDefault="00E5334C">
            <w:pPr>
              <w:pStyle w:val="TableParagraph"/>
              <w:spacing w:line="240" w:lineRule="auto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955" w:type="dxa"/>
          </w:tcPr>
          <w:p w14:paraId="69A2F14F" w14:textId="77777777" w:rsidR="003C5AB7" w:rsidRDefault="00E5334C">
            <w:pPr>
              <w:pStyle w:val="TableParagraph"/>
              <w:spacing w:line="240" w:lineRule="auto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8882" w:type="dxa"/>
          </w:tcPr>
          <w:p w14:paraId="69A2F150" w14:textId="77777777" w:rsidR="003C5AB7" w:rsidRPr="002619FA" w:rsidRDefault="00E5334C">
            <w:pPr>
              <w:pStyle w:val="TableParagraph"/>
              <w:spacing w:before="64" w:line="206" w:lineRule="exact"/>
              <w:ind w:left="211" w:right="246"/>
              <w:rPr>
                <w:sz w:val="18"/>
                <w:lang w:val="en-US"/>
              </w:rPr>
            </w:pPr>
            <w:r w:rsidRPr="002619FA">
              <w:rPr>
                <w:sz w:val="18"/>
                <w:lang w:val="en-US"/>
              </w:rPr>
              <w:t>Regulations</w:t>
            </w:r>
            <w:r w:rsidRPr="002619FA">
              <w:rPr>
                <w:spacing w:val="-3"/>
                <w:sz w:val="18"/>
                <w:lang w:val="en-US"/>
              </w:rPr>
              <w:t xml:space="preserve"> </w:t>
            </w:r>
            <w:r w:rsidRPr="002619FA">
              <w:rPr>
                <w:sz w:val="18"/>
                <w:lang w:val="en-US"/>
              </w:rPr>
              <w:t>that</w:t>
            </w:r>
            <w:r w:rsidRPr="002619FA">
              <w:rPr>
                <w:spacing w:val="-6"/>
                <w:sz w:val="18"/>
                <w:lang w:val="en-US"/>
              </w:rPr>
              <w:t xml:space="preserve"> </w:t>
            </w:r>
            <w:r w:rsidRPr="002619FA">
              <w:rPr>
                <w:sz w:val="18"/>
                <w:lang w:val="en-US"/>
              </w:rPr>
              <w:t>must</w:t>
            </w:r>
            <w:r w:rsidRPr="002619FA">
              <w:rPr>
                <w:spacing w:val="-4"/>
                <w:sz w:val="18"/>
                <w:lang w:val="en-US"/>
              </w:rPr>
              <w:t xml:space="preserve"> </w:t>
            </w:r>
            <w:r w:rsidRPr="002619FA">
              <w:rPr>
                <w:sz w:val="18"/>
                <w:lang w:val="en-US"/>
              </w:rPr>
              <w:t>be</w:t>
            </w:r>
            <w:r w:rsidRPr="002619FA">
              <w:rPr>
                <w:spacing w:val="-6"/>
                <w:sz w:val="18"/>
                <w:lang w:val="en-US"/>
              </w:rPr>
              <w:t xml:space="preserve"> </w:t>
            </w:r>
            <w:r w:rsidRPr="002619FA">
              <w:rPr>
                <w:sz w:val="18"/>
                <w:lang w:val="en-US"/>
              </w:rPr>
              <w:t>observed</w:t>
            </w:r>
            <w:r w:rsidRPr="002619FA">
              <w:rPr>
                <w:spacing w:val="-4"/>
                <w:sz w:val="18"/>
                <w:lang w:val="en-US"/>
              </w:rPr>
              <w:t xml:space="preserve"> </w:t>
            </w:r>
            <w:r w:rsidRPr="002619FA">
              <w:rPr>
                <w:sz w:val="18"/>
                <w:lang w:val="en-US"/>
              </w:rPr>
              <w:t>for</w:t>
            </w:r>
            <w:r w:rsidRPr="002619FA">
              <w:rPr>
                <w:spacing w:val="-4"/>
                <w:sz w:val="18"/>
                <w:lang w:val="en-US"/>
              </w:rPr>
              <w:t xml:space="preserve"> </w:t>
            </w:r>
            <w:r w:rsidRPr="002619FA">
              <w:rPr>
                <w:sz w:val="18"/>
                <w:lang w:val="en-US"/>
              </w:rPr>
              <w:t>the</w:t>
            </w:r>
            <w:r w:rsidRPr="002619FA">
              <w:rPr>
                <w:spacing w:val="-4"/>
                <w:sz w:val="18"/>
                <w:lang w:val="en-US"/>
              </w:rPr>
              <w:t xml:space="preserve"> </w:t>
            </w:r>
            <w:r w:rsidRPr="002619FA">
              <w:rPr>
                <w:sz w:val="18"/>
                <w:lang w:val="en-US"/>
              </w:rPr>
              <w:t>administration,</w:t>
            </w:r>
            <w:r w:rsidRPr="002619FA">
              <w:rPr>
                <w:spacing w:val="-5"/>
                <w:sz w:val="18"/>
                <w:lang w:val="en-US"/>
              </w:rPr>
              <w:t xml:space="preserve"> </w:t>
            </w:r>
            <w:r w:rsidRPr="002619FA">
              <w:rPr>
                <w:sz w:val="18"/>
                <w:lang w:val="en-US"/>
              </w:rPr>
              <w:t>management,</w:t>
            </w:r>
            <w:r w:rsidRPr="002619FA">
              <w:rPr>
                <w:spacing w:val="-3"/>
                <w:sz w:val="18"/>
                <w:lang w:val="en-US"/>
              </w:rPr>
              <w:t xml:space="preserve"> </w:t>
            </w:r>
            <w:r w:rsidRPr="002619FA">
              <w:rPr>
                <w:sz w:val="18"/>
                <w:lang w:val="en-US"/>
              </w:rPr>
              <w:t>accounting,</w:t>
            </w:r>
            <w:r w:rsidRPr="002619FA">
              <w:rPr>
                <w:spacing w:val="-5"/>
                <w:sz w:val="18"/>
                <w:lang w:val="en-US"/>
              </w:rPr>
              <w:t xml:space="preserve"> </w:t>
            </w:r>
            <w:r w:rsidRPr="002619FA">
              <w:rPr>
                <w:sz w:val="18"/>
                <w:lang w:val="en-US"/>
              </w:rPr>
              <w:t>and</w:t>
            </w:r>
            <w:r w:rsidRPr="002619FA">
              <w:rPr>
                <w:spacing w:val="-3"/>
                <w:sz w:val="18"/>
                <w:lang w:val="en-US"/>
              </w:rPr>
              <w:t xml:space="preserve"> </w:t>
            </w:r>
            <w:r w:rsidRPr="002619FA">
              <w:rPr>
                <w:sz w:val="18"/>
                <w:lang w:val="en-US"/>
              </w:rPr>
              <w:t>reasoning</w:t>
            </w:r>
            <w:r w:rsidRPr="002619FA">
              <w:rPr>
                <w:spacing w:val="-5"/>
                <w:sz w:val="18"/>
                <w:lang w:val="en-US"/>
              </w:rPr>
              <w:t xml:space="preserve"> </w:t>
            </w:r>
            <w:r w:rsidRPr="002619FA">
              <w:rPr>
                <w:sz w:val="18"/>
                <w:lang w:val="en-US"/>
              </w:rPr>
              <w:t>of</w:t>
            </w:r>
            <w:r w:rsidRPr="002619FA">
              <w:rPr>
                <w:spacing w:val="-3"/>
                <w:sz w:val="18"/>
                <w:lang w:val="en-US"/>
              </w:rPr>
              <w:t xml:space="preserve"> </w:t>
            </w:r>
            <w:r w:rsidRPr="002619FA">
              <w:rPr>
                <w:sz w:val="18"/>
                <w:lang w:val="en-US"/>
              </w:rPr>
              <w:t>the new trade of sugarcane liquor ordered to be established in the dominions of New Spain, 1796</w:t>
            </w:r>
          </w:p>
        </w:tc>
      </w:tr>
      <w:tr w:rsidR="003C5AB7" w:rsidRPr="00C85D54" w14:paraId="69A2F155" w14:textId="77777777">
        <w:trPr>
          <w:trHeight w:val="302"/>
        </w:trPr>
        <w:tc>
          <w:tcPr>
            <w:tcW w:w="987" w:type="dxa"/>
          </w:tcPr>
          <w:p w14:paraId="69A2F152" w14:textId="77777777" w:rsidR="003C5AB7" w:rsidRDefault="00E5334C">
            <w:pPr>
              <w:pStyle w:val="TableParagraph"/>
              <w:spacing w:before="8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955" w:type="dxa"/>
          </w:tcPr>
          <w:p w14:paraId="69A2F153" w14:textId="77777777" w:rsidR="003C5AB7" w:rsidRDefault="00E5334C">
            <w:pPr>
              <w:pStyle w:val="TableParagraph"/>
              <w:spacing w:before="85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8882" w:type="dxa"/>
          </w:tcPr>
          <w:p w14:paraId="69A2F154" w14:textId="77777777" w:rsidR="003C5AB7" w:rsidRPr="002619FA" w:rsidRDefault="00E5334C">
            <w:pPr>
              <w:pStyle w:val="TableParagraph"/>
              <w:spacing w:before="85"/>
              <w:ind w:left="211"/>
              <w:rPr>
                <w:sz w:val="18"/>
                <w:lang w:val="en-US"/>
              </w:rPr>
            </w:pPr>
            <w:r w:rsidRPr="002619FA">
              <w:rPr>
                <w:sz w:val="18"/>
                <w:lang w:val="en-US"/>
              </w:rPr>
              <w:t>Logbook</w:t>
            </w:r>
            <w:r w:rsidRPr="002619FA">
              <w:rPr>
                <w:spacing w:val="-4"/>
                <w:sz w:val="18"/>
                <w:lang w:val="en-US"/>
              </w:rPr>
              <w:t xml:space="preserve"> </w:t>
            </w:r>
            <w:r w:rsidRPr="002619FA">
              <w:rPr>
                <w:sz w:val="18"/>
                <w:lang w:val="en-US"/>
              </w:rPr>
              <w:t>of</w:t>
            </w:r>
            <w:r w:rsidRPr="002619FA">
              <w:rPr>
                <w:spacing w:val="-4"/>
                <w:sz w:val="18"/>
                <w:lang w:val="en-US"/>
              </w:rPr>
              <w:t xml:space="preserve"> </w:t>
            </w:r>
            <w:r w:rsidRPr="002619FA">
              <w:rPr>
                <w:sz w:val="18"/>
                <w:lang w:val="en-US"/>
              </w:rPr>
              <w:t>Women</w:t>
            </w:r>
            <w:r w:rsidRPr="002619FA">
              <w:rPr>
                <w:spacing w:val="-3"/>
                <w:sz w:val="18"/>
                <w:lang w:val="en-US"/>
              </w:rPr>
              <w:t xml:space="preserve"> </w:t>
            </w:r>
            <w:r w:rsidRPr="002619FA">
              <w:rPr>
                <w:sz w:val="18"/>
                <w:lang w:val="en-US"/>
              </w:rPr>
              <w:t>Slaves</w:t>
            </w:r>
            <w:r w:rsidRPr="002619FA">
              <w:rPr>
                <w:spacing w:val="-2"/>
                <w:sz w:val="18"/>
                <w:lang w:val="en-US"/>
              </w:rPr>
              <w:t xml:space="preserve"> </w:t>
            </w:r>
            <w:r w:rsidRPr="002619FA">
              <w:rPr>
                <w:sz w:val="18"/>
                <w:lang w:val="en-US"/>
              </w:rPr>
              <w:t>Treated</w:t>
            </w:r>
            <w:r w:rsidRPr="002619FA">
              <w:rPr>
                <w:spacing w:val="-5"/>
                <w:sz w:val="18"/>
                <w:lang w:val="en-US"/>
              </w:rPr>
              <w:t xml:space="preserve"> </w:t>
            </w:r>
            <w:r w:rsidRPr="002619FA">
              <w:rPr>
                <w:sz w:val="18"/>
                <w:lang w:val="en-US"/>
              </w:rPr>
              <w:t>at</w:t>
            </w:r>
            <w:r w:rsidRPr="002619FA">
              <w:rPr>
                <w:spacing w:val="-3"/>
                <w:sz w:val="18"/>
                <w:lang w:val="en-US"/>
              </w:rPr>
              <w:t xml:space="preserve"> </w:t>
            </w:r>
            <w:r w:rsidRPr="002619FA">
              <w:rPr>
                <w:sz w:val="18"/>
                <w:lang w:val="en-US"/>
              </w:rPr>
              <w:t>the</w:t>
            </w:r>
            <w:r w:rsidRPr="002619FA">
              <w:rPr>
                <w:spacing w:val="-3"/>
                <w:sz w:val="18"/>
                <w:lang w:val="en-US"/>
              </w:rPr>
              <w:t xml:space="preserve"> </w:t>
            </w:r>
            <w:r w:rsidRPr="002619FA">
              <w:rPr>
                <w:sz w:val="18"/>
                <w:lang w:val="en-US"/>
              </w:rPr>
              <w:t>Real</w:t>
            </w:r>
            <w:r w:rsidRPr="002619FA">
              <w:rPr>
                <w:spacing w:val="-3"/>
                <w:sz w:val="18"/>
                <w:lang w:val="en-US"/>
              </w:rPr>
              <w:t xml:space="preserve"> </w:t>
            </w:r>
            <w:r w:rsidRPr="002619FA">
              <w:rPr>
                <w:sz w:val="18"/>
                <w:lang w:val="en-US"/>
              </w:rPr>
              <w:t>Hospital</w:t>
            </w:r>
            <w:r w:rsidRPr="002619FA">
              <w:rPr>
                <w:spacing w:val="-3"/>
                <w:sz w:val="18"/>
                <w:lang w:val="en-US"/>
              </w:rPr>
              <w:t xml:space="preserve"> </w:t>
            </w:r>
            <w:r w:rsidRPr="002619FA">
              <w:rPr>
                <w:sz w:val="18"/>
                <w:lang w:val="en-US"/>
              </w:rPr>
              <w:t>de</w:t>
            </w:r>
            <w:r w:rsidRPr="002619FA">
              <w:rPr>
                <w:spacing w:val="-5"/>
                <w:sz w:val="18"/>
                <w:lang w:val="en-US"/>
              </w:rPr>
              <w:t xml:space="preserve"> </w:t>
            </w:r>
            <w:r w:rsidRPr="002619FA">
              <w:rPr>
                <w:sz w:val="18"/>
                <w:lang w:val="en-US"/>
              </w:rPr>
              <w:t>San</w:t>
            </w:r>
            <w:r w:rsidRPr="002619FA">
              <w:rPr>
                <w:spacing w:val="-3"/>
                <w:sz w:val="18"/>
                <w:lang w:val="en-US"/>
              </w:rPr>
              <w:t xml:space="preserve"> </w:t>
            </w:r>
            <w:r w:rsidRPr="002619FA">
              <w:rPr>
                <w:sz w:val="18"/>
                <w:lang w:val="en-US"/>
              </w:rPr>
              <w:t>Bartolomé</w:t>
            </w:r>
            <w:r w:rsidRPr="002619FA">
              <w:rPr>
                <w:spacing w:val="-3"/>
                <w:sz w:val="18"/>
                <w:lang w:val="en-US"/>
              </w:rPr>
              <w:t xml:space="preserve"> </w:t>
            </w:r>
            <w:r w:rsidRPr="002619FA">
              <w:rPr>
                <w:sz w:val="18"/>
                <w:lang w:val="en-US"/>
              </w:rPr>
              <w:t>(Formerly</w:t>
            </w:r>
            <w:r w:rsidRPr="002619FA">
              <w:rPr>
                <w:spacing w:val="-4"/>
                <w:sz w:val="18"/>
                <w:lang w:val="en-US"/>
              </w:rPr>
              <w:t xml:space="preserve"> </w:t>
            </w:r>
            <w:r w:rsidRPr="002619FA">
              <w:rPr>
                <w:sz w:val="18"/>
                <w:lang w:val="en-US"/>
              </w:rPr>
              <w:t>MS</w:t>
            </w:r>
            <w:r w:rsidRPr="002619FA">
              <w:rPr>
                <w:spacing w:val="-6"/>
                <w:sz w:val="18"/>
                <w:lang w:val="en-US"/>
              </w:rPr>
              <w:t xml:space="preserve"> </w:t>
            </w:r>
            <w:r w:rsidRPr="002619FA">
              <w:rPr>
                <w:sz w:val="18"/>
                <w:lang w:val="en-US"/>
              </w:rPr>
              <w:t>Group</w:t>
            </w:r>
            <w:r w:rsidRPr="002619FA">
              <w:rPr>
                <w:spacing w:val="-3"/>
                <w:sz w:val="18"/>
                <w:lang w:val="en-US"/>
              </w:rPr>
              <w:t xml:space="preserve"> </w:t>
            </w:r>
            <w:r w:rsidRPr="002619FA">
              <w:rPr>
                <w:sz w:val="18"/>
                <w:lang w:val="en-US"/>
              </w:rPr>
              <w:t>027),</w:t>
            </w:r>
            <w:r w:rsidRPr="002619FA">
              <w:rPr>
                <w:spacing w:val="-3"/>
                <w:sz w:val="18"/>
                <w:lang w:val="en-US"/>
              </w:rPr>
              <w:t xml:space="preserve"> </w:t>
            </w:r>
            <w:r w:rsidRPr="002619FA">
              <w:rPr>
                <w:spacing w:val="-4"/>
                <w:sz w:val="18"/>
                <w:lang w:val="en-US"/>
              </w:rPr>
              <w:t>1813</w:t>
            </w:r>
          </w:p>
        </w:tc>
      </w:tr>
      <w:tr w:rsidR="003C5AB7" w:rsidRPr="00C85D54" w14:paraId="69A2F159" w14:textId="77777777">
        <w:trPr>
          <w:trHeight w:val="496"/>
        </w:trPr>
        <w:tc>
          <w:tcPr>
            <w:tcW w:w="987" w:type="dxa"/>
          </w:tcPr>
          <w:p w14:paraId="69A2F156" w14:textId="77777777" w:rsidR="003C5AB7" w:rsidRDefault="00E5334C">
            <w:pPr>
              <w:pStyle w:val="TableParagraph"/>
              <w:spacing w:line="240" w:lineRule="auto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955" w:type="dxa"/>
          </w:tcPr>
          <w:p w14:paraId="69A2F157" w14:textId="77777777" w:rsidR="003C5AB7" w:rsidRDefault="00E5334C">
            <w:pPr>
              <w:pStyle w:val="TableParagraph"/>
              <w:spacing w:line="240" w:lineRule="auto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8882" w:type="dxa"/>
          </w:tcPr>
          <w:p w14:paraId="69A2F158" w14:textId="77777777" w:rsidR="003C5AB7" w:rsidRPr="002619FA" w:rsidRDefault="00E5334C">
            <w:pPr>
              <w:pStyle w:val="TableParagraph"/>
              <w:spacing w:before="64" w:line="206" w:lineRule="exact"/>
              <w:ind w:left="211" w:right="246"/>
              <w:rPr>
                <w:sz w:val="18"/>
                <w:lang w:val="en-US"/>
              </w:rPr>
            </w:pPr>
            <w:r w:rsidRPr="002619FA">
              <w:rPr>
                <w:sz w:val="18"/>
                <w:lang w:val="en-US"/>
              </w:rPr>
              <w:t>Spanish</w:t>
            </w:r>
            <w:r w:rsidRPr="002619FA">
              <w:rPr>
                <w:spacing w:val="-5"/>
                <w:sz w:val="18"/>
                <w:lang w:val="en-US"/>
              </w:rPr>
              <w:t xml:space="preserve"> </w:t>
            </w:r>
            <w:r w:rsidRPr="002619FA">
              <w:rPr>
                <w:sz w:val="18"/>
                <w:lang w:val="en-US"/>
              </w:rPr>
              <w:t>Military</w:t>
            </w:r>
            <w:r w:rsidRPr="002619FA">
              <w:rPr>
                <w:spacing w:val="-3"/>
                <w:sz w:val="18"/>
                <w:lang w:val="en-US"/>
              </w:rPr>
              <w:t xml:space="preserve"> </w:t>
            </w:r>
            <w:r w:rsidRPr="002619FA">
              <w:rPr>
                <w:sz w:val="18"/>
                <w:lang w:val="en-US"/>
              </w:rPr>
              <w:t>Documents</w:t>
            </w:r>
            <w:r w:rsidRPr="002619FA">
              <w:rPr>
                <w:spacing w:val="-5"/>
                <w:sz w:val="18"/>
                <w:lang w:val="en-US"/>
              </w:rPr>
              <w:t xml:space="preserve"> </w:t>
            </w:r>
            <w:r w:rsidRPr="002619FA">
              <w:rPr>
                <w:sz w:val="18"/>
                <w:lang w:val="en-US"/>
              </w:rPr>
              <w:t>Regarding</w:t>
            </w:r>
            <w:r w:rsidRPr="002619FA">
              <w:rPr>
                <w:spacing w:val="-4"/>
                <w:sz w:val="18"/>
                <w:lang w:val="en-US"/>
              </w:rPr>
              <w:t xml:space="preserve"> </w:t>
            </w:r>
            <w:r w:rsidRPr="002619FA">
              <w:rPr>
                <w:sz w:val="18"/>
                <w:lang w:val="en-US"/>
              </w:rPr>
              <w:t>Colombia's</w:t>
            </w:r>
            <w:r w:rsidRPr="002619FA">
              <w:rPr>
                <w:spacing w:val="-3"/>
                <w:sz w:val="18"/>
                <w:lang w:val="en-US"/>
              </w:rPr>
              <w:t xml:space="preserve"> </w:t>
            </w:r>
            <w:r w:rsidRPr="002619FA">
              <w:rPr>
                <w:sz w:val="18"/>
                <w:lang w:val="en-US"/>
              </w:rPr>
              <w:t>War</w:t>
            </w:r>
            <w:r w:rsidRPr="002619FA">
              <w:rPr>
                <w:spacing w:val="-5"/>
                <w:sz w:val="18"/>
                <w:lang w:val="en-US"/>
              </w:rPr>
              <w:t xml:space="preserve"> </w:t>
            </w:r>
            <w:r w:rsidRPr="002619FA">
              <w:rPr>
                <w:sz w:val="18"/>
                <w:lang w:val="en-US"/>
              </w:rPr>
              <w:t>of</w:t>
            </w:r>
            <w:r w:rsidRPr="002619FA">
              <w:rPr>
                <w:spacing w:val="-4"/>
                <w:sz w:val="18"/>
                <w:lang w:val="en-US"/>
              </w:rPr>
              <w:t xml:space="preserve"> </w:t>
            </w:r>
            <w:r w:rsidRPr="002619FA">
              <w:rPr>
                <w:sz w:val="18"/>
                <w:lang w:val="en-US"/>
              </w:rPr>
              <w:t>Independence</w:t>
            </w:r>
            <w:r w:rsidRPr="002619FA">
              <w:rPr>
                <w:spacing w:val="-4"/>
                <w:sz w:val="18"/>
                <w:lang w:val="en-US"/>
              </w:rPr>
              <w:t xml:space="preserve"> </w:t>
            </w:r>
            <w:r w:rsidRPr="002619FA">
              <w:rPr>
                <w:sz w:val="18"/>
                <w:lang w:val="en-US"/>
              </w:rPr>
              <w:t>(formerly</w:t>
            </w:r>
            <w:r w:rsidRPr="002619FA">
              <w:rPr>
                <w:spacing w:val="-5"/>
                <w:sz w:val="18"/>
                <w:lang w:val="en-US"/>
              </w:rPr>
              <w:t xml:space="preserve"> </w:t>
            </w:r>
            <w:r w:rsidRPr="002619FA">
              <w:rPr>
                <w:sz w:val="18"/>
                <w:lang w:val="en-US"/>
              </w:rPr>
              <w:t>MSS</w:t>
            </w:r>
            <w:r w:rsidRPr="002619FA">
              <w:rPr>
                <w:spacing w:val="-4"/>
                <w:sz w:val="18"/>
                <w:lang w:val="en-US"/>
              </w:rPr>
              <w:t xml:space="preserve"> </w:t>
            </w:r>
            <w:r w:rsidRPr="002619FA">
              <w:rPr>
                <w:sz w:val="18"/>
                <w:lang w:val="en-US"/>
              </w:rPr>
              <w:t>0365),</w:t>
            </w:r>
            <w:r w:rsidRPr="002619FA">
              <w:rPr>
                <w:spacing w:val="-4"/>
                <w:sz w:val="18"/>
                <w:lang w:val="en-US"/>
              </w:rPr>
              <w:t xml:space="preserve"> </w:t>
            </w:r>
            <w:r w:rsidRPr="002619FA">
              <w:rPr>
                <w:sz w:val="18"/>
                <w:lang w:val="en-US"/>
              </w:rPr>
              <w:t>1816</w:t>
            </w:r>
            <w:r w:rsidRPr="002619FA">
              <w:rPr>
                <w:spacing w:val="-5"/>
                <w:sz w:val="18"/>
                <w:lang w:val="en-US"/>
              </w:rPr>
              <w:t xml:space="preserve"> </w:t>
            </w:r>
            <w:r w:rsidRPr="002619FA">
              <w:rPr>
                <w:sz w:val="18"/>
                <w:lang w:val="en-US"/>
              </w:rPr>
              <w:t>May 19-1816 June 5</w:t>
            </w:r>
          </w:p>
        </w:tc>
      </w:tr>
      <w:tr w:rsidR="003C5AB7" w:rsidRPr="00C85D54" w14:paraId="69A2F15D" w14:textId="77777777">
        <w:trPr>
          <w:trHeight w:val="299"/>
        </w:trPr>
        <w:tc>
          <w:tcPr>
            <w:tcW w:w="987" w:type="dxa"/>
          </w:tcPr>
          <w:p w14:paraId="69A2F15A" w14:textId="77777777" w:rsidR="003C5AB7" w:rsidRDefault="00E5334C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955" w:type="dxa"/>
          </w:tcPr>
          <w:p w14:paraId="69A2F15B" w14:textId="77777777" w:rsidR="003C5AB7" w:rsidRDefault="00E5334C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8882" w:type="dxa"/>
          </w:tcPr>
          <w:p w14:paraId="69A2F15C" w14:textId="77777777" w:rsidR="003C5AB7" w:rsidRPr="002619FA" w:rsidRDefault="00E5334C">
            <w:pPr>
              <w:pStyle w:val="TableParagraph"/>
              <w:ind w:left="211"/>
              <w:rPr>
                <w:sz w:val="18"/>
                <w:lang w:val="en-US"/>
              </w:rPr>
            </w:pPr>
            <w:r w:rsidRPr="002619FA">
              <w:rPr>
                <w:sz w:val="18"/>
                <w:lang w:val="en-US"/>
              </w:rPr>
              <w:t>Dispatch</w:t>
            </w:r>
            <w:r w:rsidRPr="002619FA">
              <w:rPr>
                <w:spacing w:val="-8"/>
                <w:sz w:val="18"/>
                <w:lang w:val="en-US"/>
              </w:rPr>
              <w:t xml:space="preserve"> </w:t>
            </w:r>
            <w:r w:rsidRPr="002619FA">
              <w:rPr>
                <w:sz w:val="18"/>
                <w:lang w:val="en-US"/>
              </w:rPr>
              <w:t>from</w:t>
            </w:r>
            <w:r w:rsidRPr="002619FA">
              <w:rPr>
                <w:spacing w:val="-4"/>
                <w:sz w:val="18"/>
                <w:lang w:val="en-US"/>
              </w:rPr>
              <w:t xml:space="preserve"> </w:t>
            </w:r>
            <w:r w:rsidRPr="002619FA">
              <w:rPr>
                <w:sz w:val="18"/>
                <w:lang w:val="en-US"/>
              </w:rPr>
              <w:t>Lieutenant</w:t>
            </w:r>
            <w:r w:rsidRPr="002619FA">
              <w:rPr>
                <w:spacing w:val="-4"/>
                <w:sz w:val="18"/>
                <w:lang w:val="en-US"/>
              </w:rPr>
              <w:t xml:space="preserve"> </w:t>
            </w:r>
            <w:r w:rsidRPr="002619FA">
              <w:rPr>
                <w:sz w:val="18"/>
                <w:lang w:val="en-US"/>
              </w:rPr>
              <w:t>Coronel</w:t>
            </w:r>
            <w:r w:rsidRPr="002619FA">
              <w:rPr>
                <w:spacing w:val="-3"/>
                <w:sz w:val="18"/>
                <w:lang w:val="en-US"/>
              </w:rPr>
              <w:t xml:space="preserve"> </w:t>
            </w:r>
            <w:r w:rsidRPr="002619FA">
              <w:rPr>
                <w:sz w:val="18"/>
                <w:lang w:val="en-US"/>
              </w:rPr>
              <w:t>Donato</w:t>
            </w:r>
            <w:r w:rsidRPr="002619FA">
              <w:rPr>
                <w:spacing w:val="-4"/>
                <w:sz w:val="18"/>
                <w:lang w:val="en-US"/>
              </w:rPr>
              <w:t xml:space="preserve"> </w:t>
            </w:r>
            <w:r w:rsidRPr="002619FA">
              <w:rPr>
                <w:sz w:val="18"/>
                <w:lang w:val="en-US"/>
              </w:rPr>
              <w:t>Ruiz</w:t>
            </w:r>
            <w:r w:rsidRPr="002619FA">
              <w:rPr>
                <w:spacing w:val="-4"/>
                <w:sz w:val="18"/>
                <w:lang w:val="en-US"/>
              </w:rPr>
              <w:t xml:space="preserve"> </w:t>
            </w:r>
            <w:r w:rsidRPr="002619FA">
              <w:rPr>
                <w:sz w:val="18"/>
                <w:lang w:val="en-US"/>
              </w:rPr>
              <w:t>de</w:t>
            </w:r>
            <w:r w:rsidRPr="002619FA">
              <w:rPr>
                <w:spacing w:val="-3"/>
                <w:sz w:val="18"/>
                <w:lang w:val="en-US"/>
              </w:rPr>
              <w:t xml:space="preserve"> </w:t>
            </w:r>
            <w:r w:rsidRPr="002619FA">
              <w:rPr>
                <w:sz w:val="18"/>
                <w:lang w:val="en-US"/>
              </w:rPr>
              <w:t>Santa</w:t>
            </w:r>
            <w:r w:rsidRPr="002619FA">
              <w:rPr>
                <w:spacing w:val="-4"/>
                <w:sz w:val="18"/>
                <w:lang w:val="en-US"/>
              </w:rPr>
              <w:t xml:space="preserve"> </w:t>
            </w:r>
            <w:r w:rsidRPr="002619FA">
              <w:rPr>
                <w:sz w:val="18"/>
                <w:lang w:val="en-US"/>
              </w:rPr>
              <w:t>Cruz</w:t>
            </w:r>
            <w:r w:rsidRPr="002619FA">
              <w:rPr>
                <w:spacing w:val="-2"/>
                <w:sz w:val="18"/>
                <w:lang w:val="en-US"/>
              </w:rPr>
              <w:t xml:space="preserve"> </w:t>
            </w:r>
            <w:r w:rsidRPr="002619FA">
              <w:rPr>
                <w:sz w:val="18"/>
                <w:lang w:val="en-US"/>
              </w:rPr>
              <w:t>to</w:t>
            </w:r>
            <w:r w:rsidRPr="002619FA">
              <w:rPr>
                <w:spacing w:val="-4"/>
                <w:sz w:val="18"/>
                <w:lang w:val="en-US"/>
              </w:rPr>
              <w:t xml:space="preserve"> </w:t>
            </w:r>
            <w:r w:rsidRPr="002619FA">
              <w:rPr>
                <w:sz w:val="18"/>
                <w:lang w:val="en-US"/>
              </w:rPr>
              <w:t>the</w:t>
            </w:r>
            <w:r w:rsidRPr="002619FA">
              <w:rPr>
                <w:spacing w:val="-5"/>
                <w:sz w:val="18"/>
                <w:lang w:val="en-US"/>
              </w:rPr>
              <w:t xml:space="preserve"> </w:t>
            </w:r>
            <w:r w:rsidRPr="002619FA">
              <w:rPr>
                <w:sz w:val="18"/>
                <w:lang w:val="en-US"/>
              </w:rPr>
              <w:t>captain</w:t>
            </w:r>
            <w:r w:rsidRPr="002619FA">
              <w:rPr>
                <w:spacing w:val="-5"/>
                <w:sz w:val="18"/>
                <w:lang w:val="en-US"/>
              </w:rPr>
              <w:t xml:space="preserve"> </w:t>
            </w:r>
            <w:r w:rsidRPr="002619FA">
              <w:rPr>
                <w:sz w:val="18"/>
                <w:lang w:val="en-US"/>
              </w:rPr>
              <w:t>general,</w:t>
            </w:r>
            <w:r w:rsidRPr="002619FA">
              <w:rPr>
                <w:spacing w:val="-6"/>
                <w:sz w:val="18"/>
                <w:lang w:val="en-US"/>
              </w:rPr>
              <w:t xml:space="preserve"> </w:t>
            </w:r>
            <w:r w:rsidRPr="002619FA">
              <w:rPr>
                <w:sz w:val="18"/>
                <w:lang w:val="en-US"/>
              </w:rPr>
              <w:t>1816</w:t>
            </w:r>
            <w:r w:rsidRPr="002619FA">
              <w:rPr>
                <w:spacing w:val="-5"/>
                <w:sz w:val="18"/>
                <w:lang w:val="en-US"/>
              </w:rPr>
              <w:t xml:space="preserve"> </w:t>
            </w:r>
            <w:r w:rsidRPr="002619FA">
              <w:rPr>
                <w:sz w:val="18"/>
                <w:lang w:val="en-US"/>
              </w:rPr>
              <w:t>May</w:t>
            </w:r>
            <w:r w:rsidRPr="002619FA">
              <w:rPr>
                <w:spacing w:val="-4"/>
                <w:sz w:val="18"/>
                <w:lang w:val="en-US"/>
              </w:rPr>
              <w:t xml:space="preserve"> </w:t>
            </w:r>
            <w:r w:rsidRPr="002619FA">
              <w:rPr>
                <w:spacing w:val="-5"/>
                <w:sz w:val="18"/>
                <w:lang w:val="en-US"/>
              </w:rPr>
              <w:t>19</w:t>
            </w:r>
          </w:p>
        </w:tc>
      </w:tr>
      <w:tr w:rsidR="003C5AB7" w:rsidRPr="00C85D54" w14:paraId="69A2F161" w14:textId="77777777">
        <w:trPr>
          <w:trHeight w:val="302"/>
        </w:trPr>
        <w:tc>
          <w:tcPr>
            <w:tcW w:w="987" w:type="dxa"/>
          </w:tcPr>
          <w:p w14:paraId="69A2F15E" w14:textId="77777777" w:rsidR="003C5AB7" w:rsidRDefault="00E5334C">
            <w:pPr>
              <w:pStyle w:val="TableParagraph"/>
              <w:spacing w:before="8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955" w:type="dxa"/>
          </w:tcPr>
          <w:p w14:paraId="69A2F15F" w14:textId="77777777" w:rsidR="003C5AB7" w:rsidRDefault="00E5334C">
            <w:pPr>
              <w:pStyle w:val="TableParagraph"/>
              <w:spacing w:before="86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8882" w:type="dxa"/>
          </w:tcPr>
          <w:p w14:paraId="69A2F160" w14:textId="77777777" w:rsidR="003C5AB7" w:rsidRPr="002619FA" w:rsidRDefault="00E5334C">
            <w:pPr>
              <w:pStyle w:val="TableParagraph"/>
              <w:spacing w:before="86"/>
              <w:ind w:left="211"/>
              <w:rPr>
                <w:sz w:val="18"/>
                <w:lang w:val="en-US"/>
              </w:rPr>
            </w:pPr>
            <w:r w:rsidRPr="002619FA">
              <w:rPr>
                <w:sz w:val="18"/>
                <w:lang w:val="en-US"/>
              </w:rPr>
              <w:t>Dispatch</w:t>
            </w:r>
            <w:r w:rsidRPr="002619FA">
              <w:rPr>
                <w:spacing w:val="-6"/>
                <w:sz w:val="18"/>
                <w:lang w:val="en-US"/>
              </w:rPr>
              <w:t xml:space="preserve"> </w:t>
            </w:r>
            <w:r w:rsidRPr="002619FA">
              <w:rPr>
                <w:sz w:val="18"/>
                <w:lang w:val="en-US"/>
              </w:rPr>
              <w:t>to</w:t>
            </w:r>
            <w:r w:rsidRPr="002619FA">
              <w:rPr>
                <w:spacing w:val="-3"/>
                <w:sz w:val="18"/>
                <w:lang w:val="en-US"/>
              </w:rPr>
              <w:t xml:space="preserve"> </w:t>
            </w:r>
            <w:r w:rsidRPr="002619FA">
              <w:rPr>
                <w:sz w:val="18"/>
                <w:lang w:val="en-US"/>
              </w:rPr>
              <w:t>the</w:t>
            </w:r>
            <w:r w:rsidRPr="002619FA">
              <w:rPr>
                <w:spacing w:val="-3"/>
                <w:sz w:val="18"/>
                <w:lang w:val="en-US"/>
              </w:rPr>
              <w:t xml:space="preserve"> </w:t>
            </w:r>
            <w:r w:rsidRPr="002619FA">
              <w:rPr>
                <w:sz w:val="18"/>
                <w:lang w:val="en-US"/>
              </w:rPr>
              <w:t>captain</w:t>
            </w:r>
            <w:r w:rsidRPr="002619FA">
              <w:rPr>
                <w:spacing w:val="-3"/>
                <w:sz w:val="18"/>
                <w:lang w:val="en-US"/>
              </w:rPr>
              <w:t xml:space="preserve"> </w:t>
            </w:r>
            <w:r w:rsidRPr="002619FA">
              <w:rPr>
                <w:sz w:val="18"/>
                <w:lang w:val="en-US"/>
              </w:rPr>
              <w:t>general</w:t>
            </w:r>
            <w:r w:rsidRPr="002619FA">
              <w:rPr>
                <w:spacing w:val="-3"/>
                <w:sz w:val="18"/>
                <w:lang w:val="en-US"/>
              </w:rPr>
              <w:t xml:space="preserve"> </w:t>
            </w:r>
            <w:r w:rsidRPr="002619FA">
              <w:rPr>
                <w:sz w:val="18"/>
                <w:lang w:val="en-US"/>
              </w:rPr>
              <w:t>with</w:t>
            </w:r>
            <w:r w:rsidRPr="002619FA">
              <w:rPr>
                <w:spacing w:val="-6"/>
                <w:sz w:val="18"/>
                <w:lang w:val="en-US"/>
              </w:rPr>
              <w:t xml:space="preserve"> </w:t>
            </w:r>
            <w:r w:rsidRPr="002619FA">
              <w:rPr>
                <w:sz w:val="18"/>
                <w:lang w:val="en-US"/>
              </w:rPr>
              <w:t>news</w:t>
            </w:r>
            <w:r w:rsidRPr="002619FA">
              <w:rPr>
                <w:spacing w:val="-3"/>
                <w:sz w:val="18"/>
                <w:lang w:val="en-US"/>
              </w:rPr>
              <w:t xml:space="preserve"> </w:t>
            </w:r>
            <w:r w:rsidRPr="002619FA">
              <w:rPr>
                <w:sz w:val="18"/>
                <w:lang w:val="en-US"/>
              </w:rPr>
              <w:t>from</w:t>
            </w:r>
            <w:r w:rsidRPr="002619FA">
              <w:rPr>
                <w:spacing w:val="-2"/>
                <w:sz w:val="18"/>
                <w:lang w:val="en-US"/>
              </w:rPr>
              <w:t xml:space="preserve"> </w:t>
            </w:r>
            <w:r w:rsidRPr="002619FA">
              <w:rPr>
                <w:sz w:val="18"/>
                <w:lang w:val="en-US"/>
              </w:rPr>
              <w:t>Cartagena,</w:t>
            </w:r>
            <w:r w:rsidRPr="002619FA">
              <w:rPr>
                <w:spacing w:val="-5"/>
                <w:sz w:val="18"/>
                <w:lang w:val="en-US"/>
              </w:rPr>
              <w:t xml:space="preserve"> </w:t>
            </w:r>
            <w:r w:rsidRPr="002619FA">
              <w:rPr>
                <w:sz w:val="18"/>
                <w:lang w:val="en-US"/>
              </w:rPr>
              <w:t>1816</w:t>
            </w:r>
            <w:r w:rsidRPr="002619FA">
              <w:rPr>
                <w:spacing w:val="-5"/>
                <w:sz w:val="18"/>
                <w:lang w:val="en-US"/>
              </w:rPr>
              <w:t xml:space="preserve"> </w:t>
            </w:r>
            <w:r w:rsidRPr="002619FA">
              <w:rPr>
                <w:sz w:val="18"/>
                <w:lang w:val="en-US"/>
              </w:rPr>
              <w:t>May</w:t>
            </w:r>
            <w:r w:rsidRPr="002619FA">
              <w:rPr>
                <w:spacing w:val="-4"/>
                <w:sz w:val="18"/>
                <w:lang w:val="en-US"/>
              </w:rPr>
              <w:t xml:space="preserve"> </w:t>
            </w:r>
            <w:r w:rsidRPr="002619FA">
              <w:rPr>
                <w:spacing w:val="-5"/>
                <w:sz w:val="18"/>
                <w:lang w:val="en-US"/>
              </w:rPr>
              <w:t>20</w:t>
            </w:r>
          </w:p>
        </w:tc>
      </w:tr>
      <w:tr w:rsidR="003C5AB7" w14:paraId="69A2F165" w14:textId="77777777">
        <w:trPr>
          <w:trHeight w:val="299"/>
        </w:trPr>
        <w:tc>
          <w:tcPr>
            <w:tcW w:w="987" w:type="dxa"/>
          </w:tcPr>
          <w:p w14:paraId="69A2F162" w14:textId="77777777" w:rsidR="003C5AB7" w:rsidRDefault="00E5334C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955" w:type="dxa"/>
          </w:tcPr>
          <w:p w14:paraId="69A2F163" w14:textId="77777777" w:rsidR="003C5AB7" w:rsidRDefault="00E5334C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8882" w:type="dxa"/>
          </w:tcPr>
          <w:p w14:paraId="69A2F164" w14:textId="77777777" w:rsidR="003C5AB7" w:rsidRDefault="00E5334C">
            <w:pPr>
              <w:pStyle w:val="TableParagraph"/>
              <w:ind w:left="211"/>
              <w:rPr>
                <w:sz w:val="18"/>
              </w:rPr>
            </w:pPr>
            <w:r>
              <w:rPr>
                <w:sz w:val="18"/>
              </w:rPr>
              <w:t>Dispatch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from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General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Pablo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Morillo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Captain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General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Francisco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Montalvo,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1816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June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2</w:t>
            </w:r>
          </w:p>
        </w:tc>
      </w:tr>
      <w:tr w:rsidR="003C5AB7" w:rsidRPr="00C85D54" w14:paraId="69A2F169" w14:textId="77777777">
        <w:trPr>
          <w:trHeight w:val="299"/>
        </w:trPr>
        <w:tc>
          <w:tcPr>
            <w:tcW w:w="987" w:type="dxa"/>
          </w:tcPr>
          <w:p w14:paraId="69A2F166" w14:textId="77777777" w:rsidR="003C5AB7" w:rsidRDefault="00E5334C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955" w:type="dxa"/>
          </w:tcPr>
          <w:p w14:paraId="69A2F167" w14:textId="77777777" w:rsidR="003C5AB7" w:rsidRDefault="00E5334C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8882" w:type="dxa"/>
          </w:tcPr>
          <w:p w14:paraId="69A2F168" w14:textId="77777777" w:rsidR="003C5AB7" w:rsidRPr="002619FA" w:rsidRDefault="00E5334C">
            <w:pPr>
              <w:pStyle w:val="TableParagraph"/>
              <w:ind w:left="211"/>
              <w:rPr>
                <w:sz w:val="18"/>
                <w:lang w:val="en-US"/>
              </w:rPr>
            </w:pPr>
            <w:r w:rsidRPr="002619FA">
              <w:rPr>
                <w:sz w:val="18"/>
                <w:lang w:val="en-US"/>
              </w:rPr>
              <w:t>Dispatch</w:t>
            </w:r>
            <w:r w:rsidRPr="002619FA">
              <w:rPr>
                <w:spacing w:val="-6"/>
                <w:sz w:val="18"/>
                <w:lang w:val="en-US"/>
              </w:rPr>
              <w:t xml:space="preserve"> </w:t>
            </w:r>
            <w:r w:rsidRPr="002619FA">
              <w:rPr>
                <w:sz w:val="18"/>
                <w:lang w:val="en-US"/>
              </w:rPr>
              <w:t>from</w:t>
            </w:r>
            <w:r w:rsidRPr="002619FA">
              <w:rPr>
                <w:spacing w:val="-4"/>
                <w:sz w:val="18"/>
                <w:lang w:val="en-US"/>
              </w:rPr>
              <w:t xml:space="preserve"> </w:t>
            </w:r>
            <w:r w:rsidRPr="002619FA">
              <w:rPr>
                <w:sz w:val="18"/>
                <w:lang w:val="en-US"/>
              </w:rPr>
              <w:t>Lieutenant</w:t>
            </w:r>
            <w:r w:rsidRPr="002619FA">
              <w:rPr>
                <w:spacing w:val="-3"/>
                <w:sz w:val="18"/>
                <w:lang w:val="en-US"/>
              </w:rPr>
              <w:t xml:space="preserve"> </w:t>
            </w:r>
            <w:r w:rsidRPr="002619FA">
              <w:rPr>
                <w:sz w:val="18"/>
                <w:lang w:val="en-US"/>
              </w:rPr>
              <w:t>Coronel</w:t>
            </w:r>
            <w:r w:rsidRPr="002619FA">
              <w:rPr>
                <w:spacing w:val="-3"/>
                <w:sz w:val="18"/>
                <w:lang w:val="en-US"/>
              </w:rPr>
              <w:t xml:space="preserve"> </w:t>
            </w:r>
            <w:r w:rsidRPr="002619FA">
              <w:rPr>
                <w:sz w:val="18"/>
                <w:lang w:val="en-US"/>
              </w:rPr>
              <w:t>don</w:t>
            </w:r>
            <w:r w:rsidRPr="002619FA">
              <w:rPr>
                <w:spacing w:val="-5"/>
                <w:sz w:val="18"/>
                <w:lang w:val="en-US"/>
              </w:rPr>
              <w:t xml:space="preserve"> </w:t>
            </w:r>
            <w:r w:rsidRPr="002619FA">
              <w:rPr>
                <w:sz w:val="18"/>
                <w:lang w:val="en-US"/>
              </w:rPr>
              <w:t>Julian</w:t>
            </w:r>
            <w:r w:rsidRPr="002619FA">
              <w:rPr>
                <w:spacing w:val="-4"/>
                <w:sz w:val="18"/>
                <w:lang w:val="en-US"/>
              </w:rPr>
              <w:t xml:space="preserve"> </w:t>
            </w:r>
            <w:r w:rsidRPr="002619FA">
              <w:rPr>
                <w:sz w:val="18"/>
                <w:lang w:val="en-US"/>
              </w:rPr>
              <w:t>Bayer</w:t>
            </w:r>
            <w:r w:rsidRPr="002619FA">
              <w:rPr>
                <w:spacing w:val="-5"/>
                <w:sz w:val="18"/>
                <w:lang w:val="en-US"/>
              </w:rPr>
              <w:t xml:space="preserve"> </w:t>
            </w:r>
            <w:r w:rsidRPr="002619FA">
              <w:rPr>
                <w:sz w:val="18"/>
                <w:lang w:val="en-US"/>
              </w:rPr>
              <w:t>to</w:t>
            </w:r>
            <w:r w:rsidRPr="002619FA">
              <w:rPr>
                <w:spacing w:val="-3"/>
                <w:sz w:val="18"/>
                <w:lang w:val="en-US"/>
              </w:rPr>
              <w:t xml:space="preserve"> </w:t>
            </w:r>
            <w:r w:rsidRPr="002619FA">
              <w:rPr>
                <w:sz w:val="18"/>
                <w:lang w:val="en-US"/>
              </w:rPr>
              <w:t>the</w:t>
            </w:r>
            <w:r w:rsidRPr="002619FA">
              <w:rPr>
                <w:spacing w:val="-3"/>
                <w:sz w:val="18"/>
                <w:lang w:val="en-US"/>
              </w:rPr>
              <w:t xml:space="preserve"> </w:t>
            </w:r>
            <w:r w:rsidRPr="002619FA">
              <w:rPr>
                <w:sz w:val="18"/>
                <w:lang w:val="en-US"/>
              </w:rPr>
              <w:t>governor</w:t>
            </w:r>
            <w:r w:rsidRPr="002619FA">
              <w:rPr>
                <w:spacing w:val="-6"/>
                <w:sz w:val="18"/>
                <w:lang w:val="en-US"/>
              </w:rPr>
              <w:t xml:space="preserve"> </w:t>
            </w:r>
            <w:r w:rsidRPr="002619FA">
              <w:rPr>
                <w:sz w:val="18"/>
                <w:lang w:val="en-US"/>
              </w:rPr>
              <w:t>and</w:t>
            </w:r>
            <w:r w:rsidRPr="002619FA">
              <w:rPr>
                <w:spacing w:val="-5"/>
                <w:sz w:val="18"/>
                <w:lang w:val="en-US"/>
              </w:rPr>
              <w:t xml:space="preserve"> </w:t>
            </w:r>
            <w:r w:rsidRPr="002619FA">
              <w:rPr>
                <w:sz w:val="18"/>
                <w:lang w:val="en-US"/>
              </w:rPr>
              <w:t>captain</w:t>
            </w:r>
            <w:r w:rsidRPr="002619FA">
              <w:rPr>
                <w:spacing w:val="-3"/>
                <w:sz w:val="18"/>
                <w:lang w:val="en-US"/>
              </w:rPr>
              <w:t xml:space="preserve"> </w:t>
            </w:r>
            <w:r w:rsidRPr="002619FA">
              <w:rPr>
                <w:sz w:val="18"/>
                <w:lang w:val="en-US"/>
              </w:rPr>
              <w:t>general,</w:t>
            </w:r>
            <w:r w:rsidRPr="002619FA">
              <w:rPr>
                <w:spacing w:val="-4"/>
                <w:sz w:val="18"/>
                <w:lang w:val="en-US"/>
              </w:rPr>
              <w:t xml:space="preserve"> </w:t>
            </w:r>
            <w:r w:rsidRPr="002619FA">
              <w:rPr>
                <w:sz w:val="18"/>
                <w:lang w:val="en-US"/>
              </w:rPr>
              <w:t>1816</w:t>
            </w:r>
            <w:r w:rsidRPr="002619FA">
              <w:rPr>
                <w:spacing w:val="-3"/>
                <w:sz w:val="18"/>
                <w:lang w:val="en-US"/>
              </w:rPr>
              <w:t xml:space="preserve"> </w:t>
            </w:r>
            <w:r w:rsidRPr="002619FA">
              <w:rPr>
                <w:sz w:val="18"/>
                <w:lang w:val="en-US"/>
              </w:rPr>
              <w:t>June</w:t>
            </w:r>
            <w:r w:rsidRPr="002619FA">
              <w:rPr>
                <w:spacing w:val="-5"/>
                <w:sz w:val="18"/>
                <w:lang w:val="en-US"/>
              </w:rPr>
              <w:t xml:space="preserve"> </w:t>
            </w:r>
            <w:r w:rsidRPr="002619FA">
              <w:rPr>
                <w:spacing w:val="-10"/>
                <w:sz w:val="18"/>
                <w:lang w:val="en-US"/>
              </w:rPr>
              <w:t>5</w:t>
            </w:r>
          </w:p>
        </w:tc>
      </w:tr>
      <w:tr w:rsidR="003C5AB7" w:rsidRPr="00C85D54" w14:paraId="69A2F16D" w14:textId="77777777">
        <w:trPr>
          <w:trHeight w:val="498"/>
        </w:trPr>
        <w:tc>
          <w:tcPr>
            <w:tcW w:w="987" w:type="dxa"/>
          </w:tcPr>
          <w:p w14:paraId="69A2F16A" w14:textId="77777777" w:rsidR="003C5AB7" w:rsidRDefault="00E5334C">
            <w:pPr>
              <w:pStyle w:val="TableParagraph"/>
              <w:spacing w:line="240" w:lineRule="auto"/>
              <w:rPr>
                <w:sz w:val="18"/>
              </w:rPr>
            </w:pPr>
            <w:r>
              <w:rPr>
                <w:spacing w:val="-2"/>
                <w:sz w:val="18"/>
              </w:rPr>
              <w:t>LA-</w:t>
            </w:r>
            <w:r>
              <w:rPr>
                <w:spacing w:val="-5"/>
                <w:sz w:val="18"/>
              </w:rPr>
              <w:t>OS1</w:t>
            </w:r>
          </w:p>
        </w:tc>
        <w:tc>
          <w:tcPr>
            <w:tcW w:w="955" w:type="dxa"/>
          </w:tcPr>
          <w:p w14:paraId="69A2F16B" w14:textId="77777777" w:rsidR="003C5AB7" w:rsidRDefault="00E5334C">
            <w:pPr>
              <w:pStyle w:val="TableParagraph"/>
              <w:spacing w:line="240" w:lineRule="auto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8882" w:type="dxa"/>
          </w:tcPr>
          <w:p w14:paraId="69A2F16C" w14:textId="77777777" w:rsidR="003C5AB7" w:rsidRPr="002619FA" w:rsidRDefault="00E5334C">
            <w:pPr>
              <w:pStyle w:val="TableParagraph"/>
              <w:spacing w:before="66" w:line="206" w:lineRule="exact"/>
              <w:ind w:left="211" w:right="246"/>
              <w:rPr>
                <w:sz w:val="18"/>
                <w:lang w:val="en-US"/>
              </w:rPr>
            </w:pPr>
            <w:r w:rsidRPr="002619FA">
              <w:rPr>
                <w:sz w:val="18"/>
                <w:lang w:val="en-US"/>
              </w:rPr>
              <w:t>A</w:t>
            </w:r>
            <w:r w:rsidRPr="002619FA">
              <w:rPr>
                <w:spacing w:val="-2"/>
                <w:sz w:val="18"/>
                <w:lang w:val="en-US"/>
              </w:rPr>
              <w:t xml:space="preserve"> </w:t>
            </w:r>
            <w:r w:rsidRPr="002619FA">
              <w:rPr>
                <w:sz w:val="18"/>
                <w:lang w:val="en-US"/>
              </w:rPr>
              <w:t>Decree</w:t>
            </w:r>
            <w:r w:rsidRPr="002619FA">
              <w:rPr>
                <w:spacing w:val="-4"/>
                <w:sz w:val="18"/>
                <w:lang w:val="en-US"/>
              </w:rPr>
              <w:t xml:space="preserve"> </w:t>
            </w:r>
            <w:r w:rsidRPr="002619FA">
              <w:rPr>
                <w:sz w:val="18"/>
                <w:lang w:val="en-US"/>
              </w:rPr>
              <w:t>Celebrating</w:t>
            </w:r>
            <w:r w:rsidRPr="002619FA">
              <w:rPr>
                <w:spacing w:val="-2"/>
                <w:sz w:val="18"/>
                <w:lang w:val="en-US"/>
              </w:rPr>
              <w:t xml:space="preserve"> </w:t>
            </w:r>
            <w:r w:rsidRPr="002619FA">
              <w:rPr>
                <w:sz w:val="18"/>
                <w:lang w:val="en-US"/>
              </w:rPr>
              <w:t>the</w:t>
            </w:r>
            <w:r w:rsidRPr="002619FA">
              <w:rPr>
                <w:spacing w:val="-2"/>
                <w:sz w:val="18"/>
                <w:lang w:val="en-US"/>
              </w:rPr>
              <w:t xml:space="preserve"> </w:t>
            </w:r>
            <w:r w:rsidRPr="002619FA">
              <w:rPr>
                <w:sz w:val="18"/>
                <w:lang w:val="en-US"/>
              </w:rPr>
              <w:t>First</w:t>
            </w:r>
            <w:r w:rsidRPr="002619FA">
              <w:rPr>
                <w:spacing w:val="-4"/>
                <w:sz w:val="18"/>
                <w:lang w:val="en-US"/>
              </w:rPr>
              <w:t xml:space="preserve"> </w:t>
            </w:r>
            <w:r w:rsidRPr="002619FA">
              <w:rPr>
                <w:sz w:val="18"/>
                <w:lang w:val="en-US"/>
              </w:rPr>
              <w:t>Anniversary</w:t>
            </w:r>
            <w:r w:rsidRPr="002619FA">
              <w:rPr>
                <w:spacing w:val="-3"/>
                <w:sz w:val="18"/>
                <w:lang w:val="en-US"/>
              </w:rPr>
              <w:t xml:space="preserve"> </w:t>
            </w:r>
            <w:r w:rsidRPr="002619FA">
              <w:rPr>
                <w:sz w:val="18"/>
                <w:lang w:val="en-US"/>
              </w:rPr>
              <w:t>of</w:t>
            </w:r>
            <w:r w:rsidRPr="002619FA">
              <w:rPr>
                <w:spacing w:val="-2"/>
                <w:sz w:val="18"/>
                <w:lang w:val="en-US"/>
              </w:rPr>
              <w:t xml:space="preserve"> </w:t>
            </w:r>
            <w:r w:rsidRPr="002619FA">
              <w:rPr>
                <w:sz w:val="18"/>
                <w:lang w:val="en-US"/>
              </w:rPr>
              <w:t>the</w:t>
            </w:r>
            <w:r w:rsidRPr="002619FA">
              <w:rPr>
                <w:spacing w:val="-2"/>
                <w:sz w:val="18"/>
                <w:lang w:val="en-US"/>
              </w:rPr>
              <w:t xml:space="preserve"> </w:t>
            </w:r>
            <w:r w:rsidRPr="002619FA">
              <w:rPr>
                <w:sz w:val="18"/>
                <w:lang w:val="en-US"/>
              </w:rPr>
              <w:t>Defeat</w:t>
            </w:r>
            <w:r w:rsidRPr="002619FA">
              <w:rPr>
                <w:spacing w:val="-2"/>
                <w:sz w:val="18"/>
                <w:lang w:val="en-US"/>
              </w:rPr>
              <w:t xml:space="preserve"> </w:t>
            </w:r>
            <w:r w:rsidRPr="002619FA">
              <w:rPr>
                <w:sz w:val="18"/>
                <w:lang w:val="en-US"/>
              </w:rPr>
              <w:t>of</w:t>
            </w:r>
            <w:r w:rsidRPr="002619FA">
              <w:rPr>
                <w:spacing w:val="-4"/>
                <w:sz w:val="18"/>
                <w:lang w:val="en-US"/>
              </w:rPr>
              <w:t xml:space="preserve"> </w:t>
            </w:r>
            <w:r w:rsidRPr="002619FA">
              <w:rPr>
                <w:sz w:val="18"/>
                <w:lang w:val="en-US"/>
              </w:rPr>
              <w:t>Andrés</w:t>
            </w:r>
            <w:r w:rsidRPr="002619FA">
              <w:rPr>
                <w:spacing w:val="-4"/>
                <w:sz w:val="18"/>
                <w:lang w:val="en-US"/>
              </w:rPr>
              <w:t xml:space="preserve"> </w:t>
            </w:r>
            <w:r w:rsidRPr="002619FA">
              <w:rPr>
                <w:sz w:val="18"/>
                <w:lang w:val="en-US"/>
              </w:rPr>
              <w:t>de</w:t>
            </w:r>
            <w:r w:rsidRPr="002619FA">
              <w:rPr>
                <w:spacing w:val="-2"/>
                <w:sz w:val="18"/>
                <w:lang w:val="en-US"/>
              </w:rPr>
              <w:t xml:space="preserve"> </w:t>
            </w:r>
            <w:r w:rsidRPr="002619FA">
              <w:rPr>
                <w:sz w:val="18"/>
                <w:lang w:val="en-US"/>
              </w:rPr>
              <w:t>Santa</w:t>
            </w:r>
            <w:r w:rsidRPr="002619FA">
              <w:rPr>
                <w:spacing w:val="-2"/>
                <w:sz w:val="18"/>
                <w:lang w:val="en-US"/>
              </w:rPr>
              <w:t xml:space="preserve"> </w:t>
            </w:r>
            <w:r w:rsidRPr="002619FA">
              <w:rPr>
                <w:sz w:val="18"/>
                <w:lang w:val="en-US"/>
              </w:rPr>
              <w:t>Cruz</w:t>
            </w:r>
            <w:r w:rsidRPr="002619FA">
              <w:rPr>
                <w:spacing w:val="-3"/>
                <w:sz w:val="18"/>
                <w:lang w:val="en-US"/>
              </w:rPr>
              <w:t xml:space="preserve"> </w:t>
            </w:r>
            <w:r w:rsidRPr="002619FA">
              <w:rPr>
                <w:sz w:val="18"/>
                <w:lang w:val="en-US"/>
              </w:rPr>
              <w:t>in</w:t>
            </w:r>
            <w:r w:rsidRPr="002619FA">
              <w:rPr>
                <w:spacing w:val="-2"/>
                <w:sz w:val="18"/>
                <w:lang w:val="en-US"/>
              </w:rPr>
              <w:t xml:space="preserve"> </w:t>
            </w:r>
            <w:r w:rsidRPr="002619FA">
              <w:rPr>
                <w:sz w:val="18"/>
                <w:lang w:val="en-US"/>
              </w:rPr>
              <w:t>Peru,</w:t>
            </w:r>
            <w:r w:rsidRPr="002619FA">
              <w:rPr>
                <w:spacing w:val="-4"/>
                <w:sz w:val="18"/>
                <w:lang w:val="en-US"/>
              </w:rPr>
              <w:t xml:space="preserve"> </w:t>
            </w:r>
            <w:r w:rsidRPr="002619FA">
              <w:rPr>
                <w:sz w:val="18"/>
                <w:lang w:val="en-US"/>
              </w:rPr>
              <w:t>1840</w:t>
            </w:r>
            <w:r w:rsidRPr="002619FA">
              <w:rPr>
                <w:spacing w:val="-4"/>
                <w:sz w:val="18"/>
                <w:lang w:val="en-US"/>
              </w:rPr>
              <w:t xml:space="preserve"> </w:t>
            </w:r>
            <w:r w:rsidRPr="002619FA">
              <w:rPr>
                <w:sz w:val="18"/>
                <w:lang w:val="en-US"/>
              </w:rPr>
              <w:t xml:space="preserve">January </w:t>
            </w:r>
            <w:r w:rsidRPr="002619FA">
              <w:rPr>
                <w:spacing w:val="-6"/>
                <w:sz w:val="18"/>
                <w:lang w:val="en-US"/>
              </w:rPr>
              <w:t>17</w:t>
            </w:r>
          </w:p>
        </w:tc>
      </w:tr>
      <w:tr w:rsidR="003C5AB7" w14:paraId="69A2F171" w14:textId="77777777">
        <w:trPr>
          <w:trHeight w:val="299"/>
        </w:trPr>
        <w:tc>
          <w:tcPr>
            <w:tcW w:w="987" w:type="dxa"/>
          </w:tcPr>
          <w:p w14:paraId="69A2F16E" w14:textId="77777777" w:rsidR="003C5AB7" w:rsidRDefault="00E5334C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955" w:type="dxa"/>
          </w:tcPr>
          <w:p w14:paraId="69A2F16F" w14:textId="77777777" w:rsidR="003C5AB7" w:rsidRDefault="00E5334C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8882" w:type="dxa"/>
          </w:tcPr>
          <w:p w14:paraId="69A2F170" w14:textId="77777777" w:rsidR="003C5AB7" w:rsidRDefault="00E5334C">
            <w:pPr>
              <w:pStyle w:val="TableParagraph"/>
              <w:ind w:left="211"/>
              <w:rPr>
                <w:sz w:val="18"/>
              </w:rPr>
            </w:pPr>
            <w:r>
              <w:rPr>
                <w:sz w:val="18"/>
              </w:rPr>
              <w:t>List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Dowry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Winners,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Archconfraternity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Nuestra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Señora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Purísima,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Lima,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Perú,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1862</w:t>
            </w:r>
          </w:p>
        </w:tc>
      </w:tr>
      <w:tr w:rsidR="002365AC" w:rsidRPr="00C85D54" w14:paraId="074ABE1C" w14:textId="77777777">
        <w:trPr>
          <w:trHeight w:val="299"/>
        </w:trPr>
        <w:tc>
          <w:tcPr>
            <w:tcW w:w="987" w:type="dxa"/>
          </w:tcPr>
          <w:p w14:paraId="025B540A" w14:textId="596BFC48" w:rsidR="002365AC" w:rsidRDefault="002365AC">
            <w:pPr>
              <w:pStyle w:val="TableParagraph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1</w:t>
            </w:r>
          </w:p>
        </w:tc>
        <w:tc>
          <w:tcPr>
            <w:tcW w:w="955" w:type="dxa"/>
          </w:tcPr>
          <w:p w14:paraId="04B3A6F7" w14:textId="6873F3EF" w:rsidR="002365AC" w:rsidRDefault="002365AC">
            <w:pPr>
              <w:pStyle w:val="TableParagraph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26</w:t>
            </w:r>
          </w:p>
        </w:tc>
        <w:tc>
          <w:tcPr>
            <w:tcW w:w="8882" w:type="dxa"/>
          </w:tcPr>
          <w:p w14:paraId="7B18F3B7" w14:textId="08C07A6A" w:rsidR="002365AC" w:rsidRPr="002619FA" w:rsidRDefault="006543D5">
            <w:pPr>
              <w:pStyle w:val="TableParagraph"/>
              <w:ind w:left="211"/>
              <w:rPr>
                <w:sz w:val="18"/>
                <w:lang w:val="en-US"/>
              </w:rPr>
            </w:pPr>
            <w:r w:rsidRPr="002619FA">
              <w:rPr>
                <w:sz w:val="18"/>
                <w:lang w:val="en-US"/>
              </w:rPr>
              <w:t>Ten death certificates of enslaved individuals from the Paraiba Valley, 1870-1886</w:t>
            </w:r>
          </w:p>
        </w:tc>
      </w:tr>
      <w:tr w:rsidR="00F5201E" w:rsidRPr="00C85D54" w14:paraId="0A0E6E51" w14:textId="77777777">
        <w:trPr>
          <w:trHeight w:val="299"/>
        </w:trPr>
        <w:tc>
          <w:tcPr>
            <w:tcW w:w="987" w:type="dxa"/>
          </w:tcPr>
          <w:p w14:paraId="0DB180ED" w14:textId="4067AD36" w:rsidR="00F5201E" w:rsidRDefault="00F441FF">
            <w:pPr>
              <w:pStyle w:val="TableParagraph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1</w:t>
            </w:r>
          </w:p>
        </w:tc>
        <w:tc>
          <w:tcPr>
            <w:tcW w:w="955" w:type="dxa"/>
          </w:tcPr>
          <w:p w14:paraId="6DABB22D" w14:textId="3C2421BD" w:rsidR="00F5201E" w:rsidRDefault="00F441FF">
            <w:pPr>
              <w:pStyle w:val="TableParagraph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27</w:t>
            </w:r>
          </w:p>
        </w:tc>
        <w:tc>
          <w:tcPr>
            <w:tcW w:w="8882" w:type="dxa"/>
          </w:tcPr>
          <w:p w14:paraId="6EDF5D62" w14:textId="6F7FC131" w:rsidR="00F5201E" w:rsidRPr="002619FA" w:rsidRDefault="00F441FF">
            <w:pPr>
              <w:pStyle w:val="TableParagraph"/>
              <w:ind w:left="211"/>
              <w:rPr>
                <w:sz w:val="18"/>
                <w:lang w:val="en-US"/>
              </w:rPr>
            </w:pPr>
            <w:r w:rsidRPr="002619FA">
              <w:rPr>
                <w:sz w:val="18"/>
                <w:lang w:val="en-US"/>
              </w:rPr>
              <w:t xml:space="preserve">Seven Birth Certificates of "lngenuos" (Children of Enslaved Women after the Law of Free Birth)   </w:t>
            </w:r>
          </w:p>
        </w:tc>
      </w:tr>
      <w:tr w:rsidR="00F441FF" w:rsidRPr="00C85D54" w14:paraId="4CB46A87" w14:textId="77777777">
        <w:trPr>
          <w:trHeight w:val="299"/>
        </w:trPr>
        <w:tc>
          <w:tcPr>
            <w:tcW w:w="987" w:type="dxa"/>
          </w:tcPr>
          <w:p w14:paraId="6F4384A8" w14:textId="4B407881" w:rsidR="00F441FF" w:rsidRDefault="00DA0A49">
            <w:pPr>
              <w:pStyle w:val="TableParagraph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1</w:t>
            </w:r>
          </w:p>
        </w:tc>
        <w:tc>
          <w:tcPr>
            <w:tcW w:w="955" w:type="dxa"/>
          </w:tcPr>
          <w:p w14:paraId="0C450A29" w14:textId="744CE8C4" w:rsidR="00F441FF" w:rsidRDefault="00DA0A49">
            <w:pPr>
              <w:pStyle w:val="TableParagraph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28</w:t>
            </w:r>
          </w:p>
        </w:tc>
        <w:tc>
          <w:tcPr>
            <w:tcW w:w="8882" w:type="dxa"/>
          </w:tcPr>
          <w:p w14:paraId="4FA37460" w14:textId="72160B3A" w:rsidR="00F441FF" w:rsidRPr="002619FA" w:rsidRDefault="006727ED">
            <w:pPr>
              <w:pStyle w:val="TableParagraph"/>
              <w:ind w:left="211"/>
              <w:rPr>
                <w:sz w:val="18"/>
                <w:lang w:val="en-US"/>
              </w:rPr>
            </w:pPr>
            <w:r w:rsidRPr="002619FA">
              <w:rPr>
                <w:sz w:val="18"/>
                <w:lang w:val="en-US"/>
              </w:rPr>
              <w:t>Peruvian photographs: Portrait of bullfighter attired in traje de luces (suit of lights); Portrait of a man standing by a table with books; Photograph of Calle Mercaderes No. 197; Portrait of Mariano Y. Prado; (2) Portraits of Ramon Castilla, President of Peru; Portrait of General Dionisio de Puch; Portrait of a man and a woman (perhaps Mariano Y. Prado and wife, President of Peru)</w:t>
            </w:r>
            <w:r w:rsidR="00DA0A49" w:rsidRPr="002619FA">
              <w:rPr>
                <w:sz w:val="18"/>
                <w:lang w:val="en-US"/>
              </w:rPr>
              <w:t xml:space="preserve">   </w:t>
            </w:r>
          </w:p>
        </w:tc>
      </w:tr>
      <w:tr w:rsidR="003C5AB7" w:rsidRPr="00C85D54" w14:paraId="69A2F175" w14:textId="77777777">
        <w:trPr>
          <w:trHeight w:val="299"/>
        </w:trPr>
        <w:tc>
          <w:tcPr>
            <w:tcW w:w="987" w:type="dxa"/>
          </w:tcPr>
          <w:p w14:paraId="69A2F172" w14:textId="77777777" w:rsidR="003C5AB7" w:rsidRDefault="00E5334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LA-</w:t>
            </w:r>
            <w:r>
              <w:rPr>
                <w:spacing w:val="-5"/>
                <w:sz w:val="18"/>
              </w:rPr>
              <w:t>OS1</w:t>
            </w:r>
          </w:p>
        </w:tc>
        <w:tc>
          <w:tcPr>
            <w:tcW w:w="955" w:type="dxa"/>
          </w:tcPr>
          <w:p w14:paraId="69A2F173" w14:textId="77777777" w:rsidR="003C5AB7" w:rsidRDefault="00E5334C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8882" w:type="dxa"/>
          </w:tcPr>
          <w:p w14:paraId="69A2F174" w14:textId="77777777" w:rsidR="003C5AB7" w:rsidRPr="002619FA" w:rsidRDefault="00E5334C">
            <w:pPr>
              <w:pStyle w:val="TableParagraph"/>
              <w:ind w:left="211"/>
              <w:rPr>
                <w:sz w:val="18"/>
                <w:lang w:val="en-US"/>
              </w:rPr>
            </w:pPr>
            <w:r w:rsidRPr="002619FA">
              <w:rPr>
                <w:sz w:val="18"/>
                <w:lang w:val="en-US"/>
              </w:rPr>
              <w:t>Titles</w:t>
            </w:r>
            <w:r w:rsidRPr="002619FA">
              <w:rPr>
                <w:spacing w:val="-4"/>
                <w:sz w:val="18"/>
                <w:lang w:val="en-US"/>
              </w:rPr>
              <w:t xml:space="preserve"> </w:t>
            </w:r>
            <w:r w:rsidRPr="002619FA">
              <w:rPr>
                <w:sz w:val="18"/>
                <w:lang w:val="en-US"/>
              </w:rPr>
              <w:t>of</w:t>
            </w:r>
            <w:r w:rsidRPr="002619FA">
              <w:rPr>
                <w:spacing w:val="-5"/>
                <w:sz w:val="18"/>
                <w:lang w:val="en-US"/>
              </w:rPr>
              <w:t xml:space="preserve"> </w:t>
            </w:r>
            <w:r w:rsidRPr="002619FA">
              <w:rPr>
                <w:sz w:val="18"/>
                <w:lang w:val="en-US"/>
              </w:rPr>
              <w:t>gold</w:t>
            </w:r>
            <w:r w:rsidRPr="002619FA">
              <w:rPr>
                <w:spacing w:val="-3"/>
                <w:sz w:val="18"/>
                <w:lang w:val="en-US"/>
              </w:rPr>
              <w:t xml:space="preserve"> </w:t>
            </w:r>
            <w:r w:rsidRPr="002619FA">
              <w:rPr>
                <w:sz w:val="18"/>
                <w:lang w:val="en-US"/>
              </w:rPr>
              <w:t>mines</w:t>
            </w:r>
            <w:r w:rsidRPr="002619FA">
              <w:rPr>
                <w:spacing w:val="-2"/>
                <w:sz w:val="18"/>
                <w:lang w:val="en-US"/>
              </w:rPr>
              <w:t xml:space="preserve"> </w:t>
            </w:r>
            <w:r w:rsidRPr="002619FA">
              <w:rPr>
                <w:sz w:val="18"/>
                <w:lang w:val="en-US"/>
              </w:rPr>
              <w:t>in</w:t>
            </w:r>
            <w:r w:rsidRPr="002619FA">
              <w:rPr>
                <w:spacing w:val="-3"/>
                <w:sz w:val="18"/>
                <w:lang w:val="en-US"/>
              </w:rPr>
              <w:t xml:space="preserve"> </w:t>
            </w:r>
            <w:r w:rsidRPr="002619FA">
              <w:rPr>
                <w:sz w:val="18"/>
                <w:lang w:val="en-US"/>
              </w:rPr>
              <w:t>Yuruary,</w:t>
            </w:r>
            <w:r w:rsidRPr="002619FA">
              <w:rPr>
                <w:spacing w:val="-3"/>
                <w:sz w:val="18"/>
                <w:lang w:val="en-US"/>
              </w:rPr>
              <w:t xml:space="preserve"> </w:t>
            </w:r>
            <w:r w:rsidRPr="002619FA">
              <w:rPr>
                <w:sz w:val="18"/>
                <w:lang w:val="en-US"/>
              </w:rPr>
              <w:t>Venezuela,</w:t>
            </w:r>
            <w:r w:rsidRPr="002619FA">
              <w:rPr>
                <w:spacing w:val="-3"/>
                <w:sz w:val="18"/>
                <w:lang w:val="en-US"/>
              </w:rPr>
              <w:t xml:space="preserve"> </w:t>
            </w:r>
            <w:r w:rsidRPr="002619FA">
              <w:rPr>
                <w:sz w:val="18"/>
                <w:lang w:val="en-US"/>
              </w:rPr>
              <w:t>1887</w:t>
            </w:r>
            <w:r w:rsidRPr="002619FA">
              <w:rPr>
                <w:spacing w:val="-4"/>
                <w:sz w:val="18"/>
                <w:lang w:val="en-US"/>
              </w:rPr>
              <w:t xml:space="preserve"> </w:t>
            </w:r>
            <w:r w:rsidRPr="002619FA">
              <w:rPr>
                <w:sz w:val="18"/>
                <w:lang w:val="en-US"/>
              </w:rPr>
              <w:t>January-</w:t>
            </w:r>
            <w:r w:rsidRPr="002619FA">
              <w:rPr>
                <w:spacing w:val="-4"/>
                <w:sz w:val="18"/>
                <w:lang w:val="en-US"/>
              </w:rPr>
              <w:t>July</w:t>
            </w:r>
          </w:p>
        </w:tc>
      </w:tr>
      <w:tr w:rsidR="003C5AB7" w14:paraId="69A2F179" w14:textId="77777777">
        <w:trPr>
          <w:trHeight w:val="498"/>
        </w:trPr>
        <w:tc>
          <w:tcPr>
            <w:tcW w:w="987" w:type="dxa"/>
          </w:tcPr>
          <w:p w14:paraId="69A2F176" w14:textId="77777777" w:rsidR="003C5AB7" w:rsidRDefault="00E5334C">
            <w:pPr>
              <w:pStyle w:val="TableParagraph"/>
              <w:spacing w:line="240" w:lineRule="auto"/>
              <w:rPr>
                <w:sz w:val="18"/>
              </w:rPr>
            </w:pPr>
            <w:r>
              <w:rPr>
                <w:spacing w:val="-2"/>
                <w:sz w:val="18"/>
              </w:rPr>
              <w:t>LA-</w:t>
            </w:r>
            <w:r>
              <w:rPr>
                <w:spacing w:val="-5"/>
                <w:sz w:val="18"/>
              </w:rPr>
              <w:t>OS1</w:t>
            </w:r>
          </w:p>
        </w:tc>
        <w:tc>
          <w:tcPr>
            <w:tcW w:w="955" w:type="dxa"/>
          </w:tcPr>
          <w:p w14:paraId="69A2F177" w14:textId="77777777" w:rsidR="003C5AB7" w:rsidRDefault="00E5334C">
            <w:pPr>
              <w:pStyle w:val="TableParagraph"/>
              <w:spacing w:line="240" w:lineRule="auto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8882" w:type="dxa"/>
          </w:tcPr>
          <w:p w14:paraId="69A2F178" w14:textId="77777777" w:rsidR="003C5AB7" w:rsidRDefault="00E5334C">
            <w:pPr>
              <w:pStyle w:val="TableParagraph"/>
              <w:spacing w:before="66" w:line="206" w:lineRule="exact"/>
              <w:ind w:left="211" w:right="246"/>
              <w:rPr>
                <w:sz w:val="18"/>
              </w:rPr>
            </w:pPr>
            <w:r>
              <w:rPr>
                <w:sz w:val="18"/>
              </w:rPr>
              <w:t>Título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trescientos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cincuenta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minas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Territorio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Federal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Yuruary,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Venezuela.Concesiones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La Victoria, El Calvario y La California, 1887</w:t>
            </w:r>
          </w:p>
        </w:tc>
      </w:tr>
      <w:tr w:rsidR="003C5AB7" w14:paraId="69A2F17D" w14:textId="77777777">
        <w:trPr>
          <w:trHeight w:val="702"/>
        </w:trPr>
        <w:tc>
          <w:tcPr>
            <w:tcW w:w="987" w:type="dxa"/>
          </w:tcPr>
          <w:p w14:paraId="69A2F17A" w14:textId="77777777" w:rsidR="003C5AB7" w:rsidRDefault="00E5334C">
            <w:pPr>
              <w:pStyle w:val="TableParagraph"/>
              <w:spacing w:line="240" w:lineRule="auto"/>
              <w:rPr>
                <w:sz w:val="18"/>
              </w:rPr>
            </w:pPr>
            <w:r>
              <w:rPr>
                <w:spacing w:val="-2"/>
                <w:sz w:val="18"/>
              </w:rPr>
              <w:t>LA-</w:t>
            </w:r>
            <w:r>
              <w:rPr>
                <w:spacing w:val="-5"/>
                <w:sz w:val="18"/>
              </w:rPr>
              <w:t>OS1</w:t>
            </w:r>
          </w:p>
        </w:tc>
        <w:tc>
          <w:tcPr>
            <w:tcW w:w="955" w:type="dxa"/>
          </w:tcPr>
          <w:p w14:paraId="69A2F17B" w14:textId="77777777" w:rsidR="003C5AB7" w:rsidRDefault="00E5334C">
            <w:pPr>
              <w:pStyle w:val="TableParagraph"/>
              <w:spacing w:line="240" w:lineRule="auto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8882" w:type="dxa"/>
          </w:tcPr>
          <w:p w14:paraId="69A2F17C" w14:textId="77777777" w:rsidR="003C5AB7" w:rsidRDefault="00E5334C">
            <w:pPr>
              <w:pStyle w:val="TableParagraph"/>
              <w:spacing w:before="65" w:line="206" w:lineRule="exact"/>
              <w:ind w:left="211" w:right="246"/>
              <w:rPr>
                <w:sz w:val="18"/>
              </w:rPr>
            </w:pPr>
            <w:r>
              <w:rPr>
                <w:sz w:val="18"/>
              </w:rPr>
              <w:t>Título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cuatro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trescientas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noventa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siete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minas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tres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centésimos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otra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Territorio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Federal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Yuruary, Venezuela. Concesiones Yuruary, Nuevo Méjico, Nueva Victoria, Buena Esperanza, Australia, Las Galias y Príncipe de Gales., 1887</w:t>
            </w:r>
          </w:p>
        </w:tc>
      </w:tr>
      <w:tr w:rsidR="00545658" w:rsidRPr="00C85D54" w14:paraId="25AD50EE" w14:textId="77777777">
        <w:trPr>
          <w:trHeight w:val="302"/>
        </w:trPr>
        <w:tc>
          <w:tcPr>
            <w:tcW w:w="987" w:type="dxa"/>
          </w:tcPr>
          <w:p w14:paraId="7CA2B711" w14:textId="1CE4D538" w:rsidR="00545658" w:rsidRDefault="00545658" w:rsidP="00545658">
            <w:pPr>
              <w:pStyle w:val="TableParagraph"/>
              <w:spacing w:before="85"/>
              <w:rPr>
                <w:spacing w:val="-10"/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955" w:type="dxa"/>
          </w:tcPr>
          <w:p w14:paraId="0956110C" w14:textId="77777777" w:rsidR="00545658" w:rsidRDefault="00545658" w:rsidP="00545658">
            <w:pPr>
              <w:pStyle w:val="TableParagraph"/>
              <w:spacing w:before="85"/>
              <w:rPr>
                <w:spacing w:val="-10"/>
                <w:sz w:val="18"/>
              </w:rPr>
            </w:pPr>
          </w:p>
        </w:tc>
        <w:tc>
          <w:tcPr>
            <w:tcW w:w="8882" w:type="dxa"/>
          </w:tcPr>
          <w:p w14:paraId="45D8B53A" w14:textId="11D4893B" w:rsidR="00545658" w:rsidRPr="00545658" w:rsidRDefault="00545658" w:rsidP="00545658">
            <w:pPr>
              <w:pStyle w:val="TableParagraph"/>
              <w:spacing w:before="85"/>
              <w:ind w:left="211"/>
              <w:rPr>
                <w:sz w:val="18"/>
                <w:lang w:val="en-US"/>
              </w:rPr>
            </w:pPr>
            <w:r w:rsidRPr="002619FA">
              <w:rPr>
                <w:sz w:val="18"/>
                <w:lang w:val="en-US"/>
              </w:rPr>
              <w:t>Fé</w:t>
            </w:r>
            <w:r w:rsidRPr="002619FA">
              <w:rPr>
                <w:spacing w:val="-5"/>
                <w:sz w:val="18"/>
                <w:lang w:val="en-US"/>
              </w:rPr>
              <w:t xml:space="preserve"> </w:t>
            </w:r>
            <w:r w:rsidRPr="002619FA">
              <w:rPr>
                <w:sz w:val="18"/>
                <w:lang w:val="en-US"/>
              </w:rPr>
              <w:t>Cigarettes</w:t>
            </w:r>
            <w:r w:rsidRPr="002619FA">
              <w:rPr>
                <w:spacing w:val="-3"/>
                <w:sz w:val="18"/>
                <w:lang w:val="en-US"/>
              </w:rPr>
              <w:t xml:space="preserve"> </w:t>
            </w:r>
            <w:r w:rsidRPr="002619FA">
              <w:rPr>
                <w:sz w:val="18"/>
                <w:lang w:val="en-US"/>
              </w:rPr>
              <w:t>Factory</w:t>
            </w:r>
            <w:r w:rsidRPr="002619FA">
              <w:rPr>
                <w:spacing w:val="-4"/>
                <w:sz w:val="18"/>
                <w:lang w:val="en-US"/>
              </w:rPr>
              <w:t xml:space="preserve"> </w:t>
            </w:r>
            <w:r w:rsidRPr="002619FA">
              <w:rPr>
                <w:sz w:val="18"/>
                <w:lang w:val="en-US"/>
              </w:rPr>
              <w:t>photograph</w:t>
            </w:r>
            <w:r w:rsidRPr="002619FA">
              <w:rPr>
                <w:spacing w:val="-4"/>
                <w:sz w:val="18"/>
                <w:lang w:val="en-US"/>
              </w:rPr>
              <w:t xml:space="preserve"> </w:t>
            </w:r>
            <w:r w:rsidRPr="002619FA">
              <w:rPr>
                <w:sz w:val="18"/>
                <w:lang w:val="en-US"/>
              </w:rPr>
              <w:t>album,</w:t>
            </w:r>
            <w:r w:rsidRPr="002619FA">
              <w:rPr>
                <w:spacing w:val="-6"/>
                <w:sz w:val="18"/>
                <w:lang w:val="en-US"/>
              </w:rPr>
              <w:t xml:space="preserve"> </w:t>
            </w:r>
            <w:r w:rsidRPr="002619FA">
              <w:rPr>
                <w:sz w:val="18"/>
                <w:lang w:val="en-US"/>
              </w:rPr>
              <w:t>circa</w:t>
            </w:r>
            <w:r w:rsidRPr="002619FA">
              <w:rPr>
                <w:spacing w:val="-4"/>
                <w:sz w:val="18"/>
                <w:lang w:val="en-US"/>
              </w:rPr>
              <w:t xml:space="preserve"> 1890</w:t>
            </w:r>
          </w:p>
        </w:tc>
      </w:tr>
      <w:tr w:rsidR="00545658" w:rsidRPr="00C85D54" w14:paraId="4A620F33" w14:textId="77777777">
        <w:trPr>
          <w:trHeight w:val="299"/>
        </w:trPr>
        <w:tc>
          <w:tcPr>
            <w:tcW w:w="987" w:type="dxa"/>
          </w:tcPr>
          <w:p w14:paraId="12A3BB63" w14:textId="2EEDE933" w:rsidR="00545658" w:rsidRDefault="00545658" w:rsidP="00545658">
            <w:pPr>
              <w:pStyle w:val="TableParagraph"/>
              <w:rPr>
                <w:spacing w:val="-10"/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955" w:type="dxa"/>
          </w:tcPr>
          <w:p w14:paraId="2E58887A" w14:textId="51005F98" w:rsidR="00545658" w:rsidRDefault="00545658" w:rsidP="00545658">
            <w:pPr>
              <w:pStyle w:val="TableParagraph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29</w:t>
            </w:r>
          </w:p>
        </w:tc>
        <w:tc>
          <w:tcPr>
            <w:tcW w:w="8882" w:type="dxa"/>
          </w:tcPr>
          <w:p w14:paraId="15787D0D" w14:textId="2BEFDB0B" w:rsidR="00545658" w:rsidRPr="002619FA" w:rsidRDefault="00545658" w:rsidP="00545658">
            <w:pPr>
              <w:pStyle w:val="TableParagraph"/>
              <w:ind w:left="211"/>
              <w:rPr>
                <w:sz w:val="18"/>
                <w:lang w:val="en-US"/>
              </w:rPr>
            </w:pPr>
            <w:r w:rsidRPr="002619FA">
              <w:rPr>
                <w:sz w:val="18"/>
                <w:lang w:val="en-US"/>
              </w:rPr>
              <w:t>Vernacular photograph album featuring missionaries at work in a print shop and in the wilds of Venezuela, 1900s</w:t>
            </w:r>
          </w:p>
        </w:tc>
      </w:tr>
      <w:tr w:rsidR="00545658" w:rsidRPr="00C85D54" w14:paraId="4A9987B2" w14:textId="77777777">
        <w:trPr>
          <w:trHeight w:val="299"/>
        </w:trPr>
        <w:tc>
          <w:tcPr>
            <w:tcW w:w="987" w:type="dxa"/>
          </w:tcPr>
          <w:p w14:paraId="3CC2B092" w14:textId="7EF79938" w:rsidR="00545658" w:rsidRDefault="00545658" w:rsidP="00545658">
            <w:pPr>
              <w:pStyle w:val="TableParagraph"/>
              <w:rPr>
                <w:spacing w:val="-10"/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955" w:type="dxa"/>
          </w:tcPr>
          <w:p w14:paraId="13FCB66C" w14:textId="7BBDE636" w:rsidR="00545658" w:rsidRDefault="00545658" w:rsidP="00545658">
            <w:pPr>
              <w:pStyle w:val="TableParagraph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6</w:t>
            </w:r>
          </w:p>
        </w:tc>
        <w:tc>
          <w:tcPr>
            <w:tcW w:w="8882" w:type="dxa"/>
          </w:tcPr>
          <w:p w14:paraId="60EEF77E" w14:textId="6EA21952" w:rsidR="00545658" w:rsidRPr="002619FA" w:rsidRDefault="00545658" w:rsidP="00545658">
            <w:pPr>
              <w:pStyle w:val="TableParagraph"/>
              <w:ind w:left="211"/>
              <w:rPr>
                <w:sz w:val="18"/>
                <w:lang w:val="en-US"/>
              </w:rPr>
            </w:pPr>
            <w:r w:rsidRPr="00545658">
              <w:rPr>
                <w:sz w:val="18"/>
                <w:lang w:val="en-US"/>
              </w:rPr>
              <w:t>Indigenous Brazilian Amazon communities and Western contact photographs, circa 1910s-1930s</w:t>
            </w:r>
          </w:p>
        </w:tc>
      </w:tr>
      <w:tr w:rsidR="00545658" w:rsidRPr="00C85D54" w14:paraId="79D751C9" w14:textId="77777777">
        <w:trPr>
          <w:trHeight w:val="299"/>
        </w:trPr>
        <w:tc>
          <w:tcPr>
            <w:tcW w:w="987" w:type="dxa"/>
          </w:tcPr>
          <w:p w14:paraId="4FF63DB0" w14:textId="0A4BAC96" w:rsidR="00545658" w:rsidRDefault="00545658" w:rsidP="00545658">
            <w:pPr>
              <w:pStyle w:val="TableParagraph"/>
              <w:rPr>
                <w:spacing w:val="-10"/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955" w:type="dxa"/>
          </w:tcPr>
          <w:p w14:paraId="34A95969" w14:textId="7788FB34" w:rsidR="00545658" w:rsidRDefault="00545658" w:rsidP="00545658">
            <w:pPr>
              <w:pStyle w:val="TableParagraph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  <w:tc>
          <w:tcPr>
            <w:tcW w:w="8882" w:type="dxa"/>
          </w:tcPr>
          <w:p w14:paraId="5FD7EE21" w14:textId="527A8484" w:rsidR="00545658" w:rsidRPr="002619FA" w:rsidRDefault="00545658" w:rsidP="00545658">
            <w:pPr>
              <w:pStyle w:val="TableParagraph"/>
              <w:ind w:left="211"/>
              <w:rPr>
                <w:sz w:val="18"/>
                <w:lang w:val="en-US"/>
              </w:rPr>
            </w:pPr>
            <w:r w:rsidRPr="002619FA">
              <w:rPr>
                <w:sz w:val="18"/>
                <w:lang w:val="en-US"/>
              </w:rPr>
              <w:t>Photographs - Large Hispanic and Latino Old Hollywood Photo Archive with two sheet music scores, 1920-1990</w:t>
            </w:r>
          </w:p>
        </w:tc>
      </w:tr>
      <w:tr w:rsidR="00545658" w14:paraId="66F2C3BA" w14:textId="77777777">
        <w:trPr>
          <w:trHeight w:val="299"/>
        </w:trPr>
        <w:tc>
          <w:tcPr>
            <w:tcW w:w="987" w:type="dxa"/>
          </w:tcPr>
          <w:p w14:paraId="2B26F46A" w14:textId="5D19E1E4" w:rsidR="00545658" w:rsidRDefault="00545658" w:rsidP="00545658">
            <w:pPr>
              <w:pStyle w:val="TableParagraph"/>
              <w:rPr>
                <w:spacing w:val="-10"/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955" w:type="dxa"/>
          </w:tcPr>
          <w:p w14:paraId="107B514A" w14:textId="09EE0709" w:rsidR="00545658" w:rsidRDefault="00545658" w:rsidP="00545658">
            <w:pPr>
              <w:pStyle w:val="TableParagraph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31</w:t>
            </w:r>
          </w:p>
        </w:tc>
        <w:tc>
          <w:tcPr>
            <w:tcW w:w="8882" w:type="dxa"/>
          </w:tcPr>
          <w:p w14:paraId="65EA41FF" w14:textId="07CF4AE2" w:rsidR="00545658" w:rsidRPr="007534AF" w:rsidRDefault="00545658" w:rsidP="00545658">
            <w:pPr>
              <w:pStyle w:val="TableParagraph"/>
              <w:ind w:left="211"/>
              <w:rPr>
                <w:sz w:val="18"/>
              </w:rPr>
            </w:pPr>
            <w:r w:rsidRPr="00635575">
              <w:rPr>
                <w:sz w:val="18"/>
              </w:rPr>
              <w:t>Carlos Gardel, el zorzal criollo, sus exitos en discos Odeon publicity real photo postcard</w:t>
            </w:r>
            <w:r>
              <w:rPr>
                <w:sz w:val="18"/>
              </w:rPr>
              <w:t>, 1920s</w:t>
            </w:r>
          </w:p>
        </w:tc>
      </w:tr>
      <w:tr w:rsidR="00545658" w:rsidRPr="00C85D54" w14:paraId="14471F2E" w14:textId="77777777">
        <w:trPr>
          <w:trHeight w:val="299"/>
        </w:trPr>
        <w:tc>
          <w:tcPr>
            <w:tcW w:w="987" w:type="dxa"/>
          </w:tcPr>
          <w:p w14:paraId="4F4E333C" w14:textId="30789D65" w:rsidR="00545658" w:rsidRDefault="00487C6F" w:rsidP="00545658">
            <w:pPr>
              <w:pStyle w:val="TableParagraph"/>
              <w:rPr>
                <w:spacing w:val="-10"/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955" w:type="dxa"/>
          </w:tcPr>
          <w:p w14:paraId="061070EC" w14:textId="3E2C8808" w:rsidR="00545658" w:rsidRDefault="00487C6F" w:rsidP="00545658">
            <w:pPr>
              <w:pStyle w:val="TableParagraph"/>
              <w:rPr>
                <w:spacing w:val="-10"/>
                <w:sz w:val="18"/>
              </w:rPr>
            </w:pPr>
            <w:r>
              <w:rPr>
                <w:spacing w:val="-10"/>
                <w:sz w:val="18"/>
              </w:rPr>
              <w:t>10</w:t>
            </w:r>
          </w:p>
        </w:tc>
        <w:tc>
          <w:tcPr>
            <w:tcW w:w="8882" w:type="dxa"/>
          </w:tcPr>
          <w:p w14:paraId="3FC8C555" w14:textId="24225D9C" w:rsidR="00545658" w:rsidRPr="002619FA" w:rsidRDefault="00545658" w:rsidP="00545658">
            <w:pPr>
              <w:pStyle w:val="TableParagraph"/>
              <w:ind w:left="211"/>
              <w:rPr>
                <w:sz w:val="18"/>
                <w:lang w:val="en-US"/>
              </w:rPr>
            </w:pPr>
            <w:r w:rsidRPr="00545658">
              <w:rPr>
                <w:sz w:val="18"/>
                <w:lang w:val="en-US"/>
              </w:rPr>
              <w:t>Guatemala indigenous life and rural landscapes including earthquake ruins photographs, circa 1920s-1930s</w:t>
            </w:r>
          </w:p>
        </w:tc>
      </w:tr>
      <w:tr w:rsidR="00545658" w:rsidRPr="00C85D54" w14:paraId="40175B6F" w14:textId="77777777">
        <w:trPr>
          <w:trHeight w:val="299"/>
        </w:trPr>
        <w:tc>
          <w:tcPr>
            <w:tcW w:w="987" w:type="dxa"/>
          </w:tcPr>
          <w:p w14:paraId="0B5DBCD0" w14:textId="556DFAD1" w:rsidR="00545658" w:rsidRPr="00545658" w:rsidRDefault="00545658" w:rsidP="00545658">
            <w:pPr>
              <w:pStyle w:val="TableParagraph"/>
              <w:rPr>
                <w:spacing w:val="-10"/>
                <w:sz w:val="18"/>
                <w:lang w:val="en-US"/>
              </w:rPr>
            </w:pPr>
            <w:r>
              <w:rPr>
                <w:spacing w:val="-10"/>
                <w:sz w:val="18"/>
                <w:lang w:val="en-US"/>
              </w:rPr>
              <w:t>2</w:t>
            </w:r>
          </w:p>
        </w:tc>
        <w:tc>
          <w:tcPr>
            <w:tcW w:w="955" w:type="dxa"/>
          </w:tcPr>
          <w:p w14:paraId="26213634" w14:textId="57A20A69" w:rsidR="00545658" w:rsidRPr="00545658" w:rsidRDefault="00545658" w:rsidP="00545658">
            <w:pPr>
              <w:pStyle w:val="TableParagraph"/>
              <w:rPr>
                <w:spacing w:val="-10"/>
                <w:sz w:val="18"/>
                <w:lang w:val="en-US"/>
              </w:rPr>
            </w:pPr>
            <w:r>
              <w:rPr>
                <w:spacing w:val="-10"/>
                <w:sz w:val="18"/>
                <w:lang w:val="en-US"/>
              </w:rPr>
              <w:t>15</w:t>
            </w:r>
          </w:p>
        </w:tc>
        <w:tc>
          <w:tcPr>
            <w:tcW w:w="8882" w:type="dxa"/>
          </w:tcPr>
          <w:p w14:paraId="63293D09" w14:textId="76A6CE8C" w:rsidR="00545658" w:rsidRPr="002619FA" w:rsidRDefault="00545658" w:rsidP="00545658">
            <w:pPr>
              <w:pStyle w:val="TableParagraph"/>
              <w:ind w:left="211"/>
              <w:rPr>
                <w:sz w:val="18"/>
                <w:lang w:val="en-US"/>
              </w:rPr>
            </w:pPr>
            <w:r w:rsidRPr="00545658">
              <w:rPr>
                <w:sz w:val="18"/>
                <w:lang w:val="en-US"/>
              </w:rPr>
              <w:t>Sightseeing in Costa Rica booklet, 1939</w:t>
            </w:r>
          </w:p>
        </w:tc>
      </w:tr>
      <w:tr w:rsidR="00545658" w:rsidRPr="00C85D54" w14:paraId="69A2F189" w14:textId="77777777">
        <w:trPr>
          <w:trHeight w:val="299"/>
        </w:trPr>
        <w:tc>
          <w:tcPr>
            <w:tcW w:w="987" w:type="dxa"/>
          </w:tcPr>
          <w:p w14:paraId="69A2F186" w14:textId="77777777" w:rsidR="00545658" w:rsidRDefault="00545658" w:rsidP="00545658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955" w:type="dxa"/>
          </w:tcPr>
          <w:p w14:paraId="69A2F187" w14:textId="77777777" w:rsidR="00545658" w:rsidRDefault="00545658" w:rsidP="00545658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882" w:type="dxa"/>
          </w:tcPr>
          <w:p w14:paraId="69A2F188" w14:textId="77777777" w:rsidR="00545658" w:rsidRPr="002619FA" w:rsidRDefault="00545658" w:rsidP="00545658">
            <w:pPr>
              <w:pStyle w:val="TableParagraph"/>
              <w:ind w:left="211"/>
              <w:rPr>
                <w:sz w:val="18"/>
                <w:lang w:val="en-US"/>
              </w:rPr>
            </w:pPr>
            <w:r w:rsidRPr="002619FA">
              <w:rPr>
                <w:sz w:val="18"/>
                <w:lang w:val="en-US"/>
              </w:rPr>
              <w:t>What</w:t>
            </w:r>
            <w:r w:rsidRPr="002619FA">
              <w:rPr>
                <w:spacing w:val="-3"/>
                <w:sz w:val="18"/>
                <w:lang w:val="en-US"/>
              </w:rPr>
              <w:t xml:space="preserve"> </w:t>
            </w:r>
            <w:r w:rsidRPr="002619FA">
              <w:rPr>
                <w:sz w:val="18"/>
                <w:lang w:val="en-US"/>
              </w:rPr>
              <w:t>I</w:t>
            </w:r>
            <w:r w:rsidRPr="002619FA">
              <w:rPr>
                <w:spacing w:val="-4"/>
                <w:sz w:val="18"/>
                <w:lang w:val="en-US"/>
              </w:rPr>
              <w:t xml:space="preserve"> </w:t>
            </w:r>
            <w:r w:rsidRPr="002619FA">
              <w:rPr>
                <w:sz w:val="18"/>
                <w:lang w:val="en-US"/>
              </w:rPr>
              <w:t>have</w:t>
            </w:r>
            <w:r w:rsidRPr="002619FA">
              <w:rPr>
                <w:spacing w:val="-2"/>
                <w:sz w:val="18"/>
                <w:lang w:val="en-US"/>
              </w:rPr>
              <w:t xml:space="preserve"> </w:t>
            </w:r>
            <w:r w:rsidRPr="002619FA">
              <w:rPr>
                <w:sz w:val="18"/>
                <w:lang w:val="en-US"/>
              </w:rPr>
              <w:t>felt</w:t>
            </w:r>
            <w:r w:rsidRPr="002619FA">
              <w:rPr>
                <w:spacing w:val="-2"/>
                <w:sz w:val="18"/>
                <w:lang w:val="en-US"/>
              </w:rPr>
              <w:t xml:space="preserve"> </w:t>
            </w:r>
            <w:r w:rsidRPr="002619FA">
              <w:rPr>
                <w:sz w:val="18"/>
                <w:lang w:val="en-US"/>
              </w:rPr>
              <w:t>and</w:t>
            </w:r>
            <w:r w:rsidRPr="002619FA">
              <w:rPr>
                <w:spacing w:val="-4"/>
                <w:sz w:val="18"/>
                <w:lang w:val="en-US"/>
              </w:rPr>
              <w:t xml:space="preserve"> </w:t>
            </w:r>
            <w:r w:rsidRPr="002619FA">
              <w:rPr>
                <w:sz w:val="18"/>
                <w:lang w:val="en-US"/>
              </w:rPr>
              <w:t>seen</w:t>
            </w:r>
            <w:r w:rsidRPr="002619FA">
              <w:rPr>
                <w:spacing w:val="-5"/>
                <w:sz w:val="18"/>
                <w:lang w:val="en-US"/>
              </w:rPr>
              <w:t xml:space="preserve"> </w:t>
            </w:r>
            <w:r w:rsidRPr="002619FA">
              <w:rPr>
                <w:sz w:val="18"/>
                <w:lang w:val="en-US"/>
              </w:rPr>
              <w:t>by</w:t>
            </w:r>
            <w:r w:rsidRPr="002619FA">
              <w:rPr>
                <w:spacing w:val="-6"/>
                <w:sz w:val="18"/>
                <w:lang w:val="en-US"/>
              </w:rPr>
              <w:t xml:space="preserve"> </w:t>
            </w:r>
            <w:r w:rsidRPr="002619FA">
              <w:rPr>
                <w:sz w:val="18"/>
                <w:lang w:val="en-US"/>
              </w:rPr>
              <w:t>Charles</w:t>
            </w:r>
            <w:r w:rsidRPr="002619FA">
              <w:rPr>
                <w:spacing w:val="-1"/>
                <w:sz w:val="18"/>
                <w:lang w:val="en-US"/>
              </w:rPr>
              <w:t xml:space="preserve"> </w:t>
            </w:r>
            <w:r w:rsidRPr="002619FA">
              <w:rPr>
                <w:sz w:val="18"/>
                <w:lang w:val="en-US"/>
              </w:rPr>
              <w:t>Soulages</w:t>
            </w:r>
            <w:r w:rsidRPr="002619FA">
              <w:rPr>
                <w:spacing w:val="-1"/>
                <w:sz w:val="18"/>
                <w:lang w:val="en-US"/>
              </w:rPr>
              <w:t xml:space="preserve"> </w:t>
            </w:r>
            <w:r w:rsidRPr="002619FA">
              <w:rPr>
                <w:sz w:val="18"/>
                <w:lang w:val="en-US"/>
              </w:rPr>
              <w:t>French,</w:t>
            </w:r>
            <w:r w:rsidRPr="002619FA">
              <w:rPr>
                <w:spacing w:val="-2"/>
                <w:sz w:val="18"/>
                <w:lang w:val="en-US"/>
              </w:rPr>
              <w:t xml:space="preserve"> </w:t>
            </w:r>
            <w:r w:rsidRPr="002619FA">
              <w:rPr>
                <w:sz w:val="18"/>
                <w:lang w:val="en-US"/>
              </w:rPr>
              <w:t>circa</w:t>
            </w:r>
            <w:r w:rsidRPr="002619FA">
              <w:rPr>
                <w:spacing w:val="-2"/>
                <w:sz w:val="18"/>
                <w:lang w:val="en-US"/>
              </w:rPr>
              <w:t xml:space="preserve"> </w:t>
            </w:r>
            <w:r w:rsidRPr="002619FA">
              <w:rPr>
                <w:spacing w:val="-4"/>
                <w:sz w:val="18"/>
                <w:lang w:val="en-US"/>
              </w:rPr>
              <w:t>1950</w:t>
            </w:r>
          </w:p>
        </w:tc>
      </w:tr>
      <w:tr w:rsidR="00545658" w:rsidRPr="00C85D54" w14:paraId="69A2F18D" w14:textId="77777777">
        <w:trPr>
          <w:trHeight w:val="299"/>
        </w:trPr>
        <w:tc>
          <w:tcPr>
            <w:tcW w:w="987" w:type="dxa"/>
          </w:tcPr>
          <w:p w14:paraId="69A2F18A" w14:textId="77777777" w:rsidR="00545658" w:rsidRDefault="00545658" w:rsidP="00545658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955" w:type="dxa"/>
          </w:tcPr>
          <w:p w14:paraId="69A2F18B" w14:textId="77777777" w:rsidR="00545658" w:rsidRDefault="00545658" w:rsidP="00545658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8882" w:type="dxa"/>
          </w:tcPr>
          <w:p w14:paraId="69A2F18C" w14:textId="77777777" w:rsidR="00545658" w:rsidRPr="002619FA" w:rsidRDefault="00545658" w:rsidP="00545658">
            <w:pPr>
              <w:pStyle w:val="TableParagraph"/>
              <w:ind w:left="211"/>
              <w:rPr>
                <w:sz w:val="18"/>
                <w:lang w:val="en-US"/>
              </w:rPr>
            </w:pPr>
            <w:r w:rsidRPr="002619FA">
              <w:rPr>
                <w:sz w:val="18"/>
                <w:lang w:val="en-US"/>
              </w:rPr>
              <w:t>Women</w:t>
            </w:r>
            <w:r w:rsidRPr="002619FA">
              <w:rPr>
                <w:spacing w:val="-2"/>
                <w:sz w:val="18"/>
                <w:lang w:val="en-US"/>
              </w:rPr>
              <w:t xml:space="preserve"> </w:t>
            </w:r>
            <w:r w:rsidRPr="002619FA">
              <w:rPr>
                <w:sz w:val="18"/>
                <w:lang w:val="en-US"/>
              </w:rPr>
              <w:t>line</w:t>
            </w:r>
            <w:r w:rsidRPr="002619FA">
              <w:rPr>
                <w:spacing w:val="-2"/>
                <w:sz w:val="18"/>
                <w:lang w:val="en-US"/>
              </w:rPr>
              <w:t xml:space="preserve"> </w:t>
            </w:r>
            <w:r w:rsidRPr="002619FA">
              <w:rPr>
                <w:sz w:val="18"/>
                <w:lang w:val="en-US"/>
              </w:rPr>
              <w:t>up</w:t>
            </w:r>
            <w:r w:rsidRPr="002619FA">
              <w:rPr>
                <w:spacing w:val="-2"/>
                <w:sz w:val="18"/>
                <w:lang w:val="en-US"/>
              </w:rPr>
              <w:t xml:space="preserve"> </w:t>
            </w:r>
            <w:r w:rsidRPr="002619FA">
              <w:rPr>
                <w:sz w:val="18"/>
                <w:lang w:val="en-US"/>
              </w:rPr>
              <w:t>to</w:t>
            </w:r>
            <w:r w:rsidRPr="002619FA">
              <w:rPr>
                <w:spacing w:val="-4"/>
                <w:sz w:val="18"/>
                <w:lang w:val="en-US"/>
              </w:rPr>
              <w:t xml:space="preserve"> </w:t>
            </w:r>
            <w:r w:rsidRPr="002619FA">
              <w:rPr>
                <w:sz w:val="18"/>
                <w:lang w:val="en-US"/>
              </w:rPr>
              <w:t>vote</w:t>
            </w:r>
            <w:r w:rsidRPr="002619FA">
              <w:rPr>
                <w:spacing w:val="-2"/>
                <w:sz w:val="18"/>
                <w:lang w:val="en-US"/>
              </w:rPr>
              <w:t xml:space="preserve"> </w:t>
            </w:r>
            <w:r w:rsidRPr="002619FA">
              <w:rPr>
                <w:sz w:val="18"/>
                <w:lang w:val="en-US"/>
              </w:rPr>
              <w:t>in</w:t>
            </w:r>
            <w:r w:rsidRPr="002619FA">
              <w:rPr>
                <w:spacing w:val="-4"/>
                <w:sz w:val="18"/>
                <w:lang w:val="en-US"/>
              </w:rPr>
              <w:t xml:space="preserve"> </w:t>
            </w:r>
            <w:r w:rsidRPr="002619FA">
              <w:rPr>
                <w:sz w:val="18"/>
                <w:lang w:val="en-US"/>
              </w:rPr>
              <w:t>Mexican</w:t>
            </w:r>
            <w:r w:rsidRPr="002619FA">
              <w:rPr>
                <w:spacing w:val="-3"/>
                <w:sz w:val="18"/>
                <w:lang w:val="en-US"/>
              </w:rPr>
              <w:t xml:space="preserve"> </w:t>
            </w:r>
            <w:r w:rsidRPr="002619FA">
              <w:rPr>
                <w:sz w:val="18"/>
                <w:lang w:val="en-US"/>
              </w:rPr>
              <w:t>presidential</w:t>
            </w:r>
            <w:r w:rsidRPr="002619FA">
              <w:rPr>
                <w:spacing w:val="-2"/>
                <w:sz w:val="18"/>
                <w:lang w:val="en-US"/>
              </w:rPr>
              <w:t xml:space="preserve"> </w:t>
            </w:r>
            <w:r w:rsidRPr="002619FA">
              <w:rPr>
                <w:sz w:val="18"/>
                <w:lang w:val="en-US"/>
              </w:rPr>
              <w:t>election</w:t>
            </w:r>
            <w:r w:rsidRPr="002619FA">
              <w:rPr>
                <w:spacing w:val="-4"/>
                <w:sz w:val="18"/>
                <w:lang w:val="en-US"/>
              </w:rPr>
              <w:t xml:space="preserve"> </w:t>
            </w:r>
            <w:r w:rsidRPr="002619FA">
              <w:rPr>
                <w:sz w:val="18"/>
                <w:lang w:val="en-US"/>
              </w:rPr>
              <w:t>for</w:t>
            </w:r>
            <w:r w:rsidRPr="002619FA">
              <w:rPr>
                <w:spacing w:val="-2"/>
                <w:sz w:val="18"/>
                <w:lang w:val="en-US"/>
              </w:rPr>
              <w:t xml:space="preserve"> </w:t>
            </w:r>
            <w:r w:rsidRPr="002619FA">
              <w:rPr>
                <w:sz w:val="18"/>
                <w:lang w:val="en-US"/>
              </w:rPr>
              <w:t>first</w:t>
            </w:r>
            <w:r w:rsidRPr="002619FA">
              <w:rPr>
                <w:spacing w:val="-2"/>
                <w:sz w:val="18"/>
                <w:lang w:val="en-US"/>
              </w:rPr>
              <w:t xml:space="preserve"> </w:t>
            </w:r>
            <w:r w:rsidRPr="002619FA">
              <w:rPr>
                <w:sz w:val="18"/>
                <w:lang w:val="en-US"/>
              </w:rPr>
              <w:t>time,</w:t>
            </w:r>
            <w:r w:rsidRPr="002619FA">
              <w:rPr>
                <w:spacing w:val="-3"/>
                <w:sz w:val="18"/>
                <w:lang w:val="en-US"/>
              </w:rPr>
              <w:t xml:space="preserve"> </w:t>
            </w:r>
            <w:r w:rsidRPr="002619FA">
              <w:rPr>
                <w:spacing w:val="-4"/>
                <w:sz w:val="18"/>
                <w:lang w:val="en-US"/>
              </w:rPr>
              <w:t>1958</w:t>
            </w:r>
          </w:p>
        </w:tc>
      </w:tr>
      <w:tr w:rsidR="00545658" w:rsidRPr="00C85D54" w14:paraId="7017A7EB" w14:textId="77777777">
        <w:trPr>
          <w:trHeight w:val="299"/>
        </w:trPr>
        <w:tc>
          <w:tcPr>
            <w:tcW w:w="987" w:type="dxa"/>
          </w:tcPr>
          <w:p w14:paraId="37A12864" w14:textId="678BBE74" w:rsidR="00545658" w:rsidRDefault="00487C6F" w:rsidP="00545658">
            <w:pPr>
              <w:pStyle w:val="TableParagraph"/>
              <w:rPr>
                <w:spacing w:val="-10"/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955" w:type="dxa"/>
          </w:tcPr>
          <w:p w14:paraId="3C97496A" w14:textId="2DFC1431" w:rsidR="00545658" w:rsidRDefault="00487C6F" w:rsidP="00545658">
            <w:pPr>
              <w:pStyle w:val="TableParagraph"/>
              <w:rPr>
                <w:spacing w:val="-10"/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8882" w:type="dxa"/>
          </w:tcPr>
          <w:p w14:paraId="12E82D1F" w14:textId="7868CAC1" w:rsidR="00545658" w:rsidRPr="002619FA" w:rsidRDefault="00545658" w:rsidP="00545658">
            <w:pPr>
              <w:pStyle w:val="TableParagraph"/>
              <w:ind w:left="211"/>
              <w:rPr>
                <w:sz w:val="18"/>
                <w:lang w:val="en-US"/>
              </w:rPr>
            </w:pPr>
            <w:r w:rsidRPr="00545658">
              <w:rPr>
                <w:sz w:val="18"/>
                <w:lang w:val="en-US"/>
              </w:rPr>
              <w:t>Indigenous Brazilian activist mission associated with the Villas-Boas Brothers photographs, circa 1950s-1960s</w:t>
            </w:r>
          </w:p>
        </w:tc>
      </w:tr>
      <w:tr w:rsidR="00545658" w:rsidRPr="00545658" w14:paraId="088CF269" w14:textId="77777777">
        <w:trPr>
          <w:trHeight w:val="299"/>
        </w:trPr>
        <w:tc>
          <w:tcPr>
            <w:tcW w:w="987" w:type="dxa"/>
          </w:tcPr>
          <w:p w14:paraId="46B9C3F7" w14:textId="6737440C" w:rsidR="00545658" w:rsidRPr="00545658" w:rsidRDefault="00545658" w:rsidP="00545658">
            <w:pPr>
              <w:pStyle w:val="TableParagraph"/>
              <w:rPr>
                <w:spacing w:val="-10"/>
                <w:sz w:val="18"/>
                <w:lang w:val="en-US"/>
              </w:rPr>
            </w:pPr>
            <w:r>
              <w:rPr>
                <w:spacing w:val="-10"/>
                <w:sz w:val="18"/>
                <w:lang w:val="en-US"/>
              </w:rPr>
              <w:t>2</w:t>
            </w:r>
          </w:p>
        </w:tc>
        <w:tc>
          <w:tcPr>
            <w:tcW w:w="955" w:type="dxa"/>
          </w:tcPr>
          <w:p w14:paraId="5F9FC307" w14:textId="34D8EC31" w:rsidR="00545658" w:rsidRPr="00545658" w:rsidRDefault="00545658" w:rsidP="00545658">
            <w:pPr>
              <w:pStyle w:val="TableParagraph"/>
              <w:rPr>
                <w:spacing w:val="-10"/>
                <w:sz w:val="18"/>
                <w:lang w:val="en-US"/>
              </w:rPr>
            </w:pPr>
            <w:r>
              <w:rPr>
                <w:spacing w:val="-10"/>
                <w:sz w:val="18"/>
                <w:lang w:val="en-US"/>
              </w:rPr>
              <w:t>11</w:t>
            </w:r>
          </w:p>
        </w:tc>
        <w:tc>
          <w:tcPr>
            <w:tcW w:w="8882" w:type="dxa"/>
          </w:tcPr>
          <w:p w14:paraId="0F09DDC1" w14:textId="076F938F" w:rsidR="00545658" w:rsidRPr="00545658" w:rsidRDefault="00545658" w:rsidP="00545658">
            <w:pPr>
              <w:pStyle w:val="TableParagraph"/>
              <w:ind w:left="211"/>
              <w:rPr>
                <w:sz w:val="18"/>
                <w:lang w:val="es-PR"/>
              </w:rPr>
            </w:pPr>
            <w:r w:rsidRPr="00545658">
              <w:rPr>
                <w:sz w:val="18"/>
                <w:lang w:val="es-PR"/>
              </w:rPr>
              <w:t>Partido Aprista Peruano (APRA) - Pamphlets and documents, 1963-1976</w:t>
            </w:r>
          </w:p>
        </w:tc>
      </w:tr>
      <w:tr w:rsidR="00545658" w:rsidRPr="00C85D54" w14:paraId="4D1168F5" w14:textId="77777777">
        <w:trPr>
          <w:trHeight w:val="299"/>
        </w:trPr>
        <w:tc>
          <w:tcPr>
            <w:tcW w:w="987" w:type="dxa"/>
          </w:tcPr>
          <w:p w14:paraId="295D25DF" w14:textId="5E7C96BC" w:rsidR="00545658" w:rsidRPr="00545658" w:rsidRDefault="00545658" w:rsidP="00545658">
            <w:pPr>
              <w:pStyle w:val="TableParagraph"/>
              <w:rPr>
                <w:spacing w:val="-10"/>
                <w:sz w:val="18"/>
                <w:lang w:val="es-PR"/>
              </w:rPr>
            </w:pPr>
            <w:r>
              <w:rPr>
                <w:spacing w:val="-10"/>
                <w:sz w:val="18"/>
                <w:lang w:val="es-PR"/>
              </w:rPr>
              <w:t>3</w:t>
            </w:r>
          </w:p>
        </w:tc>
        <w:tc>
          <w:tcPr>
            <w:tcW w:w="955" w:type="dxa"/>
          </w:tcPr>
          <w:p w14:paraId="758297CD" w14:textId="6CAF9691" w:rsidR="00545658" w:rsidRPr="00545658" w:rsidRDefault="00545658" w:rsidP="00545658">
            <w:pPr>
              <w:pStyle w:val="TableParagraph"/>
              <w:rPr>
                <w:spacing w:val="-10"/>
                <w:sz w:val="18"/>
                <w:lang w:val="es-PR"/>
              </w:rPr>
            </w:pPr>
            <w:r>
              <w:rPr>
                <w:spacing w:val="-10"/>
                <w:sz w:val="18"/>
                <w:lang w:val="es-PR"/>
              </w:rPr>
              <w:t>5</w:t>
            </w:r>
          </w:p>
        </w:tc>
        <w:tc>
          <w:tcPr>
            <w:tcW w:w="8882" w:type="dxa"/>
          </w:tcPr>
          <w:p w14:paraId="2E0691BA" w14:textId="78B3BB9B" w:rsidR="00545658" w:rsidRPr="00545658" w:rsidRDefault="00545658" w:rsidP="00545658">
            <w:pPr>
              <w:pStyle w:val="TableParagraph"/>
              <w:ind w:left="211"/>
              <w:rPr>
                <w:sz w:val="18"/>
                <w:lang w:val="en-US"/>
              </w:rPr>
            </w:pPr>
            <w:r w:rsidRPr="00545658">
              <w:rPr>
                <w:sz w:val="18"/>
                <w:lang w:val="en-US"/>
              </w:rPr>
              <w:t>"Maya of Guatemala" - Mayan Indian Costumes artwork by Carmen L. Pettersen (2 and 3), 1970-1973</w:t>
            </w:r>
          </w:p>
        </w:tc>
      </w:tr>
      <w:tr w:rsidR="00545658" w:rsidRPr="00545658" w14:paraId="30007367" w14:textId="77777777">
        <w:trPr>
          <w:trHeight w:val="299"/>
        </w:trPr>
        <w:tc>
          <w:tcPr>
            <w:tcW w:w="987" w:type="dxa"/>
          </w:tcPr>
          <w:p w14:paraId="4D4AB301" w14:textId="22312E89" w:rsidR="00545658" w:rsidRPr="00545658" w:rsidRDefault="00545658" w:rsidP="00545658">
            <w:pPr>
              <w:pStyle w:val="TableParagraph"/>
              <w:rPr>
                <w:spacing w:val="-10"/>
                <w:sz w:val="18"/>
                <w:lang w:val="en-US"/>
              </w:rPr>
            </w:pPr>
            <w:r>
              <w:rPr>
                <w:spacing w:val="-10"/>
                <w:sz w:val="18"/>
                <w:lang w:val="en-US"/>
              </w:rPr>
              <w:t>2</w:t>
            </w:r>
          </w:p>
        </w:tc>
        <w:tc>
          <w:tcPr>
            <w:tcW w:w="955" w:type="dxa"/>
          </w:tcPr>
          <w:p w14:paraId="45C21B48" w14:textId="5E445225" w:rsidR="00545658" w:rsidRPr="00545658" w:rsidRDefault="00545658" w:rsidP="00545658">
            <w:pPr>
              <w:pStyle w:val="TableParagraph"/>
              <w:rPr>
                <w:spacing w:val="-10"/>
                <w:sz w:val="18"/>
                <w:lang w:val="en-US"/>
              </w:rPr>
            </w:pPr>
            <w:r>
              <w:rPr>
                <w:spacing w:val="-10"/>
                <w:sz w:val="18"/>
                <w:lang w:val="en-US"/>
              </w:rPr>
              <w:t>19</w:t>
            </w:r>
          </w:p>
        </w:tc>
        <w:tc>
          <w:tcPr>
            <w:tcW w:w="8882" w:type="dxa"/>
          </w:tcPr>
          <w:p w14:paraId="429D84E7" w14:textId="18D3B917" w:rsidR="00545658" w:rsidRPr="00545658" w:rsidRDefault="00545658" w:rsidP="00545658">
            <w:pPr>
              <w:pStyle w:val="TableParagraph"/>
              <w:ind w:left="211"/>
              <w:rPr>
                <w:sz w:val="18"/>
                <w:lang w:val="en-US"/>
              </w:rPr>
            </w:pPr>
            <w:r w:rsidRPr="00545658">
              <w:rPr>
                <w:sz w:val="18"/>
                <w:lang w:val="en-US"/>
              </w:rPr>
              <w:t>Sandinista materials, 1970s-1980s</w:t>
            </w:r>
          </w:p>
        </w:tc>
      </w:tr>
      <w:tr w:rsidR="00545658" w:rsidRPr="00C85D54" w14:paraId="69A2F191" w14:textId="77777777">
        <w:trPr>
          <w:trHeight w:val="299"/>
        </w:trPr>
        <w:tc>
          <w:tcPr>
            <w:tcW w:w="987" w:type="dxa"/>
          </w:tcPr>
          <w:p w14:paraId="69A2F18E" w14:textId="77777777" w:rsidR="00545658" w:rsidRDefault="00545658" w:rsidP="00545658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955" w:type="dxa"/>
          </w:tcPr>
          <w:p w14:paraId="69A2F18F" w14:textId="77777777" w:rsidR="00545658" w:rsidRDefault="00545658" w:rsidP="00545658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8882" w:type="dxa"/>
          </w:tcPr>
          <w:p w14:paraId="69A2F190" w14:textId="77777777" w:rsidR="00545658" w:rsidRPr="002619FA" w:rsidRDefault="00545658" w:rsidP="00545658">
            <w:pPr>
              <w:pStyle w:val="TableParagraph"/>
              <w:ind w:left="211"/>
              <w:rPr>
                <w:sz w:val="18"/>
                <w:lang w:val="en-US"/>
              </w:rPr>
            </w:pPr>
            <w:r w:rsidRPr="002619FA">
              <w:rPr>
                <w:sz w:val="18"/>
                <w:lang w:val="en-US"/>
              </w:rPr>
              <w:t>Toward</w:t>
            </w:r>
            <w:r w:rsidRPr="002619FA">
              <w:rPr>
                <w:spacing w:val="-3"/>
                <w:sz w:val="18"/>
                <w:lang w:val="en-US"/>
              </w:rPr>
              <w:t xml:space="preserve"> </w:t>
            </w:r>
            <w:r w:rsidRPr="002619FA">
              <w:rPr>
                <w:sz w:val="18"/>
                <w:lang w:val="en-US"/>
              </w:rPr>
              <w:t>the</w:t>
            </w:r>
            <w:r w:rsidRPr="002619FA">
              <w:rPr>
                <w:spacing w:val="-3"/>
                <w:sz w:val="18"/>
                <w:lang w:val="en-US"/>
              </w:rPr>
              <w:t xml:space="preserve"> </w:t>
            </w:r>
            <w:r w:rsidRPr="002619FA">
              <w:rPr>
                <w:sz w:val="18"/>
                <w:lang w:val="en-US"/>
              </w:rPr>
              <w:t>development</w:t>
            </w:r>
            <w:r w:rsidRPr="002619FA">
              <w:rPr>
                <w:spacing w:val="-5"/>
                <w:sz w:val="18"/>
                <w:lang w:val="en-US"/>
              </w:rPr>
              <w:t xml:space="preserve"> </w:t>
            </w:r>
            <w:r w:rsidRPr="002619FA">
              <w:rPr>
                <w:sz w:val="18"/>
                <w:lang w:val="en-US"/>
              </w:rPr>
              <w:t>of</w:t>
            </w:r>
            <w:r w:rsidRPr="002619FA">
              <w:rPr>
                <w:spacing w:val="-3"/>
                <w:sz w:val="18"/>
                <w:lang w:val="en-US"/>
              </w:rPr>
              <w:t xml:space="preserve"> </w:t>
            </w:r>
            <w:r w:rsidRPr="002619FA">
              <w:rPr>
                <w:sz w:val="18"/>
                <w:lang w:val="en-US"/>
              </w:rPr>
              <w:t>Panama:</w:t>
            </w:r>
            <w:r w:rsidRPr="002619FA">
              <w:rPr>
                <w:spacing w:val="-3"/>
                <w:sz w:val="18"/>
                <w:lang w:val="en-US"/>
              </w:rPr>
              <w:t xml:space="preserve"> </w:t>
            </w:r>
            <w:r w:rsidRPr="002619FA">
              <w:rPr>
                <w:sz w:val="18"/>
                <w:lang w:val="en-US"/>
              </w:rPr>
              <w:t>the</w:t>
            </w:r>
            <w:r w:rsidRPr="002619FA">
              <w:rPr>
                <w:spacing w:val="-5"/>
                <w:sz w:val="18"/>
                <w:lang w:val="en-US"/>
              </w:rPr>
              <w:t xml:space="preserve"> </w:t>
            </w:r>
            <w:r w:rsidRPr="002619FA">
              <w:rPr>
                <w:sz w:val="18"/>
                <w:lang w:val="en-US"/>
              </w:rPr>
              <w:t>Afro-Panamanians</w:t>
            </w:r>
            <w:r w:rsidRPr="002619FA">
              <w:rPr>
                <w:spacing w:val="-7"/>
                <w:sz w:val="18"/>
                <w:lang w:val="en-US"/>
              </w:rPr>
              <w:t xml:space="preserve"> </w:t>
            </w:r>
            <w:r w:rsidRPr="002619FA">
              <w:rPr>
                <w:sz w:val="18"/>
                <w:lang w:val="en-US"/>
              </w:rPr>
              <w:t>contributions,</w:t>
            </w:r>
            <w:r w:rsidRPr="002619FA">
              <w:rPr>
                <w:spacing w:val="-2"/>
                <w:sz w:val="18"/>
                <w:lang w:val="en-US"/>
              </w:rPr>
              <w:t xml:space="preserve"> </w:t>
            </w:r>
            <w:r w:rsidRPr="002619FA">
              <w:rPr>
                <w:spacing w:val="-4"/>
                <w:sz w:val="18"/>
                <w:lang w:val="en-US"/>
              </w:rPr>
              <w:t>1978</w:t>
            </w:r>
          </w:p>
        </w:tc>
      </w:tr>
      <w:tr w:rsidR="00C85D54" w:rsidRPr="00C85D54" w14:paraId="5B5D5B5E" w14:textId="77777777">
        <w:trPr>
          <w:trHeight w:val="299"/>
        </w:trPr>
        <w:tc>
          <w:tcPr>
            <w:tcW w:w="987" w:type="dxa"/>
          </w:tcPr>
          <w:p w14:paraId="2B8D99CD" w14:textId="2786FC5E" w:rsidR="00C85D54" w:rsidRDefault="00C85D54" w:rsidP="00545658">
            <w:pPr>
              <w:pStyle w:val="TableParagraph"/>
              <w:rPr>
                <w:spacing w:val="-10"/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955" w:type="dxa"/>
          </w:tcPr>
          <w:p w14:paraId="7252200A" w14:textId="008C661D" w:rsidR="00C85D54" w:rsidRDefault="00C85D54" w:rsidP="00545658">
            <w:pPr>
              <w:pStyle w:val="TableParagraph"/>
              <w:rPr>
                <w:spacing w:val="-10"/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8882" w:type="dxa"/>
          </w:tcPr>
          <w:p w14:paraId="53A42647" w14:textId="61058FE9" w:rsidR="00C85D54" w:rsidRPr="00C85D54" w:rsidRDefault="00C85D54" w:rsidP="00545658">
            <w:pPr>
              <w:pStyle w:val="TableParagraph"/>
              <w:ind w:left="211"/>
              <w:rPr>
                <w:sz w:val="18"/>
                <w:lang w:val="es-PR"/>
              </w:rPr>
            </w:pPr>
            <w:r w:rsidRPr="00C85D54">
              <w:rPr>
                <w:sz w:val="18"/>
                <w:lang w:val="es-PR"/>
              </w:rPr>
              <w:t>Flyer on violence in El Salvador</w:t>
            </w:r>
            <w:r>
              <w:rPr>
                <w:sz w:val="18"/>
                <w:lang w:val="es-PR"/>
              </w:rPr>
              <w:t>, 1979</w:t>
            </w:r>
          </w:p>
        </w:tc>
      </w:tr>
      <w:tr w:rsidR="00545658" w14:paraId="38FFD36A" w14:textId="77777777">
        <w:trPr>
          <w:trHeight w:val="299"/>
        </w:trPr>
        <w:tc>
          <w:tcPr>
            <w:tcW w:w="987" w:type="dxa"/>
          </w:tcPr>
          <w:p w14:paraId="3DC29187" w14:textId="5FB039F5" w:rsidR="00545658" w:rsidRDefault="00545658" w:rsidP="00545658">
            <w:pPr>
              <w:pStyle w:val="TableParagraph"/>
              <w:rPr>
                <w:spacing w:val="-10"/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955" w:type="dxa"/>
          </w:tcPr>
          <w:p w14:paraId="6C55C759" w14:textId="0255958D" w:rsidR="00545658" w:rsidRDefault="00545658" w:rsidP="00545658">
            <w:pPr>
              <w:pStyle w:val="TableParagraph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8882" w:type="dxa"/>
          </w:tcPr>
          <w:p w14:paraId="31CDA355" w14:textId="7EA1FBA9" w:rsidR="00545658" w:rsidRDefault="00545658" w:rsidP="00545658">
            <w:pPr>
              <w:pStyle w:val="TableParagraph"/>
              <w:ind w:left="211"/>
              <w:rPr>
                <w:sz w:val="18"/>
              </w:rPr>
            </w:pPr>
            <w:r w:rsidRPr="00545658">
              <w:rPr>
                <w:sz w:val="18"/>
              </w:rPr>
              <w:t>Acción Democrática (Venezuela) - Pamphlets, 1986</w:t>
            </w:r>
          </w:p>
        </w:tc>
      </w:tr>
      <w:tr w:rsidR="00545658" w14:paraId="64ECDC24" w14:textId="77777777">
        <w:trPr>
          <w:trHeight w:val="299"/>
        </w:trPr>
        <w:tc>
          <w:tcPr>
            <w:tcW w:w="987" w:type="dxa"/>
          </w:tcPr>
          <w:p w14:paraId="6030B9EF" w14:textId="274083CC" w:rsidR="00545658" w:rsidRDefault="00545658" w:rsidP="00545658">
            <w:pPr>
              <w:pStyle w:val="TableParagraph"/>
              <w:rPr>
                <w:spacing w:val="-10"/>
                <w:sz w:val="18"/>
              </w:rPr>
            </w:pPr>
            <w:r>
              <w:rPr>
                <w:spacing w:val="-10"/>
                <w:sz w:val="18"/>
              </w:rPr>
              <w:lastRenderedPageBreak/>
              <w:t>2</w:t>
            </w:r>
          </w:p>
        </w:tc>
        <w:tc>
          <w:tcPr>
            <w:tcW w:w="955" w:type="dxa"/>
          </w:tcPr>
          <w:p w14:paraId="4859F7CA" w14:textId="19768A20" w:rsidR="00545658" w:rsidRDefault="00545658" w:rsidP="00545658">
            <w:pPr>
              <w:pStyle w:val="TableParagraph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8882" w:type="dxa"/>
          </w:tcPr>
          <w:p w14:paraId="3E83E4CA" w14:textId="60260631" w:rsidR="00545658" w:rsidRDefault="00545658" w:rsidP="00545658">
            <w:pPr>
              <w:pStyle w:val="TableParagraph"/>
              <w:ind w:left="211"/>
              <w:rPr>
                <w:sz w:val="18"/>
              </w:rPr>
            </w:pPr>
            <w:r w:rsidRPr="00545658">
              <w:rPr>
                <w:sz w:val="18"/>
              </w:rPr>
              <w:t>Consejo Aguaruna y Huambisa (Peru) - Documents, 1992-1993</w:t>
            </w:r>
          </w:p>
        </w:tc>
      </w:tr>
      <w:tr w:rsidR="00545658" w14:paraId="268C3076" w14:textId="77777777">
        <w:trPr>
          <w:trHeight w:val="299"/>
        </w:trPr>
        <w:tc>
          <w:tcPr>
            <w:tcW w:w="987" w:type="dxa"/>
          </w:tcPr>
          <w:p w14:paraId="05FAFDC0" w14:textId="2DC868DB" w:rsidR="00545658" w:rsidRDefault="00545658" w:rsidP="00545658">
            <w:pPr>
              <w:pStyle w:val="TableParagraph"/>
              <w:rPr>
                <w:spacing w:val="-10"/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955" w:type="dxa"/>
          </w:tcPr>
          <w:p w14:paraId="08E55F75" w14:textId="7C6B7857" w:rsidR="00545658" w:rsidRDefault="00545658" w:rsidP="00545658">
            <w:pPr>
              <w:pStyle w:val="TableParagraph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2</w:t>
            </w:r>
          </w:p>
        </w:tc>
        <w:tc>
          <w:tcPr>
            <w:tcW w:w="8882" w:type="dxa"/>
          </w:tcPr>
          <w:p w14:paraId="628BC187" w14:textId="7734AB34" w:rsidR="00545658" w:rsidRDefault="00545658" w:rsidP="00545658">
            <w:pPr>
              <w:pStyle w:val="TableParagraph"/>
              <w:ind w:left="211"/>
              <w:rPr>
                <w:sz w:val="18"/>
              </w:rPr>
            </w:pPr>
            <w:r w:rsidRPr="00545658">
              <w:rPr>
                <w:sz w:val="18"/>
              </w:rPr>
              <w:t>Instituto de Pesquisa e Planejamento Urbano de Curitiba (Brazil) - Materials on urban planning (folder 1), 1992-1994</w:t>
            </w:r>
          </w:p>
        </w:tc>
      </w:tr>
      <w:tr w:rsidR="00545658" w14:paraId="05B942C5" w14:textId="77777777">
        <w:trPr>
          <w:trHeight w:val="299"/>
        </w:trPr>
        <w:tc>
          <w:tcPr>
            <w:tcW w:w="987" w:type="dxa"/>
          </w:tcPr>
          <w:p w14:paraId="48834753" w14:textId="41F49931" w:rsidR="00545658" w:rsidRDefault="00545658" w:rsidP="00545658">
            <w:pPr>
              <w:pStyle w:val="TableParagraph"/>
              <w:rPr>
                <w:spacing w:val="-10"/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955" w:type="dxa"/>
          </w:tcPr>
          <w:p w14:paraId="6F540DDF" w14:textId="5FA5C2BE" w:rsidR="00545658" w:rsidRDefault="00545658" w:rsidP="00545658">
            <w:pPr>
              <w:pStyle w:val="TableParagraph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3</w:t>
            </w:r>
          </w:p>
        </w:tc>
        <w:tc>
          <w:tcPr>
            <w:tcW w:w="8882" w:type="dxa"/>
          </w:tcPr>
          <w:p w14:paraId="06A5123C" w14:textId="2ACD7F6B" w:rsidR="00545658" w:rsidRDefault="00545658" w:rsidP="00545658">
            <w:pPr>
              <w:pStyle w:val="TableParagraph"/>
              <w:ind w:left="211"/>
              <w:rPr>
                <w:sz w:val="18"/>
              </w:rPr>
            </w:pPr>
            <w:r w:rsidRPr="00545658">
              <w:rPr>
                <w:sz w:val="18"/>
              </w:rPr>
              <w:t xml:space="preserve">Instituto de Pesquisa e Planejamento Urbano de Curitiba (Brazil) - Materials on urban planning (folder </w:t>
            </w:r>
            <w:r>
              <w:rPr>
                <w:sz w:val="18"/>
              </w:rPr>
              <w:t>2</w:t>
            </w:r>
            <w:r w:rsidRPr="00545658">
              <w:rPr>
                <w:sz w:val="18"/>
              </w:rPr>
              <w:t>), 1992-1994</w:t>
            </w:r>
          </w:p>
        </w:tc>
      </w:tr>
      <w:tr w:rsidR="00545658" w14:paraId="7661EA07" w14:textId="77777777">
        <w:trPr>
          <w:trHeight w:val="299"/>
        </w:trPr>
        <w:tc>
          <w:tcPr>
            <w:tcW w:w="987" w:type="dxa"/>
          </w:tcPr>
          <w:p w14:paraId="3A6F704D" w14:textId="289E03EA" w:rsidR="00545658" w:rsidRDefault="00545658" w:rsidP="00545658">
            <w:pPr>
              <w:pStyle w:val="TableParagraph"/>
              <w:rPr>
                <w:spacing w:val="-10"/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955" w:type="dxa"/>
          </w:tcPr>
          <w:p w14:paraId="603411DD" w14:textId="5E4E7965" w:rsidR="00545658" w:rsidRDefault="00545658" w:rsidP="00545658">
            <w:pPr>
              <w:pStyle w:val="TableParagraph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8882" w:type="dxa"/>
          </w:tcPr>
          <w:p w14:paraId="489E2799" w14:textId="04FEAF87" w:rsidR="00545658" w:rsidRDefault="00545658" w:rsidP="00545658">
            <w:pPr>
              <w:pStyle w:val="TableParagraph"/>
              <w:ind w:left="211"/>
              <w:rPr>
                <w:sz w:val="18"/>
              </w:rPr>
            </w:pPr>
            <w:r w:rsidRPr="00545658">
              <w:rPr>
                <w:sz w:val="18"/>
              </w:rPr>
              <w:t>Partido Accion Popular (PAPO) (Panama) - Documents, 1993</w:t>
            </w:r>
          </w:p>
        </w:tc>
      </w:tr>
      <w:tr w:rsidR="00545658" w14:paraId="3EE8B79C" w14:textId="77777777">
        <w:trPr>
          <w:trHeight w:val="299"/>
        </w:trPr>
        <w:tc>
          <w:tcPr>
            <w:tcW w:w="987" w:type="dxa"/>
          </w:tcPr>
          <w:p w14:paraId="258948E6" w14:textId="39A09334" w:rsidR="00545658" w:rsidRDefault="00545658" w:rsidP="00545658">
            <w:pPr>
              <w:pStyle w:val="TableParagraph"/>
              <w:rPr>
                <w:spacing w:val="-10"/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955" w:type="dxa"/>
          </w:tcPr>
          <w:p w14:paraId="1EBE5368" w14:textId="789E0D7E" w:rsidR="00545658" w:rsidRDefault="00545658" w:rsidP="00545658">
            <w:pPr>
              <w:pStyle w:val="TableParagraph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8882" w:type="dxa"/>
          </w:tcPr>
          <w:p w14:paraId="06928AEF" w14:textId="7B02CB65" w:rsidR="00545658" w:rsidRDefault="00545658" w:rsidP="00545658">
            <w:pPr>
              <w:pStyle w:val="TableParagraph"/>
              <w:ind w:left="211"/>
              <w:rPr>
                <w:sz w:val="18"/>
              </w:rPr>
            </w:pPr>
            <w:r w:rsidRPr="00545658">
              <w:rPr>
                <w:sz w:val="18"/>
              </w:rPr>
              <w:t>Partido Conservador Colombiano (PSC) and documents of the Partido Social Democrata Cristiano (PSDC) of Columbia, 1993</w:t>
            </w:r>
          </w:p>
        </w:tc>
      </w:tr>
      <w:tr w:rsidR="00545658" w14:paraId="6A43F0B2" w14:textId="77777777">
        <w:trPr>
          <w:trHeight w:val="299"/>
        </w:trPr>
        <w:tc>
          <w:tcPr>
            <w:tcW w:w="987" w:type="dxa"/>
          </w:tcPr>
          <w:p w14:paraId="0A1B6205" w14:textId="3541DB14" w:rsidR="00545658" w:rsidRDefault="00545658" w:rsidP="00545658">
            <w:pPr>
              <w:pStyle w:val="TableParagraph"/>
              <w:rPr>
                <w:spacing w:val="-10"/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955" w:type="dxa"/>
          </w:tcPr>
          <w:p w14:paraId="578C0F64" w14:textId="1A2856A0" w:rsidR="00545658" w:rsidRDefault="00545658" w:rsidP="00545658">
            <w:pPr>
              <w:pStyle w:val="TableParagraph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17</w:t>
            </w:r>
          </w:p>
        </w:tc>
        <w:tc>
          <w:tcPr>
            <w:tcW w:w="8882" w:type="dxa"/>
          </w:tcPr>
          <w:p w14:paraId="3337444C" w14:textId="27C411FA" w:rsidR="00545658" w:rsidRDefault="00545658" w:rsidP="00545658">
            <w:pPr>
              <w:pStyle w:val="TableParagraph"/>
              <w:ind w:left="211"/>
              <w:rPr>
                <w:sz w:val="18"/>
              </w:rPr>
            </w:pPr>
            <w:r w:rsidRPr="00545658">
              <w:rPr>
                <w:sz w:val="18"/>
              </w:rPr>
              <w:t>Partido Comunista de Venezuela (PCV) - Documents, 1993-1994</w:t>
            </w:r>
          </w:p>
        </w:tc>
      </w:tr>
      <w:tr w:rsidR="00545658" w14:paraId="69A2F195" w14:textId="77777777">
        <w:trPr>
          <w:trHeight w:val="299"/>
        </w:trPr>
        <w:tc>
          <w:tcPr>
            <w:tcW w:w="987" w:type="dxa"/>
          </w:tcPr>
          <w:p w14:paraId="69A2F192" w14:textId="77777777" w:rsidR="00545658" w:rsidRDefault="00545658" w:rsidP="00545658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955" w:type="dxa"/>
          </w:tcPr>
          <w:p w14:paraId="69A2F193" w14:textId="77777777" w:rsidR="00545658" w:rsidRDefault="00545658" w:rsidP="00545658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8882" w:type="dxa"/>
          </w:tcPr>
          <w:p w14:paraId="69A2F194" w14:textId="77777777" w:rsidR="00545658" w:rsidRDefault="00545658" w:rsidP="00545658">
            <w:pPr>
              <w:pStyle w:val="TableParagraph"/>
              <w:ind w:left="211"/>
              <w:rPr>
                <w:sz w:val="18"/>
              </w:rPr>
            </w:pPr>
            <w:r>
              <w:rPr>
                <w:sz w:val="18"/>
              </w:rPr>
              <w:t>En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Hora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Reforma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Educativa: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Ley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Reforma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Educativa",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issue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VI,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1994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July</w:t>
            </w:r>
          </w:p>
        </w:tc>
      </w:tr>
      <w:tr w:rsidR="0030099D" w:rsidRPr="0030099D" w14:paraId="69A2F199" w14:textId="77777777">
        <w:trPr>
          <w:trHeight w:val="301"/>
        </w:trPr>
        <w:tc>
          <w:tcPr>
            <w:tcW w:w="987" w:type="dxa"/>
          </w:tcPr>
          <w:p w14:paraId="69A2F196" w14:textId="7EBD598E" w:rsidR="0030099D" w:rsidRDefault="0030099D" w:rsidP="0030099D">
            <w:pPr>
              <w:pStyle w:val="TableParagraph"/>
              <w:spacing w:before="8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955" w:type="dxa"/>
          </w:tcPr>
          <w:p w14:paraId="69A2F197" w14:textId="563967EE" w:rsidR="0030099D" w:rsidRDefault="0030099D" w:rsidP="0030099D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8882" w:type="dxa"/>
          </w:tcPr>
          <w:p w14:paraId="69A2F198" w14:textId="5BA8E4A4" w:rsidR="0030099D" w:rsidRPr="0030099D" w:rsidRDefault="0030099D" w:rsidP="0030099D">
            <w:pPr>
              <w:pStyle w:val="TableParagraph"/>
              <w:spacing w:before="85"/>
              <w:ind w:left="211"/>
              <w:rPr>
                <w:sz w:val="18"/>
                <w:lang w:val="es-PR"/>
              </w:rPr>
            </w:pPr>
            <w:r w:rsidRPr="0030099D">
              <w:rPr>
                <w:sz w:val="18"/>
                <w:lang w:val="es-PR"/>
              </w:rPr>
              <w:t>Asociacion de Trabajadores del Campo (ATC) (Nicaragua) - Documents, 1994</w:t>
            </w:r>
          </w:p>
        </w:tc>
      </w:tr>
      <w:tr w:rsidR="00545658" w:rsidRPr="00C85D54" w14:paraId="69A2F19D" w14:textId="77777777">
        <w:trPr>
          <w:trHeight w:val="299"/>
        </w:trPr>
        <w:tc>
          <w:tcPr>
            <w:tcW w:w="987" w:type="dxa"/>
          </w:tcPr>
          <w:p w14:paraId="69A2F19A" w14:textId="79585D96" w:rsidR="00545658" w:rsidRDefault="0030099D" w:rsidP="0054565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955" w:type="dxa"/>
          </w:tcPr>
          <w:p w14:paraId="69A2F19B" w14:textId="4E0B46EA" w:rsidR="00545658" w:rsidRDefault="0030099D" w:rsidP="0054565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882" w:type="dxa"/>
          </w:tcPr>
          <w:p w14:paraId="69A2F19C" w14:textId="662394E1" w:rsidR="00545658" w:rsidRPr="0030099D" w:rsidRDefault="0030099D" w:rsidP="00545658">
            <w:pPr>
              <w:pStyle w:val="TableParagraph"/>
              <w:ind w:left="211"/>
              <w:rPr>
                <w:sz w:val="18"/>
                <w:lang w:val="en-US"/>
              </w:rPr>
            </w:pPr>
            <w:r w:rsidRPr="0030099D">
              <w:rPr>
                <w:sz w:val="18"/>
                <w:lang w:val="en-US"/>
              </w:rPr>
              <w:t>Ephemera related to political campaigns in Brazil, 1994</w:t>
            </w:r>
          </w:p>
        </w:tc>
      </w:tr>
      <w:tr w:rsidR="00545658" w:rsidRPr="00C85D54" w14:paraId="69A2F1A1" w14:textId="77777777">
        <w:trPr>
          <w:trHeight w:val="299"/>
        </w:trPr>
        <w:tc>
          <w:tcPr>
            <w:tcW w:w="987" w:type="dxa"/>
          </w:tcPr>
          <w:p w14:paraId="69A2F19E" w14:textId="7E137618" w:rsidR="00545658" w:rsidRPr="0030099D" w:rsidRDefault="0030099D" w:rsidP="00545658">
            <w:pPr>
              <w:pStyle w:val="TableParagraph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3</w:t>
            </w:r>
          </w:p>
        </w:tc>
        <w:tc>
          <w:tcPr>
            <w:tcW w:w="955" w:type="dxa"/>
          </w:tcPr>
          <w:p w14:paraId="69A2F19F" w14:textId="4BA6684F" w:rsidR="00545658" w:rsidRPr="0030099D" w:rsidRDefault="0030099D" w:rsidP="00545658">
            <w:pPr>
              <w:pStyle w:val="TableParagraph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4</w:t>
            </w:r>
          </w:p>
        </w:tc>
        <w:tc>
          <w:tcPr>
            <w:tcW w:w="8882" w:type="dxa"/>
          </w:tcPr>
          <w:p w14:paraId="69A2F1A0" w14:textId="6A1656B4" w:rsidR="00545658" w:rsidRPr="0030099D" w:rsidRDefault="0030099D" w:rsidP="00545658">
            <w:pPr>
              <w:pStyle w:val="TableParagraph"/>
              <w:ind w:left="211"/>
              <w:rPr>
                <w:sz w:val="18"/>
                <w:lang w:val="en-US"/>
              </w:rPr>
            </w:pPr>
            <w:r w:rsidRPr="0030099D">
              <w:rPr>
                <w:sz w:val="18"/>
                <w:lang w:val="en-US"/>
              </w:rPr>
              <w:t>Oracao a Oxala - A collection of 8 Afro-Brazilian prayer cards, 1994</w:t>
            </w:r>
          </w:p>
        </w:tc>
      </w:tr>
      <w:tr w:rsidR="0030099D" w14:paraId="5BAB292A" w14:textId="77777777">
        <w:trPr>
          <w:trHeight w:val="299"/>
        </w:trPr>
        <w:tc>
          <w:tcPr>
            <w:tcW w:w="987" w:type="dxa"/>
          </w:tcPr>
          <w:p w14:paraId="23F31149" w14:textId="505710C4" w:rsidR="0030099D" w:rsidRDefault="0030099D" w:rsidP="00545658">
            <w:pPr>
              <w:pStyle w:val="TableParagraph"/>
              <w:rPr>
                <w:spacing w:val="-10"/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955" w:type="dxa"/>
          </w:tcPr>
          <w:p w14:paraId="3EEAEBAC" w14:textId="08C1BFC7" w:rsidR="0030099D" w:rsidRDefault="0030099D" w:rsidP="00545658">
            <w:pPr>
              <w:pStyle w:val="TableParagraph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18</w:t>
            </w:r>
          </w:p>
        </w:tc>
        <w:tc>
          <w:tcPr>
            <w:tcW w:w="8882" w:type="dxa"/>
          </w:tcPr>
          <w:p w14:paraId="555FEA44" w14:textId="0BF1CA60" w:rsidR="0030099D" w:rsidRDefault="0030099D" w:rsidP="00545658">
            <w:pPr>
              <w:pStyle w:val="TableParagraph"/>
              <w:ind w:left="211"/>
              <w:rPr>
                <w:sz w:val="18"/>
              </w:rPr>
            </w:pPr>
            <w:r w:rsidRPr="0030099D">
              <w:rPr>
                <w:sz w:val="18"/>
              </w:rPr>
              <w:t>Politicas Basicas Ambientales del Ecuador, 1994</w:t>
            </w:r>
          </w:p>
        </w:tc>
      </w:tr>
      <w:tr w:rsidR="0030099D" w14:paraId="154564D0" w14:textId="77777777">
        <w:trPr>
          <w:trHeight w:val="299"/>
        </w:trPr>
        <w:tc>
          <w:tcPr>
            <w:tcW w:w="987" w:type="dxa"/>
          </w:tcPr>
          <w:p w14:paraId="4522943C" w14:textId="0BE6D823" w:rsidR="0030099D" w:rsidRDefault="0030099D" w:rsidP="00545658">
            <w:pPr>
              <w:pStyle w:val="TableParagraph"/>
              <w:rPr>
                <w:spacing w:val="-10"/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955" w:type="dxa"/>
          </w:tcPr>
          <w:p w14:paraId="5A9D9E68" w14:textId="0AE5ECD3" w:rsidR="0030099D" w:rsidRDefault="0030099D" w:rsidP="00545658">
            <w:pPr>
              <w:pStyle w:val="TableParagraph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8882" w:type="dxa"/>
          </w:tcPr>
          <w:p w14:paraId="6BD2E919" w14:textId="07CCF39E" w:rsidR="0030099D" w:rsidRDefault="0030099D" w:rsidP="00545658">
            <w:pPr>
              <w:pStyle w:val="TableParagraph"/>
              <w:ind w:left="211"/>
              <w:rPr>
                <w:sz w:val="18"/>
              </w:rPr>
            </w:pPr>
            <w:r w:rsidRPr="0030099D">
              <w:rPr>
                <w:sz w:val="18"/>
              </w:rPr>
              <w:t>Privatization in Peru - Comision de Promocion de la Inversion Privada (Peru) - Documents, 1994</w:t>
            </w:r>
          </w:p>
        </w:tc>
      </w:tr>
      <w:tr w:rsidR="0030099D" w14:paraId="7A33368E" w14:textId="77777777">
        <w:trPr>
          <w:trHeight w:val="299"/>
        </w:trPr>
        <w:tc>
          <w:tcPr>
            <w:tcW w:w="987" w:type="dxa"/>
          </w:tcPr>
          <w:p w14:paraId="2A829806" w14:textId="31BB226F" w:rsidR="0030099D" w:rsidRDefault="0030099D" w:rsidP="00545658">
            <w:pPr>
              <w:pStyle w:val="TableParagraph"/>
              <w:rPr>
                <w:spacing w:val="-10"/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955" w:type="dxa"/>
          </w:tcPr>
          <w:p w14:paraId="6F0ED972" w14:textId="674A1A27" w:rsidR="0030099D" w:rsidRDefault="0030099D" w:rsidP="00545658">
            <w:pPr>
              <w:pStyle w:val="TableParagraph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21</w:t>
            </w:r>
          </w:p>
        </w:tc>
        <w:tc>
          <w:tcPr>
            <w:tcW w:w="8882" w:type="dxa"/>
          </w:tcPr>
          <w:p w14:paraId="27B8DE41" w14:textId="7079CD65" w:rsidR="0030099D" w:rsidRDefault="0030099D" w:rsidP="00545658">
            <w:pPr>
              <w:pStyle w:val="TableParagraph"/>
              <w:ind w:left="211"/>
              <w:rPr>
                <w:sz w:val="18"/>
              </w:rPr>
            </w:pPr>
            <w:r w:rsidRPr="0030099D">
              <w:rPr>
                <w:sz w:val="18"/>
              </w:rPr>
              <w:t>Partido dos Tabalhadores (Brazil) - Political campaign documents, 1994, 2002</w:t>
            </w:r>
          </w:p>
        </w:tc>
      </w:tr>
      <w:tr w:rsidR="00C85D54" w:rsidRPr="00C85D54" w14:paraId="64147AD9" w14:textId="77777777">
        <w:trPr>
          <w:trHeight w:val="299"/>
        </w:trPr>
        <w:tc>
          <w:tcPr>
            <w:tcW w:w="987" w:type="dxa"/>
          </w:tcPr>
          <w:p w14:paraId="620692B8" w14:textId="54EF53A2" w:rsidR="00C85D54" w:rsidRDefault="00C85D54" w:rsidP="00545658">
            <w:pPr>
              <w:pStyle w:val="TableParagraph"/>
              <w:rPr>
                <w:spacing w:val="-10"/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955" w:type="dxa"/>
          </w:tcPr>
          <w:p w14:paraId="31378A2A" w14:textId="7C684B22" w:rsidR="00C85D54" w:rsidRDefault="00C85D54" w:rsidP="00545658">
            <w:pPr>
              <w:pStyle w:val="TableParagraph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8</w:t>
            </w:r>
          </w:p>
        </w:tc>
        <w:tc>
          <w:tcPr>
            <w:tcW w:w="8882" w:type="dxa"/>
          </w:tcPr>
          <w:p w14:paraId="3ABC479F" w14:textId="225B18C8" w:rsidR="00C85D54" w:rsidRPr="00C85D54" w:rsidRDefault="00C85D54" w:rsidP="00545658">
            <w:pPr>
              <w:pStyle w:val="TableParagraph"/>
              <w:ind w:left="211"/>
              <w:rPr>
                <w:sz w:val="18"/>
                <w:lang w:val="en-US"/>
              </w:rPr>
            </w:pPr>
            <w:r w:rsidRPr="00C85D54">
              <w:rPr>
                <w:sz w:val="18"/>
                <w:lang w:val="en-US"/>
              </w:rPr>
              <w:t>Brazil - Sustainable development in Brazil and Amazon - Print reports and publications (1 of 3)</w:t>
            </w:r>
            <w:r>
              <w:rPr>
                <w:sz w:val="18"/>
                <w:lang w:val="en-US"/>
              </w:rPr>
              <w:t>, 1998-2009</w:t>
            </w:r>
          </w:p>
        </w:tc>
      </w:tr>
      <w:tr w:rsidR="00C85D54" w:rsidRPr="00C85D54" w14:paraId="1F941AF6" w14:textId="77777777">
        <w:trPr>
          <w:trHeight w:val="299"/>
        </w:trPr>
        <w:tc>
          <w:tcPr>
            <w:tcW w:w="987" w:type="dxa"/>
          </w:tcPr>
          <w:p w14:paraId="28AA0309" w14:textId="48175D06" w:rsidR="00C85D54" w:rsidRDefault="00C85D54" w:rsidP="00545658">
            <w:pPr>
              <w:pStyle w:val="TableParagraph"/>
              <w:rPr>
                <w:spacing w:val="-10"/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955" w:type="dxa"/>
          </w:tcPr>
          <w:p w14:paraId="1D4336DB" w14:textId="43588AD1" w:rsidR="00C85D54" w:rsidRDefault="00C85D54" w:rsidP="00545658">
            <w:pPr>
              <w:pStyle w:val="TableParagraph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9</w:t>
            </w:r>
          </w:p>
        </w:tc>
        <w:tc>
          <w:tcPr>
            <w:tcW w:w="8882" w:type="dxa"/>
          </w:tcPr>
          <w:p w14:paraId="369C2715" w14:textId="39ACBBBD" w:rsidR="00C85D54" w:rsidRPr="00C85D54" w:rsidRDefault="00C85D54" w:rsidP="00545658">
            <w:pPr>
              <w:pStyle w:val="TableParagraph"/>
              <w:ind w:left="211"/>
              <w:rPr>
                <w:sz w:val="18"/>
                <w:lang w:val="en-US"/>
              </w:rPr>
            </w:pPr>
            <w:r w:rsidRPr="00C85D54">
              <w:rPr>
                <w:sz w:val="18"/>
                <w:lang w:val="en-US"/>
              </w:rPr>
              <w:t>Brazil - Sustainable development in Brazil and Amazon - Print reports and publications (</w:t>
            </w:r>
            <w:r>
              <w:rPr>
                <w:sz w:val="18"/>
                <w:lang w:val="en-US"/>
              </w:rPr>
              <w:t>2</w:t>
            </w:r>
            <w:r w:rsidRPr="00C85D54">
              <w:rPr>
                <w:sz w:val="18"/>
                <w:lang w:val="en-US"/>
              </w:rPr>
              <w:t xml:space="preserve"> of 3)</w:t>
            </w:r>
            <w:r>
              <w:rPr>
                <w:sz w:val="18"/>
                <w:lang w:val="en-US"/>
              </w:rPr>
              <w:t>, 1998-2009</w:t>
            </w:r>
          </w:p>
        </w:tc>
      </w:tr>
      <w:tr w:rsidR="00C85D54" w:rsidRPr="00C85D54" w14:paraId="6C88BE09" w14:textId="77777777">
        <w:trPr>
          <w:trHeight w:val="299"/>
        </w:trPr>
        <w:tc>
          <w:tcPr>
            <w:tcW w:w="987" w:type="dxa"/>
          </w:tcPr>
          <w:p w14:paraId="74531D48" w14:textId="36D25363" w:rsidR="00C85D54" w:rsidRDefault="00C85D54" w:rsidP="00545658">
            <w:pPr>
              <w:pStyle w:val="TableParagraph"/>
              <w:rPr>
                <w:spacing w:val="-10"/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955" w:type="dxa"/>
          </w:tcPr>
          <w:p w14:paraId="33974C77" w14:textId="4C3A5590" w:rsidR="00C85D54" w:rsidRDefault="00C85D54" w:rsidP="00545658">
            <w:pPr>
              <w:pStyle w:val="TableParagraph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8882" w:type="dxa"/>
          </w:tcPr>
          <w:p w14:paraId="4E5D4E11" w14:textId="6B0B3AFF" w:rsidR="00C85D54" w:rsidRPr="00C85D54" w:rsidRDefault="00C85D54" w:rsidP="00545658">
            <w:pPr>
              <w:pStyle w:val="TableParagraph"/>
              <w:ind w:left="211"/>
              <w:rPr>
                <w:sz w:val="18"/>
                <w:lang w:val="en-US"/>
              </w:rPr>
            </w:pPr>
            <w:r w:rsidRPr="00C85D54">
              <w:rPr>
                <w:sz w:val="18"/>
                <w:lang w:val="en-US"/>
              </w:rPr>
              <w:t>Brazil - Sustainable development in Brazil and Amazon - Print reports and publications (</w:t>
            </w:r>
            <w:r>
              <w:rPr>
                <w:sz w:val="18"/>
                <w:lang w:val="en-US"/>
              </w:rPr>
              <w:t>3</w:t>
            </w:r>
            <w:r w:rsidRPr="00C85D54">
              <w:rPr>
                <w:sz w:val="18"/>
                <w:lang w:val="en-US"/>
              </w:rPr>
              <w:t xml:space="preserve"> of 3)</w:t>
            </w:r>
            <w:r>
              <w:rPr>
                <w:sz w:val="18"/>
                <w:lang w:val="en-US"/>
              </w:rPr>
              <w:t>, 1998-2009</w:t>
            </w:r>
          </w:p>
        </w:tc>
      </w:tr>
      <w:tr w:rsidR="00545658" w14:paraId="69A2F1A5" w14:textId="77777777">
        <w:trPr>
          <w:trHeight w:val="299"/>
        </w:trPr>
        <w:tc>
          <w:tcPr>
            <w:tcW w:w="987" w:type="dxa"/>
          </w:tcPr>
          <w:p w14:paraId="69A2F1A2" w14:textId="77777777" w:rsidR="00545658" w:rsidRDefault="00545658" w:rsidP="00545658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955" w:type="dxa"/>
          </w:tcPr>
          <w:p w14:paraId="69A2F1A3" w14:textId="77777777" w:rsidR="00545658" w:rsidRDefault="00545658" w:rsidP="00545658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8882" w:type="dxa"/>
          </w:tcPr>
          <w:p w14:paraId="69A2F1A4" w14:textId="77777777" w:rsidR="00545658" w:rsidRDefault="00545658" w:rsidP="00545658">
            <w:pPr>
              <w:pStyle w:val="TableParagraph"/>
              <w:ind w:left="211"/>
              <w:rPr>
                <w:sz w:val="18"/>
              </w:rPr>
            </w:pPr>
            <w:r>
              <w:rPr>
                <w:sz w:val="18"/>
              </w:rPr>
              <w:t>Test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VIH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positivo,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Ministerio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Salud,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Presidencia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Nación,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2008</w:t>
            </w:r>
          </w:p>
        </w:tc>
      </w:tr>
      <w:tr w:rsidR="00545658" w14:paraId="69A2F1AA" w14:textId="77777777">
        <w:trPr>
          <w:trHeight w:val="705"/>
        </w:trPr>
        <w:tc>
          <w:tcPr>
            <w:tcW w:w="987" w:type="dxa"/>
          </w:tcPr>
          <w:p w14:paraId="69A2F1A6" w14:textId="77777777" w:rsidR="00545658" w:rsidRDefault="00545658" w:rsidP="00545658">
            <w:pPr>
              <w:pStyle w:val="TableParagraph"/>
              <w:spacing w:line="240" w:lineRule="auto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955" w:type="dxa"/>
          </w:tcPr>
          <w:p w14:paraId="69A2F1A7" w14:textId="77777777" w:rsidR="00545658" w:rsidRDefault="00545658" w:rsidP="00545658">
            <w:pPr>
              <w:pStyle w:val="TableParagraph"/>
              <w:spacing w:line="240" w:lineRule="auto"/>
              <w:rPr>
                <w:sz w:val="18"/>
              </w:rPr>
            </w:pPr>
            <w:r>
              <w:rPr>
                <w:spacing w:val="-5"/>
                <w:sz w:val="18"/>
              </w:rPr>
              <w:t>17</w:t>
            </w:r>
          </w:p>
        </w:tc>
        <w:tc>
          <w:tcPr>
            <w:tcW w:w="8882" w:type="dxa"/>
          </w:tcPr>
          <w:p w14:paraId="69A2F1A8" w14:textId="77777777" w:rsidR="00545658" w:rsidRDefault="00545658" w:rsidP="00545658">
            <w:pPr>
              <w:pStyle w:val="TableParagraph"/>
              <w:spacing w:line="240" w:lineRule="auto"/>
              <w:ind w:left="211"/>
              <w:rPr>
                <w:sz w:val="18"/>
              </w:rPr>
            </w:pPr>
            <w:r>
              <w:rPr>
                <w:sz w:val="18"/>
              </w:rPr>
              <w:t>"Educación Sexual Integral para la Educación Primaria: Contenidos y Propuestas para el aula", Serie Cuadernos,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Programa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Nacional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Educación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Sexual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Integral,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Ministerio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Educación,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Presidencia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</w:p>
          <w:p w14:paraId="69A2F1A9" w14:textId="77777777" w:rsidR="00545658" w:rsidRDefault="00545658" w:rsidP="00545658">
            <w:pPr>
              <w:pStyle w:val="TableParagraph"/>
              <w:spacing w:before="1" w:line="187" w:lineRule="exact"/>
              <w:ind w:left="211"/>
              <w:rPr>
                <w:sz w:val="18"/>
              </w:rPr>
            </w:pPr>
            <w:r>
              <w:rPr>
                <w:sz w:val="18"/>
              </w:rPr>
              <w:t>Nación,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2009</w:t>
            </w:r>
          </w:p>
        </w:tc>
      </w:tr>
      <w:tr w:rsidR="00545658" w14:paraId="69A2F1AF" w14:textId="77777777">
        <w:trPr>
          <w:trHeight w:val="705"/>
        </w:trPr>
        <w:tc>
          <w:tcPr>
            <w:tcW w:w="987" w:type="dxa"/>
          </w:tcPr>
          <w:p w14:paraId="69A2F1AB" w14:textId="77777777" w:rsidR="00545658" w:rsidRDefault="00545658" w:rsidP="00545658">
            <w:pPr>
              <w:pStyle w:val="TableParagraph"/>
              <w:spacing w:line="240" w:lineRule="auto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955" w:type="dxa"/>
          </w:tcPr>
          <w:p w14:paraId="69A2F1AC" w14:textId="77777777" w:rsidR="00545658" w:rsidRDefault="00545658" w:rsidP="00545658">
            <w:pPr>
              <w:pStyle w:val="TableParagraph"/>
              <w:spacing w:line="240" w:lineRule="auto"/>
              <w:rPr>
                <w:sz w:val="18"/>
              </w:rPr>
            </w:pPr>
            <w:r>
              <w:rPr>
                <w:spacing w:val="-5"/>
                <w:sz w:val="18"/>
              </w:rPr>
              <w:t>18</w:t>
            </w:r>
          </w:p>
        </w:tc>
        <w:tc>
          <w:tcPr>
            <w:tcW w:w="8882" w:type="dxa"/>
          </w:tcPr>
          <w:p w14:paraId="69A2F1AD" w14:textId="77777777" w:rsidR="00545658" w:rsidRDefault="00545658" w:rsidP="00545658">
            <w:pPr>
              <w:pStyle w:val="TableParagraph"/>
              <w:spacing w:line="240" w:lineRule="auto"/>
              <w:ind w:left="211"/>
              <w:rPr>
                <w:sz w:val="18"/>
              </w:rPr>
            </w:pPr>
            <w:r>
              <w:rPr>
                <w:sz w:val="18"/>
              </w:rPr>
              <w:t>Educación Sexual Integral para la Educación Secundaria: Contenidos y Propuestas para el aula", Serie Cuadernos,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Programa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Nacional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Educación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Sexual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Integral,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Ministerio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Educación,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Presidencia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</w:p>
          <w:p w14:paraId="69A2F1AE" w14:textId="77777777" w:rsidR="00545658" w:rsidRDefault="00545658" w:rsidP="00545658">
            <w:pPr>
              <w:pStyle w:val="TableParagraph"/>
              <w:spacing w:before="1" w:line="187" w:lineRule="exact"/>
              <w:ind w:left="211"/>
              <w:rPr>
                <w:sz w:val="18"/>
              </w:rPr>
            </w:pPr>
            <w:r>
              <w:rPr>
                <w:sz w:val="18"/>
              </w:rPr>
              <w:t>Nación,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2010</w:t>
            </w:r>
          </w:p>
        </w:tc>
      </w:tr>
      <w:tr w:rsidR="00545658" w14:paraId="69A2F1B3" w14:textId="77777777">
        <w:trPr>
          <w:trHeight w:val="498"/>
        </w:trPr>
        <w:tc>
          <w:tcPr>
            <w:tcW w:w="987" w:type="dxa"/>
          </w:tcPr>
          <w:p w14:paraId="69A2F1B0" w14:textId="77777777" w:rsidR="00545658" w:rsidRDefault="00545658" w:rsidP="00545658">
            <w:pPr>
              <w:pStyle w:val="TableParagraph"/>
              <w:spacing w:line="240" w:lineRule="auto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955" w:type="dxa"/>
          </w:tcPr>
          <w:p w14:paraId="69A2F1B1" w14:textId="77777777" w:rsidR="00545658" w:rsidRDefault="00545658" w:rsidP="00545658">
            <w:pPr>
              <w:pStyle w:val="TableParagraph"/>
              <w:spacing w:line="240" w:lineRule="auto"/>
              <w:rPr>
                <w:sz w:val="18"/>
              </w:rPr>
            </w:pPr>
            <w:r>
              <w:rPr>
                <w:spacing w:val="-5"/>
                <w:sz w:val="18"/>
              </w:rPr>
              <w:t>19</w:t>
            </w:r>
          </w:p>
        </w:tc>
        <w:tc>
          <w:tcPr>
            <w:tcW w:w="8882" w:type="dxa"/>
          </w:tcPr>
          <w:p w14:paraId="69A2F1B2" w14:textId="77777777" w:rsidR="00545658" w:rsidRDefault="00545658" w:rsidP="00545658">
            <w:pPr>
              <w:pStyle w:val="TableParagraph"/>
              <w:spacing w:before="67" w:line="206" w:lineRule="exact"/>
              <w:ind w:left="211"/>
              <w:rPr>
                <w:sz w:val="18"/>
              </w:rPr>
            </w:pPr>
            <w:r>
              <w:rPr>
                <w:sz w:val="18"/>
              </w:rPr>
              <w:t>Educación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Sexual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Integral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Educación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Inicial: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Contenidos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Propuestas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Salas",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Serie Cuadernos, Programa Nacional de Educación Sexual Integral, 2010</w:t>
            </w:r>
          </w:p>
        </w:tc>
      </w:tr>
      <w:tr w:rsidR="00545658" w14:paraId="69A2F1B7" w14:textId="77777777">
        <w:trPr>
          <w:trHeight w:val="496"/>
        </w:trPr>
        <w:tc>
          <w:tcPr>
            <w:tcW w:w="987" w:type="dxa"/>
          </w:tcPr>
          <w:p w14:paraId="69A2F1B4" w14:textId="77777777" w:rsidR="00545658" w:rsidRDefault="00545658" w:rsidP="00545658">
            <w:pPr>
              <w:pStyle w:val="TableParagraph"/>
              <w:spacing w:line="240" w:lineRule="auto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955" w:type="dxa"/>
          </w:tcPr>
          <w:p w14:paraId="69A2F1B5" w14:textId="77777777" w:rsidR="00545658" w:rsidRDefault="00545658" w:rsidP="00545658">
            <w:pPr>
              <w:pStyle w:val="TableParagraph"/>
              <w:spacing w:line="240" w:lineRule="auto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8882" w:type="dxa"/>
          </w:tcPr>
          <w:p w14:paraId="69A2F1B6" w14:textId="77777777" w:rsidR="00545658" w:rsidRDefault="00545658" w:rsidP="00545658">
            <w:pPr>
              <w:pStyle w:val="TableParagraph"/>
              <w:spacing w:before="64" w:line="206" w:lineRule="exact"/>
              <w:ind w:left="211"/>
              <w:rPr>
                <w:sz w:val="18"/>
              </w:rPr>
            </w:pPr>
            <w:r>
              <w:rPr>
                <w:sz w:val="18"/>
              </w:rPr>
              <w:t>"Buscamos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cuatro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diferencias",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Educación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Sexual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Integral,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Ministerio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Educación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Presidencia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 Nación, Programa Nacional de Educación Sexual Integral, undated</w:t>
            </w:r>
          </w:p>
        </w:tc>
      </w:tr>
      <w:tr w:rsidR="00545658" w14:paraId="69A2F1BB" w14:textId="77777777">
        <w:trPr>
          <w:trHeight w:val="498"/>
        </w:trPr>
        <w:tc>
          <w:tcPr>
            <w:tcW w:w="987" w:type="dxa"/>
          </w:tcPr>
          <w:p w14:paraId="69A2F1B8" w14:textId="77777777" w:rsidR="00545658" w:rsidRDefault="00545658" w:rsidP="00545658">
            <w:pPr>
              <w:pStyle w:val="TableParagraph"/>
              <w:spacing w:line="240" w:lineRule="auto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955" w:type="dxa"/>
          </w:tcPr>
          <w:p w14:paraId="69A2F1B9" w14:textId="77777777" w:rsidR="00545658" w:rsidRDefault="00545658" w:rsidP="00545658">
            <w:pPr>
              <w:pStyle w:val="TableParagraph"/>
              <w:spacing w:line="240" w:lineRule="auto"/>
              <w:rPr>
                <w:sz w:val="18"/>
              </w:rPr>
            </w:pPr>
            <w:r>
              <w:rPr>
                <w:spacing w:val="-5"/>
                <w:sz w:val="18"/>
              </w:rPr>
              <w:t>21</w:t>
            </w:r>
          </w:p>
        </w:tc>
        <w:tc>
          <w:tcPr>
            <w:tcW w:w="8882" w:type="dxa"/>
          </w:tcPr>
          <w:p w14:paraId="69A2F1BA" w14:textId="77777777" w:rsidR="00545658" w:rsidRDefault="00545658" w:rsidP="00545658">
            <w:pPr>
              <w:pStyle w:val="TableParagraph"/>
              <w:spacing w:before="58" w:line="210" w:lineRule="atLeast"/>
              <w:ind w:left="211"/>
              <w:rPr>
                <w:sz w:val="18"/>
              </w:rPr>
            </w:pPr>
            <w:r>
              <w:rPr>
                <w:sz w:val="18"/>
              </w:rPr>
              <w:t>Cambios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que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ven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sienten,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Educación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Sexual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Integral,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Ministerio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Educación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Presidencia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 Nación, Programa Nacional de Educación Sexual Integral, undated</w:t>
            </w:r>
          </w:p>
        </w:tc>
      </w:tr>
      <w:tr w:rsidR="00545658" w14:paraId="69A2F1BF" w14:textId="77777777">
        <w:trPr>
          <w:trHeight w:val="496"/>
        </w:trPr>
        <w:tc>
          <w:tcPr>
            <w:tcW w:w="987" w:type="dxa"/>
          </w:tcPr>
          <w:p w14:paraId="69A2F1BC" w14:textId="77777777" w:rsidR="00545658" w:rsidRDefault="00545658" w:rsidP="00545658">
            <w:pPr>
              <w:pStyle w:val="TableParagraph"/>
              <w:spacing w:line="240" w:lineRule="auto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955" w:type="dxa"/>
          </w:tcPr>
          <w:p w14:paraId="69A2F1BD" w14:textId="77777777" w:rsidR="00545658" w:rsidRDefault="00545658" w:rsidP="00545658">
            <w:pPr>
              <w:pStyle w:val="TableParagraph"/>
              <w:spacing w:line="240" w:lineRule="auto"/>
              <w:rPr>
                <w:sz w:val="18"/>
              </w:rPr>
            </w:pPr>
            <w:r>
              <w:rPr>
                <w:spacing w:val="-5"/>
                <w:sz w:val="18"/>
              </w:rPr>
              <w:t>22</w:t>
            </w:r>
          </w:p>
        </w:tc>
        <w:tc>
          <w:tcPr>
            <w:tcW w:w="8882" w:type="dxa"/>
          </w:tcPr>
          <w:p w14:paraId="69A2F1BE" w14:textId="77777777" w:rsidR="00545658" w:rsidRDefault="00545658" w:rsidP="00545658">
            <w:pPr>
              <w:pStyle w:val="TableParagraph"/>
              <w:spacing w:before="64" w:line="206" w:lineRule="exact"/>
              <w:ind w:left="211"/>
              <w:rPr>
                <w:sz w:val="18"/>
              </w:rPr>
            </w:pPr>
            <w:r>
              <w:rPr>
                <w:sz w:val="18"/>
              </w:rPr>
              <w:t>"Salimos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jugar",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Educación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Sexual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Integral,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Ministerio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Educación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Presidencia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Nación,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Programa Nacional de Educación Sexual Integral, undated</w:t>
            </w:r>
          </w:p>
        </w:tc>
      </w:tr>
      <w:tr w:rsidR="00545658" w14:paraId="69A2F1C3" w14:textId="77777777">
        <w:trPr>
          <w:trHeight w:val="302"/>
        </w:trPr>
        <w:tc>
          <w:tcPr>
            <w:tcW w:w="987" w:type="dxa"/>
          </w:tcPr>
          <w:p w14:paraId="69A2F1C0" w14:textId="77777777" w:rsidR="00545658" w:rsidRDefault="00545658" w:rsidP="00545658">
            <w:pPr>
              <w:pStyle w:val="TableParagraph"/>
              <w:spacing w:before="8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955" w:type="dxa"/>
          </w:tcPr>
          <w:p w14:paraId="69A2F1C1" w14:textId="77777777" w:rsidR="00545658" w:rsidRDefault="00545658" w:rsidP="00545658">
            <w:pPr>
              <w:pStyle w:val="TableParagraph"/>
              <w:spacing w:before="85"/>
              <w:rPr>
                <w:sz w:val="18"/>
              </w:rPr>
            </w:pPr>
            <w:r>
              <w:rPr>
                <w:spacing w:val="-5"/>
                <w:sz w:val="18"/>
              </w:rPr>
              <w:t>23</w:t>
            </w:r>
          </w:p>
        </w:tc>
        <w:tc>
          <w:tcPr>
            <w:tcW w:w="8882" w:type="dxa"/>
          </w:tcPr>
          <w:p w14:paraId="69A2F1C2" w14:textId="77777777" w:rsidR="00545658" w:rsidRDefault="00545658" w:rsidP="00545658">
            <w:pPr>
              <w:pStyle w:val="TableParagraph"/>
              <w:spacing w:before="85"/>
              <w:ind w:left="211"/>
              <w:rPr>
                <w:sz w:val="18"/>
              </w:rPr>
            </w:pPr>
            <w:r>
              <w:rPr>
                <w:sz w:val="18"/>
              </w:rPr>
              <w:t>Soy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Maria,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Rubén,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Educación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Sexual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Integral,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Ministerio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Educación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Presidencia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Nación,</w:t>
            </w:r>
          </w:p>
        </w:tc>
      </w:tr>
      <w:tr w:rsidR="0030099D" w:rsidRPr="00C85D54" w14:paraId="62A5762A" w14:textId="77777777">
        <w:trPr>
          <w:trHeight w:val="302"/>
        </w:trPr>
        <w:tc>
          <w:tcPr>
            <w:tcW w:w="987" w:type="dxa"/>
          </w:tcPr>
          <w:p w14:paraId="265D00A4" w14:textId="00B30799" w:rsidR="0030099D" w:rsidRDefault="0030099D" w:rsidP="0030099D">
            <w:pPr>
              <w:pStyle w:val="TableParagraph"/>
              <w:spacing w:before="85"/>
              <w:rPr>
                <w:spacing w:val="-10"/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955" w:type="dxa"/>
          </w:tcPr>
          <w:p w14:paraId="58EE4A46" w14:textId="6F371FFE" w:rsidR="0030099D" w:rsidRDefault="0030099D" w:rsidP="0030099D">
            <w:pPr>
              <w:pStyle w:val="TableParagraph"/>
              <w:spacing w:before="85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8</w:t>
            </w:r>
          </w:p>
        </w:tc>
        <w:tc>
          <w:tcPr>
            <w:tcW w:w="8882" w:type="dxa"/>
          </w:tcPr>
          <w:p w14:paraId="48A45032" w14:textId="6565937A" w:rsidR="0030099D" w:rsidRPr="002619FA" w:rsidRDefault="0030099D" w:rsidP="0030099D">
            <w:pPr>
              <w:pStyle w:val="TableParagraph"/>
              <w:spacing w:before="85"/>
              <w:ind w:left="211"/>
              <w:rPr>
                <w:sz w:val="18"/>
                <w:lang w:val="en-US"/>
              </w:rPr>
            </w:pPr>
            <w:r w:rsidRPr="0030099D">
              <w:rPr>
                <w:sz w:val="18"/>
                <w:lang w:val="en-US"/>
              </w:rPr>
              <w:t>Documents, including pilot programs for the protection and management of indigenous lands in Amazonia, Javari River and Kayabi community (folder 1), circa 2000s</w:t>
            </w:r>
          </w:p>
        </w:tc>
      </w:tr>
      <w:tr w:rsidR="0030099D" w:rsidRPr="00C85D54" w14:paraId="6D108828" w14:textId="77777777">
        <w:trPr>
          <w:trHeight w:val="302"/>
        </w:trPr>
        <w:tc>
          <w:tcPr>
            <w:tcW w:w="987" w:type="dxa"/>
          </w:tcPr>
          <w:p w14:paraId="331488BE" w14:textId="30D341F2" w:rsidR="0030099D" w:rsidRDefault="0030099D" w:rsidP="0030099D">
            <w:pPr>
              <w:pStyle w:val="TableParagraph"/>
              <w:spacing w:before="85"/>
              <w:rPr>
                <w:spacing w:val="-10"/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955" w:type="dxa"/>
          </w:tcPr>
          <w:p w14:paraId="35CEBA57" w14:textId="3395AADF" w:rsidR="0030099D" w:rsidRDefault="0030099D" w:rsidP="0030099D">
            <w:pPr>
              <w:pStyle w:val="TableParagraph"/>
              <w:spacing w:before="85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9</w:t>
            </w:r>
          </w:p>
        </w:tc>
        <w:tc>
          <w:tcPr>
            <w:tcW w:w="8882" w:type="dxa"/>
          </w:tcPr>
          <w:p w14:paraId="56CF62DC" w14:textId="06929A64" w:rsidR="0030099D" w:rsidRPr="002619FA" w:rsidRDefault="0030099D" w:rsidP="0030099D">
            <w:pPr>
              <w:pStyle w:val="TableParagraph"/>
              <w:spacing w:before="85"/>
              <w:ind w:left="211"/>
              <w:rPr>
                <w:sz w:val="18"/>
                <w:lang w:val="en-US"/>
              </w:rPr>
            </w:pPr>
            <w:r w:rsidRPr="0030099D">
              <w:rPr>
                <w:sz w:val="18"/>
                <w:lang w:val="en-US"/>
              </w:rPr>
              <w:t xml:space="preserve">Documents, including pilot programs for the protection and management of indigenous lands in Amazonia, Javari River and Kayabi community (folder </w:t>
            </w:r>
            <w:r>
              <w:rPr>
                <w:sz w:val="18"/>
                <w:lang w:val="en-US"/>
              </w:rPr>
              <w:t>2</w:t>
            </w:r>
            <w:r w:rsidRPr="0030099D">
              <w:rPr>
                <w:sz w:val="18"/>
                <w:lang w:val="en-US"/>
              </w:rPr>
              <w:t>), circa 2000s</w:t>
            </w:r>
          </w:p>
        </w:tc>
      </w:tr>
      <w:tr w:rsidR="0030099D" w:rsidRPr="00C85D54" w14:paraId="46220F08" w14:textId="77777777">
        <w:trPr>
          <w:trHeight w:val="302"/>
        </w:trPr>
        <w:tc>
          <w:tcPr>
            <w:tcW w:w="987" w:type="dxa"/>
          </w:tcPr>
          <w:p w14:paraId="47940A9F" w14:textId="4DEEFC80" w:rsidR="0030099D" w:rsidRDefault="0030099D" w:rsidP="0030099D">
            <w:pPr>
              <w:pStyle w:val="TableParagraph"/>
              <w:spacing w:before="85"/>
              <w:rPr>
                <w:spacing w:val="-10"/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955" w:type="dxa"/>
          </w:tcPr>
          <w:p w14:paraId="15685E84" w14:textId="6459A02D" w:rsidR="0030099D" w:rsidRDefault="0030099D" w:rsidP="0030099D">
            <w:pPr>
              <w:pStyle w:val="TableParagraph"/>
              <w:spacing w:before="85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8882" w:type="dxa"/>
          </w:tcPr>
          <w:p w14:paraId="5FFE9EE1" w14:textId="5D62CAD8" w:rsidR="0030099D" w:rsidRPr="0030099D" w:rsidRDefault="0030099D" w:rsidP="0030099D">
            <w:pPr>
              <w:pStyle w:val="TableParagraph"/>
              <w:spacing w:before="85"/>
              <w:ind w:left="211"/>
              <w:rPr>
                <w:sz w:val="18"/>
                <w:lang w:val="en-US"/>
              </w:rPr>
            </w:pPr>
            <w:r w:rsidRPr="002619FA">
              <w:rPr>
                <w:sz w:val="18"/>
                <w:lang w:val="en-US"/>
              </w:rPr>
              <w:t>Five</w:t>
            </w:r>
            <w:r w:rsidRPr="002619FA">
              <w:rPr>
                <w:spacing w:val="-8"/>
                <w:sz w:val="18"/>
                <w:lang w:val="en-US"/>
              </w:rPr>
              <w:t xml:space="preserve"> </w:t>
            </w:r>
            <w:r w:rsidRPr="002619FA">
              <w:rPr>
                <w:sz w:val="18"/>
                <w:lang w:val="en-US"/>
              </w:rPr>
              <w:t>notecards</w:t>
            </w:r>
            <w:r w:rsidRPr="002619FA">
              <w:rPr>
                <w:spacing w:val="-3"/>
                <w:sz w:val="18"/>
                <w:lang w:val="en-US"/>
              </w:rPr>
              <w:t xml:space="preserve"> </w:t>
            </w:r>
            <w:r w:rsidRPr="002619FA">
              <w:rPr>
                <w:sz w:val="18"/>
                <w:lang w:val="en-US"/>
              </w:rPr>
              <w:t>with</w:t>
            </w:r>
            <w:r w:rsidRPr="002619FA">
              <w:rPr>
                <w:spacing w:val="-5"/>
                <w:sz w:val="18"/>
                <w:lang w:val="en-US"/>
              </w:rPr>
              <w:t xml:space="preserve"> </w:t>
            </w:r>
            <w:r w:rsidRPr="002619FA">
              <w:rPr>
                <w:sz w:val="18"/>
                <w:lang w:val="en-US"/>
              </w:rPr>
              <w:t>colored</w:t>
            </w:r>
            <w:r w:rsidRPr="002619FA">
              <w:rPr>
                <w:spacing w:val="-4"/>
                <w:sz w:val="18"/>
                <w:lang w:val="en-US"/>
              </w:rPr>
              <w:t xml:space="preserve"> </w:t>
            </w:r>
            <w:r w:rsidRPr="002619FA">
              <w:rPr>
                <w:sz w:val="18"/>
                <w:lang w:val="en-US"/>
              </w:rPr>
              <w:t>drawings</w:t>
            </w:r>
            <w:r w:rsidRPr="002619FA">
              <w:rPr>
                <w:spacing w:val="-3"/>
                <w:sz w:val="18"/>
                <w:lang w:val="en-US"/>
              </w:rPr>
              <w:t xml:space="preserve"> </w:t>
            </w:r>
            <w:r w:rsidRPr="002619FA">
              <w:rPr>
                <w:sz w:val="18"/>
                <w:lang w:val="en-US"/>
              </w:rPr>
              <w:t>of</w:t>
            </w:r>
            <w:r w:rsidRPr="002619FA">
              <w:rPr>
                <w:spacing w:val="-3"/>
                <w:sz w:val="18"/>
                <w:lang w:val="en-US"/>
              </w:rPr>
              <w:t xml:space="preserve"> </w:t>
            </w:r>
            <w:r w:rsidRPr="002619FA">
              <w:rPr>
                <w:sz w:val="18"/>
                <w:lang w:val="en-US"/>
              </w:rPr>
              <w:t>traditional</w:t>
            </w:r>
            <w:r w:rsidRPr="002619FA">
              <w:rPr>
                <w:spacing w:val="-6"/>
                <w:sz w:val="18"/>
                <w:lang w:val="en-US"/>
              </w:rPr>
              <w:t xml:space="preserve"> </w:t>
            </w:r>
            <w:r w:rsidRPr="002619FA">
              <w:rPr>
                <w:sz w:val="18"/>
                <w:lang w:val="en-US"/>
              </w:rPr>
              <w:t>indigenous</w:t>
            </w:r>
            <w:r w:rsidRPr="002619FA">
              <w:rPr>
                <w:spacing w:val="-3"/>
                <w:sz w:val="18"/>
                <w:lang w:val="en-US"/>
              </w:rPr>
              <w:t xml:space="preserve"> </w:t>
            </w:r>
            <w:r w:rsidRPr="002619FA">
              <w:rPr>
                <w:sz w:val="18"/>
                <w:lang w:val="en-US"/>
              </w:rPr>
              <w:t>costumes</w:t>
            </w:r>
            <w:r w:rsidRPr="002619FA">
              <w:rPr>
                <w:spacing w:val="-2"/>
                <w:sz w:val="18"/>
                <w:lang w:val="en-US"/>
              </w:rPr>
              <w:t xml:space="preserve"> </w:t>
            </w:r>
            <w:r w:rsidRPr="002619FA">
              <w:rPr>
                <w:sz w:val="18"/>
                <w:lang w:val="en-US"/>
              </w:rPr>
              <w:t>from</w:t>
            </w:r>
            <w:r w:rsidRPr="002619FA">
              <w:rPr>
                <w:spacing w:val="-3"/>
                <w:sz w:val="18"/>
                <w:lang w:val="en-US"/>
              </w:rPr>
              <w:t xml:space="preserve"> </w:t>
            </w:r>
            <w:r w:rsidRPr="002619FA">
              <w:rPr>
                <w:sz w:val="18"/>
                <w:lang w:val="en-US"/>
              </w:rPr>
              <w:t>Guatemala,</w:t>
            </w:r>
            <w:r w:rsidRPr="002619FA">
              <w:rPr>
                <w:spacing w:val="-5"/>
                <w:sz w:val="18"/>
                <w:lang w:val="en-US"/>
              </w:rPr>
              <w:t xml:space="preserve"> </w:t>
            </w:r>
            <w:r w:rsidRPr="002619FA">
              <w:rPr>
                <w:spacing w:val="-2"/>
                <w:sz w:val="18"/>
                <w:lang w:val="en-US"/>
              </w:rPr>
              <w:t>undated</w:t>
            </w:r>
          </w:p>
        </w:tc>
      </w:tr>
      <w:tr w:rsidR="0030099D" w:rsidRPr="0030099D" w14:paraId="5A4A957A" w14:textId="77777777">
        <w:trPr>
          <w:trHeight w:val="302"/>
        </w:trPr>
        <w:tc>
          <w:tcPr>
            <w:tcW w:w="987" w:type="dxa"/>
          </w:tcPr>
          <w:p w14:paraId="43D34D06" w14:textId="79BE3917" w:rsidR="0030099D" w:rsidRPr="0030099D" w:rsidRDefault="0030099D" w:rsidP="0030099D">
            <w:pPr>
              <w:pStyle w:val="TableParagraph"/>
              <w:spacing w:before="85"/>
              <w:rPr>
                <w:spacing w:val="-10"/>
                <w:sz w:val="18"/>
                <w:lang w:val="en-US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955" w:type="dxa"/>
          </w:tcPr>
          <w:p w14:paraId="1C3EA6BD" w14:textId="11A11CD9" w:rsidR="0030099D" w:rsidRPr="0030099D" w:rsidRDefault="0030099D" w:rsidP="0030099D">
            <w:pPr>
              <w:pStyle w:val="TableParagraph"/>
              <w:spacing w:before="85"/>
              <w:rPr>
                <w:spacing w:val="-5"/>
                <w:sz w:val="18"/>
                <w:lang w:val="en-US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8882" w:type="dxa"/>
          </w:tcPr>
          <w:p w14:paraId="2A8F660C" w14:textId="6CDC5D1D" w:rsidR="0030099D" w:rsidRPr="0030099D" w:rsidRDefault="0030099D" w:rsidP="0030099D">
            <w:pPr>
              <w:pStyle w:val="TableParagraph"/>
              <w:spacing w:before="85"/>
              <w:ind w:left="211"/>
              <w:rPr>
                <w:sz w:val="18"/>
                <w:lang w:val="es-PR"/>
              </w:rPr>
            </w:pPr>
            <w:r>
              <w:rPr>
                <w:sz w:val="18"/>
              </w:rPr>
              <w:t>Pompeyo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Márquez: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"Movimiento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Guerrillero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Influencia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Crisis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Política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Nacional",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undated</w:t>
            </w:r>
          </w:p>
        </w:tc>
      </w:tr>
      <w:tr w:rsidR="0030099D" w14:paraId="683A295A" w14:textId="77777777" w:rsidTr="008D6BF8">
        <w:trPr>
          <w:trHeight w:val="449"/>
        </w:trPr>
        <w:tc>
          <w:tcPr>
            <w:tcW w:w="987" w:type="dxa"/>
            <w:shd w:val="clear" w:color="auto" w:fill="00B0F0"/>
          </w:tcPr>
          <w:p w14:paraId="4F53AA4B" w14:textId="17C58D66" w:rsidR="0030099D" w:rsidRPr="008574E5" w:rsidRDefault="0030099D" w:rsidP="0030099D">
            <w:pPr>
              <w:pStyle w:val="TableParagraph"/>
              <w:spacing w:before="85"/>
              <w:rPr>
                <w:b/>
                <w:bCs/>
                <w:spacing w:val="-10"/>
                <w:sz w:val="18"/>
              </w:rPr>
            </w:pPr>
            <w:r w:rsidRPr="008574E5">
              <w:rPr>
                <w:b/>
                <w:bCs/>
                <w:spacing w:val="-10"/>
                <w:sz w:val="18"/>
              </w:rPr>
              <w:t>Serie 2</w:t>
            </w:r>
          </w:p>
        </w:tc>
        <w:tc>
          <w:tcPr>
            <w:tcW w:w="955" w:type="dxa"/>
            <w:shd w:val="clear" w:color="auto" w:fill="00B0F0"/>
          </w:tcPr>
          <w:p w14:paraId="57B8DD0E" w14:textId="77777777" w:rsidR="0030099D" w:rsidRPr="008574E5" w:rsidRDefault="0030099D" w:rsidP="0030099D">
            <w:pPr>
              <w:pStyle w:val="TableParagraph"/>
              <w:spacing w:before="85"/>
              <w:rPr>
                <w:b/>
                <w:bCs/>
                <w:spacing w:val="-5"/>
                <w:sz w:val="18"/>
              </w:rPr>
            </w:pPr>
          </w:p>
        </w:tc>
        <w:tc>
          <w:tcPr>
            <w:tcW w:w="8882" w:type="dxa"/>
            <w:shd w:val="clear" w:color="auto" w:fill="00B0F0"/>
          </w:tcPr>
          <w:p w14:paraId="6A054BCF" w14:textId="38BE73B0" w:rsidR="0030099D" w:rsidRPr="008574E5" w:rsidRDefault="0030099D" w:rsidP="0030099D">
            <w:pPr>
              <w:pStyle w:val="TableParagraph"/>
              <w:spacing w:before="85"/>
              <w:ind w:left="211"/>
              <w:rPr>
                <w:b/>
                <w:bCs/>
                <w:sz w:val="18"/>
              </w:rPr>
            </w:pPr>
            <w:r w:rsidRPr="008574E5">
              <w:rPr>
                <w:b/>
                <w:bCs/>
                <w:sz w:val="18"/>
              </w:rPr>
              <w:t>Feminismo</w:t>
            </w:r>
          </w:p>
        </w:tc>
      </w:tr>
      <w:tr w:rsidR="0030099D" w:rsidRPr="00C85D54" w14:paraId="50E5FE78" w14:textId="77777777" w:rsidTr="008D6BF8">
        <w:trPr>
          <w:trHeight w:val="440"/>
        </w:trPr>
        <w:tc>
          <w:tcPr>
            <w:tcW w:w="987" w:type="dxa"/>
          </w:tcPr>
          <w:p w14:paraId="579A415A" w14:textId="19FB9880" w:rsidR="0030099D" w:rsidRPr="008D6BF8" w:rsidRDefault="0030099D" w:rsidP="0030099D">
            <w:pPr>
              <w:pStyle w:val="TableParagraph"/>
              <w:spacing w:before="85"/>
              <w:rPr>
                <w:spacing w:val="-10"/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955" w:type="dxa"/>
          </w:tcPr>
          <w:p w14:paraId="53CA0C2F" w14:textId="31A5B10B" w:rsidR="0030099D" w:rsidRPr="008D6BF8" w:rsidRDefault="0030099D" w:rsidP="0030099D">
            <w:pPr>
              <w:pStyle w:val="TableParagraph"/>
              <w:spacing w:before="85"/>
              <w:rPr>
                <w:spacing w:val="-5"/>
                <w:sz w:val="18"/>
              </w:rPr>
            </w:pPr>
            <w:r w:rsidRPr="008D6BF8">
              <w:rPr>
                <w:spacing w:val="-5"/>
                <w:sz w:val="18"/>
              </w:rPr>
              <w:t>1</w:t>
            </w:r>
          </w:p>
        </w:tc>
        <w:tc>
          <w:tcPr>
            <w:tcW w:w="8882" w:type="dxa"/>
          </w:tcPr>
          <w:p w14:paraId="156E2393" w14:textId="4FC4E7D8" w:rsidR="0030099D" w:rsidRPr="008D6BF8" w:rsidRDefault="0030099D" w:rsidP="0030099D">
            <w:pPr>
              <w:pStyle w:val="TableParagraph"/>
              <w:spacing w:before="85"/>
              <w:ind w:left="211"/>
              <w:rPr>
                <w:sz w:val="18"/>
                <w:lang w:val="en-US"/>
              </w:rPr>
            </w:pPr>
            <w:r w:rsidRPr="002619FA">
              <w:rPr>
                <w:sz w:val="18"/>
                <w:lang w:val="en-US"/>
              </w:rPr>
              <w:t>"The History and Politics of Argentine Women," Buenos Aires, 1970s</w:t>
            </w:r>
          </w:p>
          <w:p w14:paraId="094255E6" w14:textId="77777777" w:rsidR="0030099D" w:rsidRPr="002619FA" w:rsidRDefault="0030099D" w:rsidP="0030099D">
            <w:pPr>
              <w:pStyle w:val="TableParagraph"/>
              <w:spacing w:before="85"/>
              <w:ind w:left="211"/>
              <w:rPr>
                <w:sz w:val="18"/>
                <w:lang w:val="en-US"/>
              </w:rPr>
            </w:pPr>
          </w:p>
        </w:tc>
      </w:tr>
      <w:tr w:rsidR="0030099D" w14:paraId="167474CF" w14:textId="77777777" w:rsidTr="008D6BF8">
        <w:trPr>
          <w:trHeight w:val="323"/>
        </w:trPr>
        <w:tc>
          <w:tcPr>
            <w:tcW w:w="987" w:type="dxa"/>
          </w:tcPr>
          <w:p w14:paraId="587DF61B" w14:textId="641619AD" w:rsidR="0030099D" w:rsidRPr="008D6BF8" w:rsidRDefault="0030099D" w:rsidP="0030099D">
            <w:pPr>
              <w:pStyle w:val="TableParagraph"/>
              <w:spacing w:before="85"/>
              <w:rPr>
                <w:spacing w:val="-10"/>
                <w:sz w:val="18"/>
              </w:rPr>
            </w:pPr>
            <w:r w:rsidRPr="008D6BF8">
              <w:rPr>
                <w:spacing w:val="-10"/>
                <w:sz w:val="18"/>
              </w:rPr>
              <w:t>2</w:t>
            </w:r>
          </w:p>
        </w:tc>
        <w:tc>
          <w:tcPr>
            <w:tcW w:w="955" w:type="dxa"/>
          </w:tcPr>
          <w:p w14:paraId="73575687" w14:textId="602441D8" w:rsidR="0030099D" w:rsidRPr="008D6BF8" w:rsidRDefault="0030099D" w:rsidP="0030099D">
            <w:pPr>
              <w:pStyle w:val="TableParagraph"/>
              <w:spacing w:before="85"/>
              <w:rPr>
                <w:spacing w:val="-5"/>
                <w:sz w:val="18"/>
              </w:rPr>
            </w:pPr>
            <w:r w:rsidRPr="008D6BF8">
              <w:rPr>
                <w:spacing w:val="-5"/>
                <w:sz w:val="18"/>
              </w:rPr>
              <w:t>2</w:t>
            </w:r>
          </w:p>
        </w:tc>
        <w:tc>
          <w:tcPr>
            <w:tcW w:w="8882" w:type="dxa"/>
          </w:tcPr>
          <w:p w14:paraId="789F6862" w14:textId="724C42E3" w:rsidR="0030099D" w:rsidRPr="008D6BF8" w:rsidRDefault="0030099D" w:rsidP="0030099D">
            <w:pPr>
              <w:pStyle w:val="TableParagraph"/>
              <w:spacing w:before="85"/>
              <w:ind w:left="211"/>
              <w:rPr>
                <w:sz w:val="18"/>
              </w:rPr>
            </w:pPr>
            <w:r w:rsidRPr="008D6BF8">
              <w:rPr>
                <w:sz w:val="18"/>
              </w:rPr>
              <w:t>Luisa Amanda Espinoza: Mujer de Vanguardia. Centro de Publicaciones Silvio Mayorga, Managua, Nicaragua</w:t>
            </w:r>
            <w:r>
              <w:rPr>
                <w:sz w:val="18"/>
              </w:rPr>
              <w:t>, 1981</w:t>
            </w:r>
          </w:p>
        </w:tc>
      </w:tr>
      <w:tr w:rsidR="0030099D" w14:paraId="17877EFB" w14:textId="77777777" w:rsidTr="008D6BF8">
        <w:trPr>
          <w:trHeight w:val="302"/>
        </w:trPr>
        <w:tc>
          <w:tcPr>
            <w:tcW w:w="987" w:type="dxa"/>
          </w:tcPr>
          <w:p w14:paraId="6495DB82" w14:textId="3EE3DE03" w:rsidR="0030099D" w:rsidRPr="008D6BF8" w:rsidRDefault="0030099D" w:rsidP="0030099D">
            <w:pPr>
              <w:pStyle w:val="TableParagraph"/>
              <w:spacing w:before="85"/>
              <w:rPr>
                <w:spacing w:val="-10"/>
                <w:sz w:val="18"/>
              </w:rPr>
            </w:pPr>
            <w:r w:rsidRPr="008D6BF8">
              <w:rPr>
                <w:spacing w:val="-10"/>
                <w:sz w:val="18"/>
              </w:rPr>
              <w:t>2</w:t>
            </w:r>
          </w:p>
        </w:tc>
        <w:tc>
          <w:tcPr>
            <w:tcW w:w="955" w:type="dxa"/>
          </w:tcPr>
          <w:p w14:paraId="6412EC75" w14:textId="3DBE1068" w:rsidR="0030099D" w:rsidRPr="008D6BF8" w:rsidRDefault="0030099D" w:rsidP="0030099D">
            <w:pPr>
              <w:pStyle w:val="TableParagraph"/>
              <w:spacing w:before="85"/>
              <w:rPr>
                <w:spacing w:val="-5"/>
                <w:sz w:val="18"/>
              </w:rPr>
            </w:pPr>
            <w:r w:rsidRPr="008D6BF8">
              <w:rPr>
                <w:spacing w:val="-5"/>
                <w:sz w:val="18"/>
              </w:rPr>
              <w:t>3</w:t>
            </w:r>
          </w:p>
        </w:tc>
        <w:tc>
          <w:tcPr>
            <w:tcW w:w="8882" w:type="dxa"/>
          </w:tcPr>
          <w:p w14:paraId="4506235D" w14:textId="3812B1B0" w:rsidR="0030099D" w:rsidRPr="008D6BF8" w:rsidRDefault="0030099D" w:rsidP="0030099D">
            <w:pPr>
              <w:pStyle w:val="TableParagraph"/>
              <w:spacing w:before="85"/>
              <w:ind w:left="211"/>
              <w:rPr>
                <w:sz w:val="18"/>
              </w:rPr>
            </w:pPr>
            <w:r w:rsidRPr="008D6BF8">
              <w:rPr>
                <w:sz w:val="18"/>
              </w:rPr>
              <w:t>Sobre Sexualidad, Movimiento Comunista, España</w:t>
            </w:r>
            <w:r>
              <w:rPr>
                <w:sz w:val="18"/>
              </w:rPr>
              <w:t>, 1982</w:t>
            </w:r>
          </w:p>
        </w:tc>
      </w:tr>
      <w:tr w:rsidR="0030099D" w14:paraId="481B2E68" w14:textId="77777777" w:rsidTr="008D6BF8">
        <w:trPr>
          <w:trHeight w:val="302"/>
        </w:trPr>
        <w:tc>
          <w:tcPr>
            <w:tcW w:w="987" w:type="dxa"/>
          </w:tcPr>
          <w:p w14:paraId="7C88A951" w14:textId="46C8DC9A" w:rsidR="0030099D" w:rsidRPr="008D6BF8" w:rsidRDefault="0030099D" w:rsidP="0030099D">
            <w:pPr>
              <w:pStyle w:val="TableParagraph"/>
              <w:spacing w:before="85"/>
              <w:rPr>
                <w:spacing w:val="-10"/>
                <w:sz w:val="18"/>
              </w:rPr>
            </w:pPr>
            <w:r w:rsidRPr="008D6BF8">
              <w:rPr>
                <w:spacing w:val="-10"/>
                <w:sz w:val="18"/>
              </w:rPr>
              <w:t>2</w:t>
            </w:r>
          </w:p>
        </w:tc>
        <w:tc>
          <w:tcPr>
            <w:tcW w:w="955" w:type="dxa"/>
          </w:tcPr>
          <w:p w14:paraId="21D489D4" w14:textId="3F8831AF" w:rsidR="0030099D" w:rsidRPr="008D6BF8" w:rsidRDefault="0030099D" w:rsidP="0030099D">
            <w:pPr>
              <w:pStyle w:val="TableParagraph"/>
              <w:spacing w:before="85"/>
              <w:rPr>
                <w:spacing w:val="-5"/>
                <w:sz w:val="18"/>
              </w:rPr>
            </w:pPr>
            <w:r w:rsidRPr="008D6BF8">
              <w:rPr>
                <w:spacing w:val="-5"/>
                <w:sz w:val="18"/>
              </w:rPr>
              <w:t>4</w:t>
            </w:r>
          </w:p>
        </w:tc>
        <w:tc>
          <w:tcPr>
            <w:tcW w:w="8882" w:type="dxa"/>
          </w:tcPr>
          <w:p w14:paraId="71B8582A" w14:textId="73B1DFB3" w:rsidR="0030099D" w:rsidRPr="008D6BF8" w:rsidRDefault="0030099D" w:rsidP="0030099D">
            <w:pPr>
              <w:pStyle w:val="TableParagraph"/>
              <w:spacing w:before="85"/>
              <w:ind w:left="211"/>
              <w:rPr>
                <w:sz w:val="18"/>
              </w:rPr>
            </w:pPr>
            <w:r w:rsidRPr="008D6BF8">
              <w:rPr>
                <w:sz w:val="18"/>
              </w:rPr>
              <w:t>Movimiento Communista: Hablan las Mujeres</w:t>
            </w:r>
            <w:r>
              <w:rPr>
                <w:sz w:val="18"/>
              </w:rPr>
              <w:t>, 1983</w:t>
            </w:r>
          </w:p>
        </w:tc>
      </w:tr>
      <w:tr w:rsidR="0030099D" w14:paraId="60F5B0DF" w14:textId="77777777" w:rsidTr="008D6BF8">
        <w:trPr>
          <w:trHeight w:val="302"/>
        </w:trPr>
        <w:tc>
          <w:tcPr>
            <w:tcW w:w="987" w:type="dxa"/>
          </w:tcPr>
          <w:p w14:paraId="708715C0" w14:textId="22C3CCAD" w:rsidR="0030099D" w:rsidRPr="008D6BF8" w:rsidRDefault="0030099D" w:rsidP="0030099D">
            <w:pPr>
              <w:pStyle w:val="TableParagraph"/>
              <w:spacing w:before="85"/>
              <w:rPr>
                <w:spacing w:val="-10"/>
                <w:sz w:val="18"/>
              </w:rPr>
            </w:pPr>
            <w:r w:rsidRPr="008D6BF8">
              <w:rPr>
                <w:spacing w:val="-10"/>
                <w:sz w:val="18"/>
              </w:rPr>
              <w:t>2</w:t>
            </w:r>
          </w:p>
        </w:tc>
        <w:tc>
          <w:tcPr>
            <w:tcW w:w="955" w:type="dxa"/>
          </w:tcPr>
          <w:p w14:paraId="095A4F47" w14:textId="66E6E07C" w:rsidR="0030099D" w:rsidRPr="008D6BF8" w:rsidRDefault="0030099D" w:rsidP="0030099D">
            <w:pPr>
              <w:pStyle w:val="TableParagraph"/>
              <w:spacing w:before="85"/>
              <w:rPr>
                <w:spacing w:val="-5"/>
                <w:sz w:val="18"/>
              </w:rPr>
            </w:pPr>
            <w:r w:rsidRPr="008D6BF8">
              <w:rPr>
                <w:spacing w:val="-5"/>
                <w:sz w:val="18"/>
              </w:rPr>
              <w:t>5</w:t>
            </w:r>
          </w:p>
        </w:tc>
        <w:tc>
          <w:tcPr>
            <w:tcW w:w="8882" w:type="dxa"/>
          </w:tcPr>
          <w:p w14:paraId="68A01941" w14:textId="26B6D030" w:rsidR="0030099D" w:rsidRPr="008D6BF8" w:rsidRDefault="0030099D" w:rsidP="0030099D">
            <w:pPr>
              <w:pStyle w:val="TableParagraph"/>
              <w:spacing w:before="85"/>
              <w:ind w:left="211"/>
              <w:rPr>
                <w:sz w:val="18"/>
              </w:rPr>
            </w:pPr>
            <w:r w:rsidRPr="008D6BF8">
              <w:rPr>
                <w:sz w:val="18"/>
              </w:rPr>
              <w:t>Alternativa Feminista. Año I, No. 1</w:t>
            </w:r>
            <w:r>
              <w:rPr>
                <w:sz w:val="18"/>
              </w:rPr>
              <w:t>, 1985</w:t>
            </w:r>
          </w:p>
        </w:tc>
      </w:tr>
      <w:tr w:rsidR="0030099D" w14:paraId="1578CD2B" w14:textId="77777777" w:rsidTr="008D6BF8">
        <w:trPr>
          <w:trHeight w:val="302"/>
        </w:trPr>
        <w:tc>
          <w:tcPr>
            <w:tcW w:w="987" w:type="dxa"/>
          </w:tcPr>
          <w:p w14:paraId="50DA682C" w14:textId="4C8FBC53" w:rsidR="0030099D" w:rsidRPr="008D6BF8" w:rsidRDefault="0030099D" w:rsidP="0030099D">
            <w:pPr>
              <w:pStyle w:val="TableParagraph"/>
              <w:spacing w:before="85"/>
              <w:rPr>
                <w:spacing w:val="-10"/>
                <w:sz w:val="18"/>
              </w:rPr>
            </w:pPr>
            <w:r w:rsidRPr="008D6BF8">
              <w:rPr>
                <w:spacing w:val="-10"/>
                <w:sz w:val="18"/>
              </w:rPr>
              <w:t>2</w:t>
            </w:r>
          </w:p>
        </w:tc>
        <w:tc>
          <w:tcPr>
            <w:tcW w:w="955" w:type="dxa"/>
          </w:tcPr>
          <w:p w14:paraId="65DB3806" w14:textId="423EF40D" w:rsidR="0030099D" w:rsidRPr="008D6BF8" w:rsidRDefault="0030099D" w:rsidP="0030099D">
            <w:pPr>
              <w:pStyle w:val="TableParagraph"/>
              <w:spacing w:before="85"/>
              <w:rPr>
                <w:spacing w:val="-5"/>
                <w:sz w:val="18"/>
              </w:rPr>
            </w:pPr>
            <w:r w:rsidRPr="008D6BF8">
              <w:rPr>
                <w:spacing w:val="-5"/>
                <w:sz w:val="18"/>
              </w:rPr>
              <w:t>6</w:t>
            </w:r>
          </w:p>
        </w:tc>
        <w:tc>
          <w:tcPr>
            <w:tcW w:w="8882" w:type="dxa"/>
          </w:tcPr>
          <w:p w14:paraId="2601286E" w14:textId="316E164A" w:rsidR="0030099D" w:rsidRPr="008D6BF8" w:rsidRDefault="0030099D" w:rsidP="0030099D">
            <w:pPr>
              <w:pStyle w:val="TableParagraph"/>
              <w:spacing w:before="85"/>
              <w:ind w:left="211"/>
              <w:rPr>
                <w:sz w:val="18"/>
              </w:rPr>
            </w:pPr>
            <w:r w:rsidRPr="008D6BF8">
              <w:rPr>
                <w:sz w:val="18"/>
              </w:rPr>
              <w:t>Luna en la Vereda, Nilda Goyix and Lise Kornreic, Ediciones Ventanabierta, Buenos Aires</w:t>
            </w:r>
            <w:r>
              <w:rPr>
                <w:sz w:val="18"/>
              </w:rPr>
              <w:t>, 1986</w:t>
            </w:r>
          </w:p>
        </w:tc>
      </w:tr>
      <w:tr w:rsidR="0030099D" w14:paraId="0D34AD4C" w14:textId="77777777" w:rsidTr="008D6BF8">
        <w:trPr>
          <w:trHeight w:val="302"/>
        </w:trPr>
        <w:tc>
          <w:tcPr>
            <w:tcW w:w="987" w:type="dxa"/>
          </w:tcPr>
          <w:p w14:paraId="61E41A24" w14:textId="41388DD3" w:rsidR="0030099D" w:rsidRPr="008D6BF8" w:rsidRDefault="0030099D" w:rsidP="0030099D">
            <w:pPr>
              <w:pStyle w:val="TableParagraph"/>
              <w:spacing w:before="85"/>
              <w:rPr>
                <w:spacing w:val="-10"/>
                <w:sz w:val="18"/>
              </w:rPr>
            </w:pPr>
            <w:r w:rsidRPr="008D6BF8">
              <w:rPr>
                <w:spacing w:val="-10"/>
                <w:sz w:val="18"/>
              </w:rPr>
              <w:t>2</w:t>
            </w:r>
          </w:p>
        </w:tc>
        <w:tc>
          <w:tcPr>
            <w:tcW w:w="955" w:type="dxa"/>
          </w:tcPr>
          <w:p w14:paraId="06CBD290" w14:textId="04256BFF" w:rsidR="0030099D" w:rsidRPr="008D6BF8" w:rsidRDefault="0030099D" w:rsidP="0030099D">
            <w:pPr>
              <w:pStyle w:val="TableParagraph"/>
              <w:spacing w:before="85"/>
              <w:rPr>
                <w:spacing w:val="-5"/>
                <w:sz w:val="18"/>
              </w:rPr>
            </w:pPr>
            <w:r w:rsidRPr="008D6BF8">
              <w:rPr>
                <w:spacing w:val="-5"/>
                <w:sz w:val="18"/>
              </w:rPr>
              <w:t>7</w:t>
            </w:r>
          </w:p>
        </w:tc>
        <w:tc>
          <w:tcPr>
            <w:tcW w:w="8882" w:type="dxa"/>
          </w:tcPr>
          <w:p w14:paraId="54599EFA" w14:textId="5AE426BC" w:rsidR="0030099D" w:rsidRPr="008D6BF8" w:rsidRDefault="0030099D" w:rsidP="0030099D">
            <w:pPr>
              <w:pStyle w:val="TableParagraph"/>
              <w:spacing w:before="85"/>
              <w:ind w:left="211"/>
              <w:rPr>
                <w:sz w:val="18"/>
              </w:rPr>
            </w:pPr>
            <w:r w:rsidRPr="008D6BF8">
              <w:rPr>
                <w:sz w:val="18"/>
              </w:rPr>
              <w:t xml:space="preserve">VIII Jornada de Reflexión y Camaradería, Asociación Aurora Vivar, Centro de la Mujer Peruana Flora </w:t>
            </w:r>
            <w:r w:rsidRPr="008D6BF8">
              <w:rPr>
                <w:sz w:val="18"/>
              </w:rPr>
              <w:lastRenderedPageBreak/>
              <w:t>Tristán</w:t>
            </w:r>
            <w:r>
              <w:rPr>
                <w:sz w:val="18"/>
              </w:rPr>
              <w:t>, 1986</w:t>
            </w:r>
          </w:p>
        </w:tc>
      </w:tr>
    </w:tbl>
    <w:p w14:paraId="69A2F1C4" w14:textId="77777777" w:rsidR="003C5AB7" w:rsidRDefault="003C5AB7">
      <w:pPr>
        <w:pStyle w:val="TableParagraph"/>
        <w:rPr>
          <w:sz w:val="18"/>
        </w:rPr>
        <w:sectPr w:rsidR="003C5AB7">
          <w:pgSz w:w="12240" w:h="15840"/>
          <w:pgMar w:top="1260" w:right="720" w:bottom="280" w:left="360" w:header="1160" w:footer="0" w:gutter="0"/>
          <w:cols w:space="720"/>
        </w:sectPr>
      </w:pPr>
    </w:p>
    <w:tbl>
      <w:tblPr>
        <w:tblW w:w="0" w:type="auto"/>
        <w:tblInd w:w="2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7"/>
        <w:gridCol w:w="955"/>
        <w:gridCol w:w="8882"/>
      </w:tblGrid>
      <w:tr w:rsidR="003C5AB7" w14:paraId="69A2F1C8" w14:textId="77777777">
        <w:trPr>
          <w:trHeight w:val="299"/>
        </w:trPr>
        <w:tc>
          <w:tcPr>
            <w:tcW w:w="987" w:type="dxa"/>
          </w:tcPr>
          <w:p w14:paraId="69A2F1C5" w14:textId="77777777" w:rsidR="003C5AB7" w:rsidRDefault="003C5AB7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55" w:type="dxa"/>
          </w:tcPr>
          <w:p w14:paraId="69A2F1C6" w14:textId="77777777" w:rsidR="003C5AB7" w:rsidRDefault="003C5AB7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882" w:type="dxa"/>
          </w:tcPr>
          <w:p w14:paraId="69A2F1C7" w14:textId="77777777" w:rsidR="003C5AB7" w:rsidRDefault="00E5334C">
            <w:pPr>
              <w:pStyle w:val="TableParagraph"/>
              <w:spacing w:before="0" w:line="206" w:lineRule="exact"/>
              <w:ind w:left="211"/>
              <w:rPr>
                <w:sz w:val="18"/>
              </w:rPr>
            </w:pPr>
            <w:r>
              <w:rPr>
                <w:sz w:val="18"/>
              </w:rPr>
              <w:t>Programa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Nacional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Educación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Sexual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Integral,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undated</w:t>
            </w:r>
          </w:p>
        </w:tc>
      </w:tr>
      <w:tr w:rsidR="003C5AB7" w14:paraId="69A2F1CC" w14:textId="77777777">
        <w:trPr>
          <w:trHeight w:val="496"/>
        </w:trPr>
        <w:tc>
          <w:tcPr>
            <w:tcW w:w="987" w:type="dxa"/>
          </w:tcPr>
          <w:p w14:paraId="69A2F1C9" w14:textId="77777777" w:rsidR="003C5AB7" w:rsidRDefault="00E5334C">
            <w:pPr>
              <w:pStyle w:val="TableParagraph"/>
              <w:spacing w:line="240" w:lineRule="auto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955" w:type="dxa"/>
          </w:tcPr>
          <w:p w14:paraId="69A2F1CA" w14:textId="77777777" w:rsidR="003C5AB7" w:rsidRDefault="00E5334C">
            <w:pPr>
              <w:pStyle w:val="TableParagraph"/>
              <w:spacing w:line="240" w:lineRule="auto"/>
              <w:rPr>
                <w:sz w:val="18"/>
              </w:rPr>
            </w:pPr>
            <w:r>
              <w:rPr>
                <w:spacing w:val="-5"/>
                <w:sz w:val="18"/>
              </w:rPr>
              <w:t>24</w:t>
            </w:r>
          </w:p>
        </w:tc>
        <w:tc>
          <w:tcPr>
            <w:tcW w:w="8882" w:type="dxa"/>
          </w:tcPr>
          <w:p w14:paraId="69A2F1CB" w14:textId="77777777" w:rsidR="003C5AB7" w:rsidRDefault="00E5334C">
            <w:pPr>
              <w:pStyle w:val="TableParagraph"/>
              <w:spacing w:before="65" w:line="206" w:lineRule="exact"/>
              <w:ind w:left="211"/>
              <w:rPr>
                <w:sz w:val="18"/>
              </w:rPr>
            </w:pPr>
            <w:r>
              <w:rPr>
                <w:sz w:val="18"/>
              </w:rPr>
              <w:t>"Tenemos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derecho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a…",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Educación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Sexual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Integral,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Ministerio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Educación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Presidencia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Nación, Programa Nacional de Educación Sexual Integral, undated</w:t>
            </w:r>
          </w:p>
        </w:tc>
      </w:tr>
      <w:tr w:rsidR="003C5AB7" w14:paraId="69A2F1D0" w14:textId="77777777">
        <w:trPr>
          <w:trHeight w:val="498"/>
        </w:trPr>
        <w:tc>
          <w:tcPr>
            <w:tcW w:w="987" w:type="dxa"/>
          </w:tcPr>
          <w:p w14:paraId="69A2F1CD" w14:textId="77777777" w:rsidR="003C5AB7" w:rsidRDefault="00E5334C">
            <w:pPr>
              <w:pStyle w:val="TableParagraph"/>
              <w:spacing w:before="85" w:line="240" w:lineRule="auto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955" w:type="dxa"/>
          </w:tcPr>
          <w:p w14:paraId="69A2F1CE" w14:textId="77777777" w:rsidR="003C5AB7" w:rsidRDefault="00E5334C">
            <w:pPr>
              <w:pStyle w:val="TableParagraph"/>
              <w:spacing w:before="85" w:line="240" w:lineRule="auto"/>
              <w:rPr>
                <w:sz w:val="18"/>
              </w:rPr>
            </w:pPr>
            <w:r>
              <w:rPr>
                <w:spacing w:val="-5"/>
                <w:sz w:val="18"/>
              </w:rPr>
              <w:t>25</w:t>
            </w:r>
          </w:p>
        </w:tc>
        <w:tc>
          <w:tcPr>
            <w:tcW w:w="8882" w:type="dxa"/>
          </w:tcPr>
          <w:p w14:paraId="69A2F1CF" w14:textId="77777777" w:rsidR="003C5AB7" w:rsidRDefault="00E5334C">
            <w:pPr>
              <w:pStyle w:val="TableParagraph"/>
              <w:spacing w:before="66" w:line="206" w:lineRule="exact"/>
              <w:ind w:left="211"/>
              <w:rPr>
                <w:sz w:val="18"/>
              </w:rPr>
            </w:pPr>
            <w:r>
              <w:rPr>
                <w:sz w:val="18"/>
              </w:rPr>
              <w:t>"Un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día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escuela",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Educación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Sexual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Integral,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Ministerio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Educación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Presidencia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Nación, Programa Nacional de Educación Sexual Integral, undated</w:t>
            </w:r>
          </w:p>
        </w:tc>
      </w:tr>
      <w:tr w:rsidR="003C5AB7" w14:paraId="69A2F1D4" w14:textId="77777777">
        <w:trPr>
          <w:trHeight w:val="498"/>
        </w:trPr>
        <w:tc>
          <w:tcPr>
            <w:tcW w:w="987" w:type="dxa"/>
          </w:tcPr>
          <w:p w14:paraId="69A2F1D1" w14:textId="77777777" w:rsidR="003C5AB7" w:rsidRDefault="00E5334C">
            <w:pPr>
              <w:pStyle w:val="TableParagraph"/>
              <w:spacing w:line="240" w:lineRule="auto"/>
              <w:rPr>
                <w:sz w:val="18"/>
              </w:rPr>
            </w:pPr>
            <w:r>
              <w:rPr>
                <w:spacing w:val="-2"/>
                <w:sz w:val="18"/>
              </w:rPr>
              <w:t>LA-</w:t>
            </w:r>
            <w:r>
              <w:rPr>
                <w:spacing w:val="-5"/>
                <w:sz w:val="18"/>
              </w:rPr>
              <w:t>OS2</w:t>
            </w:r>
          </w:p>
        </w:tc>
        <w:tc>
          <w:tcPr>
            <w:tcW w:w="955" w:type="dxa"/>
          </w:tcPr>
          <w:p w14:paraId="69A2F1D2" w14:textId="77777777" w:rsidR="003C5AB7" w:rsidRDefault="00E5334C">
            <w:pPr>
              <w:pStyle w:val="TableParagraph"/>
              <w:spacing w:line="240" w:lineRule="auto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8882" w:type="dxa"/>
          </w:tcPr>
          <w:p w14:paraId="69A2F1D3" w14:textId="77777777" w:rsidR="003C5AB7" w:rsidRDefault="00E5334C">
            <w:pPr>
              <w:pStyle w:val="TableParagraph"/>
              <w:spacing w:before="59" w:line="210" w:lineRule="atLeast"/>
              <w:ind w:left="211" w:right="246"/>
              <w:rPr>
                <w:sz w:val="18"/>
              </w:rPr>
            </w:pPr>
            <w:r>
              <w:rPr>
                <w:i/>
                <w:sz w:val="18"/>
              </w:rPr>
              <w:t>“El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Teje</w:t>
            </w:r>
            <w:r>
              <w:rPr>
                <w:sz w:val="18"/>
              </w:rPr>
              <w:t>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Mega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Loca: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Entrevista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Fernando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Peña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Mega",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Primer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Periódico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travesti latinoamericano, no. 2, 2008 May</w:t>
            </w:r>
          </w:p>
        </w:tc>
      </w:tr>
      <w:tr w:rsidR="003C5AB7" w14:paraId="69A2F1D8" w14:textId="77777777">
        <w:trPr>
          <w:trHeight w:val="299"/>
        </w:trPr>
        <w:tc>
          <w:tcPr>
            <w:tcW w:w="987" w:type="dxa"/>
          </w:tcPr>
          <w:p w14:paraId="69A2F1D5" w14:textId="77777777" w:rsidR="003C5AB7" w:rsidRDefault="00E5334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LA-</w:t>
            </w:r>
            <w:r>
              <w:rPr>
                <w:spacing w:val="-5"/>
                <w:sz w:val="18"/>
              </w:rPr>
              <w:t>OS2</w:t>
            </w:r>
          </w:p>
        </w:tc>
        <w:tc>
          <w:tcPr>
            <w:tcW w:w="955" w:type="dxa"/>
          </w:tcPr>
          <w:p w14:paraId="69A2F1D6" w14:textId="77777777" w:rsidR="003C5AB7" w:rsidRDefault="00E5334C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8882" w:type="dxa"/>
          </w:tcPr>
          <w:p w14:paraId="69A2F1D7" w14:textId="77777777" w:rsidR="003C5AB7" w:rsidRDefault="00E5334C">
            <w:pPr>
              <w:pStyle w:val="TableParagraph"/>
              <w:ind w:left="211"/>
              <w:rPr>
                <w:sz w:val="18"/>
              </w:rPr>
            </w:pPr>
            <w:r>
              <w:rPr>
                <w:i/>
                <w:sz w:val="18"/>
              </w:rPr>
              <w:t>“El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Teje</w:t>
            </w:r>
            <w:r>
              <w:rPr>
                <w:sz w:val="18"/>
              </w:rPr>
              <w:t>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Capusotto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entrecasa,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Primer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Periódico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travesti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latinoamericano”,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no.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2008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December</w:t>
            </w:r>
          </w:p>
        </w:tc>
      </w:tr>
      <w:tr w:rsidR="003C5AB7" w14:paraId="69A2F1DC" w14:textId="77777777">
        <w:trPr>
          <w:trHeight w:val="498"/>
        </w:trPr>
        <w:tc>
          <w:tcPr>
            <w:tcW w:w="987" w:type="dxa"/>
          </w:tcPr>
          <w:p w14:paraId="69A2F1D9" w14:textId="77777777" w:rsidR="003C5AB7" w:rsidRDefault="00E5334C">
            <w:pPr>
              <w:pStyle w:val="TableParagraph"/>
              <w:spacing w:line="240" w:lineRule="auto"/>
              <w:rPr>
                <w:sz w:val="18"/>
              </w:rPr>
            </w:pPr>
            <w:r>
              <w:rPr>
                <w:spacing w:val="-2"/>
                <w:sz w:val="18"/>
              </w:rPr>
              <w:t>LA-</w:t>
            </w:r>
            <w:r>
              <w:rPr>
                <w:spacing w:val="-5"/>
                <w:sz w:val="18"/>
              </w:rPr>
              <w:t>OS2</w:t>
            </w:r>
          </w:p>
        </w:tc>
        <w:tc>
          <w:tcPr>
            <w:tcW w:w="955" w:type="dxa"/>
          </w:tcPr>
          <w:p w14:paraId="69A2F1DA" w14:textId="77777777" w:rsidR="003C5AB7" w:rsidRDefault="00E5334C">
            <w:pPr>
              <w:pStyle w:val="TableParagraph"/>
              <w:spacing w:line="240" w:lineRule="auto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8882" w:type="dxa"/>
          </w:tcPr>
          <w:p w14:paraId="69A2F1DB" w14:textId="77777777" w:rsidR="003C5AB7" w:rsidRDefault="00E5334C">
            <w:pPr>
              <w:pStyle w:val="TableParagraph"/>
              <w:spacing w:before="66" w:line="206" w:lineRule="exact"/>
              <w:ind w:left="211" w:right="61"/>
              <w:rPr>
                <w:sz w:val="18"/>
              </w:rPr>
            </w:pPr>
            <w:r>
              <w:rPr>
                <w:i/>
                <w:sz w:val="18"/>
              </w:rPr>
              <w:t>“El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Teje</w:t>
            </w:r>
            <w:r>
              <w:rPr>
                <w:sz w:val="18"/>
              </w:rPr>
              <w:t>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Peligro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Transfobia: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convierte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todo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galería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freaks: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que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use,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distorsione, ni te agarre. ¡Ay!", Primer Periódico travesti latinoamericano, no. 4, 2009 June</w:t>
            </w:r>
          </w:p>
        </w:tc>
      </w:tr>
      <w:tr w:rsidR="003C5AB7" w14:paraId="69A2F1E0" w14:textId="77777777">
        <w:trPr>
          <w:trHeight w:val="290"/>
        </w:trPr>
        <w:tc>
          <w:tcPr>
            <w:tcW w:w="987" w:type="dxa"/>
          </w:tcPr>
          <w:p w14:paraId="69A2F1DD" w14:textId="77777777" w:rsidR="003C5AB7" w:rsidRDefault="00E5334C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LA-</w:t>
            </w:r>
            <w:r>
              <w:rPr>
                <w:spacing w:val="-5"/>
                <w:sz w:val="18"/>
              </w:rPr>
              <w:t>OS2</w:t>
            </w:r>
          </w:p>
        </w:tc>
        <w:tc>
          <w:tcPr>
            <w:tcW w:w="955" w:type="dxa"/>
          </w:tcPr>
          <w:p w14:paraId="69A2F1DE" w14:textId="77777777" w:rsidR="003C5AB7" w:rsidRDefault="00E5334C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8882" w:type="dxa"/>
          </w:tcPr>
          <w:p w14:paraId="69A2F1DF" w14:textId="77777777" w:rsidR="003C5AB7" w:rsidRDefault="00E5334C">
            <w:pPr>
              <w:pStyle w:val="TableParagraph"/>
              <w:spacing w:line="187" w:lineRule="exact"/>
              <w:ind w:left="211"/>
              <w:rPr>
                <w:sz w:val="18"/>
              </w:rPr>
            </w:pPr>
            <w:r>
              <w:rPr>
                <w:sz w:val="18"/>
              </w:rPr>
              <w:t>"</w:t>
            </w:r>
            <w:r>
              <w:rPr>
                <w:i/>
                <w:sz w:val="18"/>
              </w:rPr>
              <w:t>El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Teje</w:t>
            </w:r>
            <w:r>
              <w:rPr>
                <w:sz w:val="18"/>
              </w:rPr>
              <w:t>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Sarli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Flor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Piel",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Primer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Periódico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travesti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latinoamericano,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no.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2009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November</w:t>
            </w:r>
          </w:p>
        </w:tc>
      </w:tr>
    </w:tbl>
    <w:p w14:paraId="69A2F1E1" w14:textId="77777777" w:rsidR="00E5334C" w:rsidRDefault="00E5334C"/>
    <w:sectPr w:rsidR="00E5334C">
      <w:headerReference w:type="default" r:id="rId19"/>
      <w:pgSz w:w="12240" w:h="15840"/>
      <w:pgMar w:top="1220" w:right="720" w:bottom="280" w:left="36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40B9E6" w14:textId="77777777" w:rsidR="009811A4" w:rsidRDefault="009811A4">
      <w:r>
        <w:separator/>
      </w:r>
    </w:p>
  </w:endnote>
  <w:endnote w:type="continuationSeparator" w:id="0">
    <w:p w14:paraId="330F6104" w14:textId="77777777" w:rsidR="009811A4" w:rsidRDefault="009811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806094" w14:textId="77777777" w:rsidR="009811A4" w:rsidRDefault="009811A4">
      <w:r>
        <w:separator/>
      </w:r>
    </w:p>
  </w:footnote>
  <w:footnote w:type="continuationSeparator" w:id="0">
    <w:p w14:paraId="455B7FF6" w14:textId="77777777" w:rsidR="009811A4" w:rsidRDefault="009811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2F1F1" w14:textId="77777777" w:rsidR="003C5AB7" w:rsidRDefault="00E5334C">
    <w:pPr>
      <w:pStyle w:val="BodyText"/>
      <w:spacing w:line="14" w:lineRule="auto"/>
      <w:rPr>
        <w:sz w:val="11"/>
      </w:rPr>
    </w:pPr>
    <w:r>
      <w:rPr>
        <w:noProof/>
        <w:sz w:val="11"/>
      </w:rPr>
      <mc:AlternateContent>
        <mc:Choice Requires="wps">
          <w:drawing>
            <wp:anchor distT="0" distB="0" distL="0" distR="0" simplePos="0" relativeHeight="487329792" behindDoc="1" locked="0" layoutInCell="1" allowOverlap="1" wp14:anchorId="69A2F1F3" wp14:editId="69A2F1F4">
              <wp:simplePos x="0" y="0"/>
              <wp:positionH relativeFrom="page">
                <wp:posOffset>450215</wp:posOffset>
              </wp:positionH>
              <wp:positionV relativeFrom="page">
                <wp:posOffset>843917</wp:posOffset>
              </wp:positionV>
              <wp:extent cx="5943600" cy="19685"/>
              <wp:effectExtent l="0" t="0" r="0" b="0"/>
              <wp:wrapNone/>
              <wp:docPr id="5" name="Graphic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943600" cy="1968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43600" h="19685">
                            <a:moveTo>
                              <a:pt x="5943600" y="0"/>
                            </a:moveTo>
                            <a:lnTo>
                              <a:pt x="0" y="0"/>
                            </a:lnTo>
                            <a:lnTo>
                              <a:pt x="0" y="19682"/>
                            </a:lnTo>
                            <a:lnTo>
                              <a:pt x="5943600" y="19682"/>
                            </a:lnTo>
                            <a:lnTo>
                              <a:pt x="594360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E1078CF" id="Graphic 5" o:spid="_x0000_s1026" style="position:absolute;margin-left:35.45pt;margin-top:66.45pt;width:468pt;height:1.55pt;z-index:-15986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43600,19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" path="m5943600,l,,,19682r5943600,l5943600,xe" fillcolor="black" stroked="f">
              <v:path arrowok="t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2F1F2" w14:textId="77777777" w:rsidR="003C5AB7" w:rsidRDefault="003C5AB7"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010D43"/>
    <w:multiLevelType w:val="hybridMultilevel"/>
    <w:tmpl w:val="E434440A"/>
    <w:lvl w:ilvl="0" w:tplc="8C6800F4">
      <w:numFmt w:val="bullet"/>
      <w:lvlText w:val="•"/>
      <w:lvlJc w:val="left"/>
      <w:pPr>
        <w:ind w:left="384" w:hanging="126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D1A08A30">
      <w:numFmt w:val="bullet"/>
      <w:lvlText w:val="•"/>
      <w:lvlJc w:val="left"/>
      <w:pPr>
        <w:ind w:left="1458" w:hanging="126"/>
      </w:pPr>
      <w:rPr>
        <w:rFonts w:hint="default"/>
        <w:lang w:val="es-ES" w:eastAsia="en-US" w:bidi="ar-SA"/>
      </w:rPr>
    </w:lvl>
    <w:lvl w:ilvl="2" w:tplc="DDF0D09A">
      <w:numFmt w:val="bullet"/>
      <w:lvlText w:val="•"/>
      <w:lvlJc w:val="left"/>
      <w:pPr>
        <w:ind w:left="2536" w:hanging="126"/>
      </w:pPr>
      <w:rPr>
        <w:rFonts w:hint="default"/>
        <w:lang w:val="es-ES" w:eastAsia="en-US" w:bidi="ar-SA"/>
      </w:rPr>
    </w:lvl>
    <w:lvl w:ilvl="3" w:tplc="4F54A398">
      <w:numFmt w:val="bullet"/>
      <w:lvlText w:val="•"/>
      <w:lvlJc w:val="left"/>
      <w:pPr>
        <w:ind w:left="3614" w:hanging="126"/>
      </w:pPr>
      <w:rPr>
        <w:rFonts w:hint="default"/>
        <w:lang w:val="es-ES" w:eastAsia="en-US" w:bidi="ar-SA"/>
      </w:rPr>
    </w:lvl>
    <w:lvl w:ilvl="4" w:tplc="67165786">
      <w:numFmt w:val="bullet"/>
      <w:lvlText w:val="•"/>
      <w:lvlJc w:val="left"/>
      <w:pPr>
        <w:ind w:left="4692" w:hanging="126"/>
      </w:pPr>
      <w:rPr>
        <w:rFonts w:hint="default"/>
        <w:lang w:val="es-ES" w:eastAsia="en-US" w:bidi="ar-SA"/>
      </w:rPr>
    </w:lvl>
    <w:lvl w:ilvl="5" w:tplc="2EBE9418">
      <w:numFmt w:val="bullet"/>
      <w:lvlText w:val="•"/>
      <w:lvlJc w:val="left"/>
      <w:pPr>
        <w:ind w:left="5770" w:hanging="126"/>
      </w:pPr>
      <w:rPr>
        <w:rFonts w:hint="default"/>
        <w:lang w:val="es-ES" w:eastAsia="en-US" w:bidi="ar-SA"/>
      </w:rPr>
    </w:lvl>
    <w:lvl w:ilvl="6" w:tplc="04D02196">
      <w:numFmt w:val="bullet"/>
      <w:lvlText w:val="•"/>
      <w:lvlJc w:val="left"/>
      <w:pPr>
        <w:ind w:left="6848" w:hanging="126"/>
      </w:pPr>
      <w:rPr>
        <w:rFonts w:hint="default"/>
        <w:lang w:val="es-ES" w:eastAsia="en-US" w:bidi="ar-SA"/>
      </w:rPr>
    </w:lvl>
    <w:lvl w:ilvl="7" w:tplc="E0025FF8">
      <w:numFmt w:val="bullet"/>
      <w:lvlText w:val="•"/>
      <w:lvlJc w:val="left"/>
      <w:pPr>
        <w:ind w:left="7926" w:hanging="126"/>
      </w:pPr>
      <w:rPr>
        <w:rFonts w:hint="default"/>
        <w:lang w:val="es-ES" w:eastAsia="en-US" w:bidi="ar-SA"/>
      </w:rPr>
    </w:lvl>
    <w:lvl w:ilvl="8" w:tplc="0C9C146A">
      <w:numFmt w:val="bullet"/>
      <w:lvlText w:val="•"/>
      <w:lvlJc w:val="left"/>
      <w:pPr>
        <w:ind w:left="9004" w:hanging="126"/>
      </w:pPr>
      <w:rPr>
        <w:rFonts w:hint="default"/>
        <w:lang w:val="es-ES" w:eastAsia="en-US" w:bidi="ar-SA"/>
      </w:rPr>
    </w:lvl>
  </w:abstractNum>
  <w:num w:numId="1" w16cid:durableId="14165113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C5AB7"/>
    <w:rsid w:val="002365AC"/>
    <w:rsid w:val="002619FA"/>
    <w:rsid w:val="00266326"/>
    <w:rsid w:val="0029678E"/>
    <w:rsid w:val="0030099D"/>
    <w:rsid w:val="0031156A"/>
    <w:rsid w:val="003562FD"/>
    <w:rsid w:val="003C5AB7"/>
    <w:rsid w:val="004430F6"/>
    <w:rsid w:val="00487C6F"/>
    <w:rsid w:val="00545658"/>
    <w:rsid w:val="00635575"/>
    <w:rsid w:val="006543D5"/>
    <w:rsid w:val="00661A74"/>
    <w:rsid w:val="006727ED"/>
    <w:rsid w:val="007534AF"/>
    <w:rsid w:val="008574E5"/>
    <w:rsid w:val="008C5FF6"/>
    <w:rsid w:val="008D6BF8"/>
    <w:rsid w:val="009811A4"/>
    <w:rsid w:val="00A87820"/>
    <w:rsid w:val="00BC483D"/>
    <w:rsid w:val="00C85D54"/>
    <w:rsid w:val="00CC41FE"/>
    <w:rsid w:val="00CC4350"/>
    <w:rsid w:val="00DA0A49"/>
    <w:rsid w:val="00E5334C"/>
    <w:rsid w:val="00EB12B2"/>
    <w:rsid w:val="00F05923"/>
    <w:rsid w:val="00F441FF"/>
    <w:rsid w:val="00F52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A2F0F1"/>
  <w15:docId w15:val="{0BE5FEE2-B35F-4812-8814-F93223E9C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ES"/>
    </w:rPr>
  </w:style>
  <w:style w:type="paragraph" w:styleId="Heading1">
    <w:name w:val="heading 1"/>
    <w:basedOn w:val="Normal"/>
    <w:uiPriority w:val="9"/>
    <w:qFormat/>
    <w:pPr>
      <w:spacing w:before="69"/>
      <w:ind w:left="143"/>
      <w:outlineLvl w:val="0"/>
    </w:pPr>
    <w:rPr>
      <w:b/>
      <w:bCs/>
      <w:sz w:val="27"/>
      <w:szCs w:val="27"/>
    </w:rPr>
  </w:style>
  <w:style w:type="paragraph" w:styleId="Heading2">
    <w:name w:val="heading 2"/>
    <w:basedOn w:val="Normal"/>
    <w:uiPriority w:val="9"/>
    <w:unhideWhenUsed/>
    <w:qFormat/>
    <w:pPr>
      <w:ind w:left="360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  <w:pPr>
      <w:ind w:left="383" w:hanging="124"/>
    </w:pPr>
  </w:style>
  <w:style w:type="paragraph" w:customStyle="1" w:styleId="TableParagraph">
    <w:name w:val="Table Paragraph"/>
    <w:basedOn w:val="Normal"/>
    <w:uiPriority w:val="1"/>
    <w:qFormat/>
    <w:pPr>
      <w:spacing w:before="83" w:line="197" w:lineRule="exact"/>
      <w:ind w:left="208"/>
    </w:pPr>
  </w:style>
  <w:style w:type="character" w:styleId="Hyperlink">
    <w:name w:val="Hyperlink"/>
    <w:basedOn w:val="DefaultParagraphFont"/>
    <w:uiPriority w:val="99"/>
    <w:unhideWhenUsed/>
    <w:rsid w:val="0031156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156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365A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ndingaids.uflib.ufl.edu/repositories/2/resources/1628" TargetMode="External"/><Relationship Id="rId13" Type="http://schemas.openxmlformats.org/officeDocument/2006/relationships/hyperlink" Target="https://sasc.uflib.ufl.edu/" TargetMode="External"/><Relationship Id="rId18" Type="http://schemas.openxmlformats.org/officeDocument/2006/relationships/hyperlink" Target="https://ufdc.ufl.edu/AA00003146/00001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sasc.uflib.ufl.edu/" TargetMode="External"/><Relationship Id="rId12" Type="http://schemas.openxmlformats.org/officeDocument/2006/relationships/hyperlink" Target="mailto:special@uflib.ufl.edu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ufdc.ufl.edu/permissions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findingaids.uflib.ufl.edu/repositories/2/resources/510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ufdc.ufl.edu/permissions" TargetMode="External"/><Relationship Id="rId10" Type="http://schemas.openxmlformats.org/officeDocument/2006/relationships/hyperlink" Target="https://findingaids.uflib.ufl.edu/repositories/2/resources/1798" TargetMode="External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s://findingaids.uflib.ufl.edu/repositories/2/resources/1581" TargetMode="External"/><Relationship Id="rId14" Type="http://schemas.openxmlformats.org/officeDocument/2006/relationships/hyperlink" Target="https://ufdc.ufl.edu/AA00003146/000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6</Pages>
  <Words>1801</Words>
  <Characters>10272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Martha Kapelewski</dc:creator>
  <cp:lastModifiedBy>Kruse,Matthew James</cp:lastModifiedBy>
  <cp:revision>20</cp:revision>
  <dcterms:created xsi:type="dcterms:W3CDTF">2026-04-03T20:10:00Z</dcterms:created>
  <dcterms:modified xsi:type="dcterms:W3CDTF">2026-07-02T18:05:00Z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2024-09-13T00:00:00Z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2026-04-03T00:00:00Z</vt:filetime>
  </property>
  <property fmtid="{D5CDD505-2E9C-101B-9397-08002B2CF9AE}" pid="5" name="Producer">
    <vt:lpwstr>Microsoft® Word for Microsoft 365</vt:lpwstr>
  </property>
</Properties>
</file>